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A22" w:rsidRDefault="00D67A22"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Pr="00050199" w:rsidRDefault="00050199" w:rsidP="00050199">
      <w:pPr>
        <w:jc w:val="center"/>
        <w:rPr>
          <w:b/>
          <w:bCs/>
          <w:color w:val="385623" w:themeColor="accent6" w:themeShade="80"/>
          <w:sz w:val="72"/>
          <w:szCs w:val="72"/>
          <w:rtl/>
        </w:rPr>
      </w:pPr>
      <w:r w:rsidRPr="00050199">
        <w:rPr>
          <w:rFonts w:hint="cs"/>
          <w:b/>
          <w:bCs/>
          <w:color w:val="385623" w:themeColor="accent6" w:themeShade="80"/>
          <w:sz w:val="72"/>
          <w:szCs w:val="72"/>
          <w:rtl/>
        </w:rPr>
        <w:t>الوصف الوظيفي لجمعية التنمية الاهلية بطريف</w:t>
      </w: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p w:rsidR="00050199" w:rsidRDefault="00050199" w:rsidP="00D67A22">
      <w:pPr>
        <w:rPr>
          <w:sz w:val="28"/>
          <w:szCs w:val="28"/>
          <w:rtl/>
        </w:rPr>
      </w:pPr>
    </w:p>
    <w:tbl>
      <w:tblPr>
        <w:tblStyle w:val="a5"/>
        <w:bidiVisual/>
        <w:tblW w:w="9861" w:type="dxa"/>
        <w:tblLook w:val="04A0" w:firstRow="1" w:lastRow="0" w:firstColumn="1" w:lastColumn="0" w:noHBand="0" w:noVBand="1"/>
      </w:tblPr>
      <w:tblGrid>
        <w:gridCol w:w="2206"/>
        <w:gridCol w:w="7655"/>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الوصف الوظيفي </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سكرتير</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الإدارة العليا</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المدير التنفيذي</w:t>
            </w:r>
          </w:p>
        </w:tc>
      </w:tr>
      <w:tr w:rsidR="00050199" w:rsidRPr="001D6101" w:rsidTr="00174C43">
        <w:tc>
          <w:tcPr>
            <w:tcW w:w="2206"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لا يوجد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861" w:type="dxa"/>
            <w:gridSpan w:val="2"/>
          </w:tcPr>
          <w:p w:rsidR="00050199" w:rsidRPr="001D6101" w:rsidRDefault="00050199" w:rsidP="00174C43">
            <w:pPr>
              <w:ind w:left="3" w:right="134" w:hanging="3"/>
              <w:jc w:val="both"/>
              <w:rPr>
                <w:rFonts w:asciiTheme="minorBidi" w:hAnsiTheme="minorBidi"/>
                <w:sz w:val="24"/>
                <w:szCs w:val="24"/>
              </w:rPr>
            </w:pPr>
            <w:r w:rsidRPr="001D6101">
              <w:rPr>
                <w:rFonts w:asciiTheme="minorBidi" w:eastAsia="KacstLetter" w:hAnsiTheme="minorBidi"/>
                <w:sz w:val="24"/>
                <w:szCs w:val="24"/>
                <w:rtl/>
              </w:rPr>
              <w:t xml:space="preserve">يقوم شاغل هذه الوظيفة بتنظيم جميع الأعمال المكتبية الخاصة بالمدير التنفيذي كالمراسلات الصادرة والواردة وحفظها في ملفات يسهل الرجوع إليها، وتنظيم مواعيد المدير </w:t>
            </w:r>
            <w:proofErr w:type="gramStart"/>
            <w:r w:rsidRPr="001D6101">
              <w:rPr>
                <w:rFonts w:asciiTheme="minorBidi" w:eastAsia="KacstLetter" w:hAnsiTheme="minorBidi"/>
                <w:sz w:val="24"/>
                <w:szCs w:val="24"/>
                <w:rtl/>
              </w:rPr>
              <w:t>التنفيذي  وتنسيقها</w:t>
            </w:r>
            <w:proofErr w:type="gramEnd"/>
            <w:r w:rsidRPr="001D6101">
              <w:rPr>
                <w:rFonts w:asciiTheme="minorBidi" w:eastAsia="KacstLetter" w:hAnsiTheme="minorBidi"/>
                <w:sz w:val="24"/>
                <w:szCs w:val="24"/>
                <w:rtl/>
              </w:rPr>
              <w:t xml:space="preserve"> مع الغير.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الإشراف على استلام كافة المراسلات التي ترد مكتب المدير </w:t>
            </w:r>
            <w:r w:rsidRPr="001D6101">
              <w:rPr>
                <w:rFonts w:asciiTheme="minorBidi" w:eastAsia="KacstLetter" w:hAnsiTheme="minorBidi" w:hint="cs"/>
                <w:sz w:val="24"/>
                <w:szCs w:val="24"/>
                <w:rtl/>
              </w:rPr>
              <w:t>التنفيذي وتسجيلها</w:t>
            </w:r>
            <w:r w:rsidRPr="001D6101">
              <w:rPr>
                <w:rFonts w:asciiTheme="minorBidi" w:eastAsia="KacstLetter" w:hAnsiTheme="minorBidi"/>
                <w:sz w:val="24"/>
                <w:szCs w:val="24"/>
                <w:rtl/>
              </w:rPr>
              <w:t xml:space="preserve"> وتصنيفها وإعداد وفتح الملفات لحفظها بطريقة يسهل الرجوع إليها.  </w:t>
            </w:r>
          </w:p>
          <w:p w:rsidR="00050199" w:rsidRPr="001D6101" w:rsidRDefault="00050199" w:rsidP="00050199">
            <w:pPr>
              <w:numPr>
                <w:ilvl w:val="0"/>
                <w:numId w:val="2"/>
              </w:numPr>
              <w:spacing w:after="4"/>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الإشراف على فرز الرسائل والوثائق والدراسات والتقارير والمطبوعات والكتب والدعوات الواردة وتصنيفها حسب نوعها ومصدرها وأهميتها ودرجة الاستعجال فيها وإطلاع المدير </w:t>
            </w:r>
            <w:r w:rsidRPr="001D6101">
              <w:rPr>
                <w:rFonts w:asciiTheme="minorBidi" w:eastAsia="KacstLetter" w:hAnsiTheme="minorBidi" w:hint="cs"/>
                <w:sz w:val="24"/>
                <w:szCs w:val="24"/>
                <w:rtl/>
              </w:rPr>
              <w:t>التنفيذي عليها</w:t>
            </w:r>
            <w:r w:rsidRPr="001D6101">
              <w:rPr>
                <w:rFonts w:asciiTheme="minorBidi" w:eastAsia="KacstLetter" w:hAnsiTheme="minorBidi"/>
                <w:sz w:val="24"/>
                <w:szCs w:val="24"/>
                <w:rtl/>
              </w:rPr>
              <w:t xml:space="preserve">.   </w:t>
            </w:r>
          </w:p>
          <w:p w:rsidR="00050199" w:rsidRPr="001D6101" w:rsidRDefault="00050199" w:rsidP="00050199">
            <w:pPr>
              <w:numPr>
                <w:ilvl w:val="0"/>
                <w:numId w:val="2"/>
              </w:numPr>
              <w:spacing w:line="239" w:lineRule="auto"/>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تلقي توجيهات المدير </w:t>
            </w:r>
            <w:r w:rsidRPr="001D6101">
              <w:rPr>
                <w:rFonts w:asciiTheme="minorBidi" w:eastAsia="KacstLetter" w:hAnsiTheme="minorBidi" w:hint="cs"/>
                <w:sz w:val="24"/>
                <w:szCs w:val="24"/>
                <w:rtl/>
              </w:rPr>
              <w:t>التنفيذي بفحوى</w:t>
            </w:r>
            <w:r w:rsidRPr="001D6101">
              <w:rPr>
                <w:rFonts w:asciiTheme="minorBidi" w:eastAsia="KacstLetter" w:hAnsiTheme="minorBidi"/>
                <w:sz w:val="24"/>
                <w:szCs w:val="24"/>
                <w:rtl/>
              </w:rPr>
              <w:t xml:space="preserve"> الرد على ما يترتب الرد عليه من الرسائل والتقارير الواردة واتخاذ الإجراءات لطباعته وفق النماذج والإجراءات المعتمدة وتدقيقها والتأكد من خلوها من الأخطاء الإملائية واللغوية وعرضها على الأمين </w:t>
            </w:r>
            <w:r w:rsidRPr="001D6101">
              <w:rPr>
                <w:rFonts w:asciiTheme="minorBidi" w:eastAsia="KacstLetter" w:hAnsiTheme="minorBidi" w:hint="cs"/>
                <w:sz w:val="24"/>
                <w:szCs w:val="24"/>
                <w:rtl/>
              </w:rPr>
              <w:t>التنفيذي للاعتماد</w:t>
            </w:r>
            <w:r w:rsidRPr="001D6101">
              <w:rPr>
                <w:rFonts w:asciiTheme="minorBidi" w:eastAsia="KacstLetter" w:hAnsiTheme="minorBidi"/>
                <w:sz w:val="24"/>
                <w:szCs w:val="24"/>
                <w:rtl/>
              </w:rPr>
              <w:t xml:space="preserve"> والتوقيع.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مخاطبة إدارات الجمعية بطلب ما قد يحتاجه المدير </w:t>
            </w:r>
            <w:r w:rsidRPr="001D6101">
              <w:rPr>
                <w:rFonts w:asciiTheme="minorBidi" w:eastAsia="KacstLetter" w:hAnsiTheme="minorBidi" w:hint="cs"/>
                <w:sz w:val="24"/>
                <w:szCs w:val="24"/>
                <w:rtl/>
              </w:rPr>
              <w:t>التنفيذي من</w:t>
            </w:r>
            <w:r w:rsidRPr="001D6101">
              <w:rPr>
                <w:rFonts w:asciiTheme="minorBidi" w:eastAsia="KacstLetter" w:hAnsiTheme="minorBidi"/>
                <w:sz w:val="24"/>
                <w:szCs w:val="24"/>
                <w:rtl/>
              </w:rPr>
              <w:t xml:space="preserve"> تقارير أو مذكرات أو دراسات والتنسيق مع مديري هذه الإدارات لإعدادها.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حفظ ملفات مكتب المدير </w:t>
            </w:r>
            <w:r w:rsidRPr="001D6101">
              <w:rPr>
                <w:rFonts w:asciiTheme="minorBidi" w:eastAsia="KacstLetter" w:hAnsiTheme="minorBidi" w:hint="cs"/>
                <w:sz w:val="24"/>
                <w:szCs w:val="24"/>
                <w:rtl/>
              </w:rPr>
              <w:t>التنفيذي ذات</w:t>
            </w:r>
            <w:r w:rsidRPr="001D6101">
              <w:rPr>
                <w:rFonts w:asciiTheme="minorBidi" w:eastAsia="KacstLetter" w:hAnsiTheme="minorBidi"/>
                <w:sz w:val="24"/>
                <w:szCs w:val="24"/>
                <w:rtl/>
              </w:rPr>
              <w:t xml:space="preserve"> الطابع السري في مكان يحافظ به على طابعها السري.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تلقي واستقبال الاتصالات الخاصة بمكتب المدير </w:t>
            </w:r>
            <w:r w:rsidRPr="001D6101">
              <w:rPr>
                <w:rFonts w:asciiTheme="minorBidi" w:eastAsia="KacstLetter" w:hAnsiTheme="minorBidi" w:hint="cs"/>
                <w:sz w:val="24"/>
                <w:szCs w:val="24"/>
                <w:rtl/>
              </w:rPr>
              <w:t>التنفيذي وتحويلها</w:t>
            </w:r>
            <w:r w:rsidRPr="001D6101">
              <w:rPr>
                <w:rFonts w:asciiTheme="minorBidi" w:eastAsia="KacstLetter" w:hAnsiTheme="minorBidi"/>
                <w:sz w:val="24"/>
                <w:szCs w:val="24"/>
                <w:rtl/>
              </w:rPr>
              <w:t xml:space="preserve"> والتعامل معها.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استقبال زوار المدير </w:t>
            </w:r>
            <w:r w:rsidRPr="001D6101">
              <w:rPr>
                <w:rFonts w:asciiTheme="minorBidi" w:eastAsia="KacstLetter" w:hAnsiTheme="minorBidi" w:hint="cs"/>
                <w:sz w:val="24"/>
                <w:szCs w:val="24"/>
                <w:rtl/>
              </w:rPr>
              <w:t>التنفيذي بطريقة</w:t>
            </w:r>
            <w:r w:rsidRPr="001D6101">
              <w:rPr>
                <w:rFonts w:asciiTheme="minorBidi" w:eastAsia="KacstLetter" w:hAnsiTheme="minorBidi"/>
                <w:sz w:val="24"/>
                <w:szCs w:val="24"/>
                <w:rtl/>
              </w:rPr>
              <w:t xml:space="preserve"> محترفة وحسن توجيههم حسب ما </w:t>
            </w:r>
            <w:proofErr w:type="spellStart"/>
            <w:r w:rsidRPr="001D6101">
              <w:rPr>
                <w:rFonts w:asciiTheme="minorBidi" w:eastAsia="KacstLetter" w:hAnsiTheme="minorBidi"/>
                <w:sz w:val="24"/>
                <w:szCs w:val="24"/>
                <w:rtl/>
              </w:rPr>
              <w:t>يقتضيه</w:t>
            </w:r>
            <w:proofErr w:type="spellEnd"/>
            <w:r w:rsidRPr="001D6101">
              <w:rPr>
                <w:rFonts w:asciiTheme="minorBidi" w:eastAsia="KacstLetter" w:hAnsiTheme="minorBidi"/>
                <w:sz w:val="24"/>
                <w:szCs w:val="24"/>
                <w:rtl/>
              </w:rPr>
              <w:t xml:space="preserve"> الأمر.</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الرد على الاستفسارات العامة الهاتفية التي ترد مكتب المدير </w:t>
            </w:r>
            <w:r w:rsidRPr="001D6101">
              <w:rPr>
                <w:rFonts w:asciiTheme="minorBidi" w:eastAsia="KacstLetter" w:hAnsiTheme="minorBidi" w:hint="cs"/>
                <w:sz w:val="24"/>
                <w:szCs w:val="24"/>
                <w:rtl/>
              </w:rPr>
              <w:t>التنفيذي.</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استلام وتسليم كل البريد الخاص بمكتب المدير </w:t>
            </w:r>
            <w:r w:rsidRPr="001D6101">
              <w:rPr>
                <w:rFonts w:asciiTheme="minorBidi" w:eastAsia="KacstLetter" w:hAnsiTheme="minorBidi" w:hint="cs"/>
                <w:sz w:val="24"/>
                <w:szCs w:val="24"/>
                <w:rtl/>
              </w:rPr>
              <w:t>التنفيذي وإعداد</w:t>
            </w:r>
            <w:r w:rsidRPr="001D6101">
              <w:rPr>
                <w:rFonts w:asciiTheme="minorBidi" w:eastAsia="KacstLetter" w:hAnsiTheme="minorBidi"/>
                <w:sz w:val="24"/>
                <w:szCs w:val="24"/>
                <w:rtl/>
              </w:rPr>
              <w:t xml:space="preserve"> احتياجات البريد المرسل.</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متابعة مذكرة (أجندة) أعمال ومواعيد ارتباطات المدير </w:t>
            </w:r>
            <w:r w:rsidRPr="001D6101">
              <w:rPr>
                <w:rFonts w:asciiTheme="minorBidi" w:eastAsia="KacstLetter" w:hAnsiTheme="minorBidi" w:hint="cs"/>
                <w:sz w:val="24"/>
                <w:szCs w:val="24"/>
                <w:rtl/>
              </w:rPr>
              <w:t>التنفيذي ومددها</w:t>
            </w:r>
            <w:r w:rsidRPr="001D6101">
              <w:rPr>
                <w:rFonts w:asciiTheme="minorBidi" w:eastAsia="KacstLetter" w:hAnsiTheme="minorBidi"/>
                <w:sz w:val="24"/>
                <w:szCs w:val="24"/>
                <w:rtl/>
              </w:rPr>
              <w:t xml:space="preserve">، وتذكيره بها قبل فترة مناسبة.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تحديد مواعيد المقابلات للمدير </w:t>
            </w:r>
            <w:r w:rsidRPr="001D6101">
              <w:rPr>
                <w:rFonts w:asciiTheme="minorBidi" w:eastAsia="KacstLetter" w:hAnsiTheme="minorBidi" w:hint="cs"/>
                <w:sz w:val="24"/>
                <w:szCs w:val="24"/>
                <w:rtl/>
              </w:rPr>
              <w:t>التنفيذي ومراجعته</w:t>
            </w:r>
            <w:r w:rsidRPr="001D6101">
              <w:rPr>
                <w:rFonts w:asciiTheme="minorBidi" w:eastAsia="KacstLetter" w:hAnsiTheme="minorBidi"/>
                <w:sz w:val="24"/>
                <w:szCs w:val="24"/>
                <w:rtl/>
              </w:rPr>
              <w:t xml:space="preserve"> فيها وموافقته على المقابلة وإبلاغ طالب المقابلة بذلك.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متابعة دليل أرقام الهواتف العامة والخاصة والتي تهم المدير </w:t>
            </w:r>
            <w:r w:rsidRPr="001D6101">
              <w:rPr>
                <w:rFonts w:asciiTheme="minorBidi" w:eastAsia="KacstLetter" w:hAnsiTheme="minorBidi" w:hint="cs"/>
                <w:sz w:val="24"/>
                <w:szCs w:val="24"/>
                <w:rtl/>
              </w:rPr>
              <w:t>التنفيذي.</w:t>
            </w:r>
            <w:r w:rsidRPr="001D6101">
              <w:rPr>
                <w:rFonts w:asciiTheme="minorBidi" w:eastAsia="Times New Roman"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القيام بجميع المراسلات الداخلية أو الخارجية التي تطلب منه سواء بالبريد الإلكتروني أو العادي والتي تخص مكتب المدير التنفيذي.</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متابعة دليل العناوين البريدية والفاكس والبريد الإلكتروني للأفراد والجهات التي تهم مكتب المدير </w:t>
            </w:r>
            <w:proofErr w:type="gramStart"/>
            <w:r w:rsidRPr="001D6101">
              <w:rPr>
                <w:rFonts w:asciiTheme="minorBidi" w:eastAsia="KacstLetter" w:hAnsiTheme="minorBidi"/>
                <w:sz w:val="24"/>
                <w:szCs w:val="24"/>
                <w:rtl/>
              </w:rPr>
              <w:t>التنفيذي .</w:t>
            </w:r>
            <w:proofErr w:type="gramEnd"/>
            <w:r w:rsidRPr="001D6101">
              <w:rPr>
                <w:rFonts w:asciiTheme="minorBidi" w:eastAsia="KacstLetter" w:hAnsiTheme="minorBidi"/>
                <w:sz w:val="24"/>
                <w:szCs w:val="24"/>
                <w:rtl/>
              </w:rPr>
              <w:t xml:space="preserve">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eastAsia="KacstLetter" w:hAnsiTheme="minorBidi"/>
                <w:sz w:val="24"/>
                <w:szCs w:val="24"/>
                <w:rtl/>
              </w:rPr>
              <w:t xml:space="preserve">الإشراف على إرسال بطاقات ورسائل وبرقيات التهنئة أو التعزية في المناسبات الاجتماعية.  </w:t>
            </w:r>
          </w:p>
          <w:p w:rsidR="00050199" w:rsidRPr="001D6101" w:rsidRDefault="00050199" w:rsidP="00050199">
            <w:pPr>
              <w:numPr>
                <w:ilvl w:val="0"/>
                <w:numId w:val="2"/>
              </w:numPr>
              <w:ind w:right="290" w:hanging="415"/>
              <w:jc w:val="both"/>
              <w:rPr>
                <w:rFonts w:asciiTheme="minorBidi" w:hAnsiTheme="minorBidi"/>
                <w:sz w:val="24"/>
                <w:szCs w:val="24"/>
              </w:rPr>
            </w:pPr>
            <w:r w:rsidRPr="001D6101">
              <w:rPr>
                <w:rFonts w:asciiTheme="minorBidi" w:hAnsiTheme="minorBidi"/>
                <w:sz w:val="24"/>
                <w:szCs w:val="24"/>
                <w:rtl/>
              </w:rPr>
              <w:t xml:space="preserve">الترتيب لاجتماعات مجلس الإدارة و ترتيب الضيافة وكل ما يلزم </w:t>
            </w:r>
            <w:proofErr w:type="gramStart"/>
            <w:r w:rsidRPr="001D6101">
              <w:rPr>
                <w:rFonts w:asciiTheme="minorBidi" w:hAnsiTheme="minorBidi"/>
                <w:sz w:val="24"/>
                <w:szCs w:val="24"/>
                <w:rtl/>
              </w:rPr>
              <w:t>الاجتماع .</w:t>
            </w:r>
            <w:proofErr w:type="gramEnd"/>
          </w:p>
          <w:p w:rsidR="00050199" w:rsidRPr="001D6101" w:rsidRDefault="00050199" w:rsidP="00050199">
            <w:pPr>
              <w:numPr>
                <w:ilvl w:val="0"/>
                <w:numId w:val="2"/>
              </w:numPr>
              <w:ind w:right="290" w:hanging="415"/>
              <w:jc w:val="both"/>
              <w:rPr>
                <w:rFonts w:asciiTheme="minorBidi" w:hAnsiTheme="minorBidi"/>
                <w:sz w:val="24"/>
                <w:szCs w:val="24"/>
                <w:rtl/>
              </w:rPr>
            </w:pPr>
            <w:r w:rsidRPr="001D6101">
              <w:rPr>
                <w:rFonts w:asciiTheme="minorBidi" w:eastAsia="KacstLetter" w:hAnsiTheme="minorBidi"/>
                <w:sz w:val="24"/>
                <w:szCs w:val="24"/>
                <w:rtl/>
              </w:rPr>
              <w:t xml:space="preserve">القيام بما يوكل إليه من مهام مرتبطة بأهداف </w:t>
            </w:r>
            <w:proofErr w:type="gramStart"/>
            <w:r w:rsidRPr="001D6101">
              <w:rPr>
                <w:rFonts w:asciiTheme="minorBidi" w:eastAsia="KacstLetter" w:hAnsiTheme="minorBidi"/>
                <w:sz w:val="24"/>
                <w:szCs w:val="24"/>
                <w:rtl/>
              </w:rPr>
              <w:t xml:space="preserve">وظيفته.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rtl/>
              </w:rPr>
            </w:pPr>
            <w:r w:rsidRPr="001D6101">
              <w:rPr>
                <w:rFonts w:asciiTheme="minorBidi" w:hAnsiTheme="minorBidi"/>
                <w:rtl/>
              </w:rPr>
              <w:t xml:space="preserve">المؤهلات والخبرات </w:t>
            </w:r>
          </w:p>
        </w:tc>
      </w:tr>
      <w:tr w:rsidR="00050199" w:rsidRPr="001D6101" w:rsidTr="00174C43">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rPr>
            </w:pPr>
            <w:r w:rsidRPr="001D6101">
              <w:rPr>
                <w:rFonts w:asciiTheme="minorBidi" w:eastAsia="KacstLetter" w:hAnsiTheme="minorBidi"/>
                <w:rtl/>
              </w:rPr>
              <w:t xml:space="preserve">بكالوريوس إدارة أعمال / تسويق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rtl/>
              </w:rPr>
              <w:t xml:space="preserve">خبرة خمس سنوات </w:t>
            </w:r>
            <w:proofErr w:type="gramStart"/>
            <w:r w:rsidRPr="001D6101">
              <w:rPr>
                <w:rFonts w:asciiTheme="minorBidi" w:eastAsia="KacstLetter" w:hAnsiTheme="minorBidi"/>
                <w:rtl/>
              </w:rPr>
              <w:t>في  مجال</w:t>
            </w:r>
            <w:proofErr w:type="gramEnd"/>
            <w:r w:rsidRPr="001D6101">
              <w:rPr>
                <w:rFonts w:asciiTheme="minorBidi" w:eastAsia="KacstLetter" w:hAnsiTheme="minorBidi"/>
                <w:rtl/>
              </w:rPr>
              <w:t xml:space="preserve"> مهام  وانشطة  الوظيفة </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rtl/>
              </w:rPr>
            </w:pPr>
            <w:r w:rsidRPr="001D6101">
              <w:rPr>
                <w:rFonts w:asciiTheme="minorBidi" w:hAnsiTheme="minorBidi"/>
                <w:rtl/>
              </w:rPr>
              <w:t xml:space="preserve">المهارات </w:t>
            </w:r>
            <w:proofErr w:type="spellStart"/>
            <w:r w:rsidRPr="001D6101">
              <w:rPr>
                <w:rFonts w:asciiTheme="minorBidi" w:hAnsiTheme="minorBidi"/>
                <w:rtl/>
              </w:rPr>
              <w:t>والجدارات</w:t>
            </w:r>
            <w:proofErr w:type="spellEnd"/>
            <w:r w:rsidRPr="001D6101">
              <w:rPr>
                <w:rFonts w:asciiTheme="minorBidi" w:hAnsiTheme="minorBidi"/>
                <w:rtl/>
              </w:rPr>
              <w:t xml:space="preserve"> </w:t>
            </w:r>
          </w:p>
        </w:tc>
      </w:tr>
      <w:tr w:rsidR="00050199" w:rsidRPr="001D6101" w:rsidTr="00174C43">
        <w:tc>
          <w:tcPr>
            <w:tcW w:w="9861" w:type="dxa"/>
            <w:gridSpan w:val="2"/>
          </w:tcPr>
          <w:p w:rsidR="00050199" w:rsidRPr="001D6101" w:rsidRDefault="00050199" w:rsidP="00050199">
            <w:pPr>
              <w:numPr>
                <w:ilvl w:val="0"/>
                <w:numId w:val="3"/>
              </w:numPr>
              <w:ind w:left="719" w:hanging="358"/>
              <w:jc w:val="both"/>
              <w:rPr>
                <w:rFonts w:asciiTheme="minorBidi" w:hAnsiTheme="minorBidi"/>
              </w:rPr>
            </w:pPr>
            <w:r w:rsidRPr="001D6101">
              <w:rPr>
                <w:rFonts w:asciiTheme="minorBidi" w:eastAsia="KacstLetter" w:hAnsiTheme="minorBidi"/>
                <w:rtl/>
              </w:rPr>
              <w:t>المهارة في الطباعة السريعة.</w:t>
            </w:r>
            <w:r w:rsidRPr="001D6101">
              <w:rPr>
                <w:rFonts w:asciiTheme="minorBidi" w:eastAsia="Times New Roman" w:hAnsiTheme="minorBidi"/>
                <w:rtl/>
              </w:rPr>
              <w:t xml:space="preserve"> </w:t>
            </w:r>
          </w:p>
          <w:p w:rsidR="00050199" w:rsidRPr="001D6101" w:rsidRDefault="00050199" w:rsidP="00050199">
            <w:pPr>
              <w:numPr>
                <w:ilvl w:val="0"/>
                <w:numId w:val="3"/>
              </w:numPr>
              <w:ind w:left="719" w:hanging="358"/>
              <w:jc w:val="both"/>
              <w:rPr>
                <w:rFonts w:asciiTheme="minorBidi" w:hAnsiTheme="minorBidi"/>
              </w:rPr>
            </w:pPr>
            <w:r w:rsidRPr="001D6101">
              <w:rPr>
                <w:rFonts w:asciiTheme="minorBidi" w:eastAsia="KacstLetter" w:hAnsiTheme="minorBidi"/>
                <w:rtl/>
              </w:rPr>
              <w:t>مهارات عالية في المتابعة.</w:t>
            </w:r>
            <w:r w:rsidRPr="001D6101">
              <w:rPr>
                <w:rFonts w:asciiTheme="minorBidi" w:eastAsia="Times New Roman" w:hAnsiTheme="minorBidi"/>
                <w:rtl/>
              </w:rPr>
              <w:t xml:space="preserve"> </w:t>
            </w:r>
          </w:p>
          <w:p w:rsidR="00050199" w:rsidRPr="001D6101" w:rsidRDefault="00050199" w:rsidP="00050199">
            <w:pPr>
              <w:numPr>
                <w:ilvl w:val="0"/>
                <w:numId w:val="3"/>
              </w:numPr>
              <w:ind w:left="719" w:hanging="358"/>
              <w:jc w:val="both"/>
              <w:rPr>
                <w:rFonts w:asciiTheme="minorBidi" w:hAnsiTheme="minorBidi"/>
              </w:rPr>
            </w:pPr>
            <w:r w:rsidRPr="001D6101">
              <w:rPr>
                <w:rFonts w:asciiTheme="minorBidi" w:eastAsia="KacstLetter" w:hAnsiTheme="minorBidi"/>
                <w:rtl/>
              </w:rPr>
              <w:t>إلمام جيد بأساسيات العلاقات التنفيذي ة.</w:t>
            </w:r>
            <w:r w:rsidRPr="001D6101">
              <w:rPr>
                <w:rFonts w:asciiTheme="minorBidi" w:eastAsia="Times New Roman" w:hAnsiTheme="minorBidi"/>
                <w:rtl/>
              </w:rPr>
              <w:t xml:space="preserve"> </w:t>
            </w:r>
          </w:p>
          <w:p w:rsidR="00050199" w:rsidRPr="001D6101" w:rsidRDefault="00050199" w:rsidP="00050199">
            <w:pPr>
              <w:numPr>
                <w:ilvl w:val="0"/>
                <w:numId w:val="3"/>
              </w:numPr>
              <w:ind w:left="719" w:hanging="358"/>
              <w:jc w:val="both"/>
              <w:rPr>
                <w:rFonts w:asciiTheme="minorBidi" w:hAnsiTheme="minorBidi"/>
                <w:sz w:val="24"/>
                <w:szCs w:val="24"/>
                <w:rtl/>
              </w:rPr>
            </w:pPr>
            <w:r w:rsidRPr="001D6101">
              <w:rPr>
                <w:rFonts w:asciiTheme="minorBidi" w:eastAsia="KacstLetter" w:hAnsiTheme="minorBidi"/>
                <w:rtl/>
              </w:rPr>
              <w:lastRenderedPageBreak/>
              <w:t xml:space="preserve">المهارة في استخدام الحاسب </w:t>
            </w:r>
            <w:proofErr w:type="gramStart"/>
            <w:r w:rsidRPr="001D6101">
              <w:rPr>
                <w:rFonts w:asciiTheme="minorBidi" w:eastAsia="KacstLetter" w:hAnsiTheme="minorBidi"/>
                <w:rtl/>
              </w:rPr>
              <w:t xml:space="preserve">الآلي.  </w:t>
            </w:r>
            <w:proofErr w:type="gramEnd"/>
          </w:p>
        </w:tc>
      </w:tr>
    </w:tbl>
    <w:p w:rsidR="00050199" w:rsidRDefault="00050199" w:rsidP="00050199">
      <w:r>
        <w:lastRenderedPageBreak/>
        <w:br w:type="page"/>
      </w:r>
    </w:p>
    <w:tbl>
      <w:tblPr>
        <w:tblStyle w:val="a5"/>
        <w:tblpPr w:leftFromText="180" w:rightFromText="180" w:horzAnchor="margin" w:tblpXSpec="right" w:tblpY="908"/>
        <w:bidiVisual/>
        <w:tblW w:w="9861" w:type="dxa"/>
        <w:tblLook w:val="04A0" w:firstRow="1" w:lastRow="0" w:firstColumn="1" w:lastColumn="0" w:noHBand="0" w:noVBand="1"/>
      </w:tblPr>
      <w:tblGrid>
        <w:gridCol w:w="2206"/>
        <w:gridCol w:w="7655"/>
      </w:tblGrid>
      <w:tr w:rsidR="00050199" w:rsidRPr="001D6101" w:rsidTr="00050199">
        <w:tc>
          <w:tcPr>
            <w:tcW w:w="9861" w:type="dxa"/>
            <w:gridSpan w:val="2"/>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lastRenderedPageBreak/>
              <w:t xml:space="preserve">لوصف الوظيفي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محاسب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الإدارة المالية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مدير الإدارة المالية </w:t>
            </w:r>
          </w:p>
        </w:tc>
      </w:tr>
      <w:tr w:rsidR="00050199" w:rsidRPr="001D6101" w:rsidTr="00050199">
        <w:tc>
          <w:tcPr>
            <w:tcW w:w="2206"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لا يوجد </w:t>
            </w:r>
          </w:p>
        </w:tc>
      </w:tr>
      <w:tr w:rsidR="00050199" w:rsidRPr="001D6101" w:rsidTr="00050199">
        <w:tc>
          <w:tcPr>
            <w:tcW w:w="9861" w:type="dxa"/>
            <w:gridSpan w:val="2"/>
            <w:shd w:val="clear" w:color="auto" w:fill="D9D9D9" w:themeFill="background1" w:themeFillShade="D9"/>
          </w:tcPr>
          <w:p w:rsidR="00050199" w:rsidRPr="001D6101" w:rsidRDefault="00050199" w:rsidP="00050199">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050199">
        <w:tc>
          <w:tcPr>
            <w:tcW w:w="9861" w:type="dxa"/>
            <w:gridSpan w:val="2"/>
          </w:tcPr>
          <w:p w:rsidR="00050199" w:rsidRPr="001D6101" w:rsidRDefault="00050199" w:rsidP="00050199">
            <w:pPr>
              <w:ind w:left="3" w:right="134" w:hanging="3"/>
              <w:jc w:val="both"/>
              <w:rPr>
                <w:rFonts w:asciiTheme="minorBidi" w:hAnsiTheme="minorBidi"/>
                <w:sz w:val="24"/>
                <w:szCs w:val="24"/>
              </w:rPr>
            </w:pPr>
            <w:r w:rsidRPr="001D6101">
              <w:rPr>
                <w:rFonts w:asciiTheme="minorBidi" w:eastAsia="KacstLetter" w:hAnsiTheme="minorBidi"/>
                <w:sz w:val="24"/>
                <w:szCs w:val="24"/>
                <w:rtl/>
              </w:rPr>
              <w:t xml:space="preserve">يقوم شاغل هذه الوظيفة بتطبيق النظام المحاسبي، والتأكد من دقة وصحة سير دورة المستندات المالية </w:t>
            </w:r>
            <w:proofErr w:type="gramStart"/>
            <w:r w:rsidRPr="001D6101">
              <w:rPr>
                <w:rFonts w:asciiTheme="minorBidi" w:eastAsia="KacstLetter" w:hAnsiTheme="minorBidi"/>
                <w:sz w:val="24"/>
                <w:szCs w:val="24"/>
                <w:rtl/>
              </w:rPr>
              <w:t>فيه ،وتحضير</w:t>
            </w:r>
            <w:proofErr w:type="gramEnd"/>
            <w:r w:rsidRPr="001D6101">
              <w:rPr>
                <w:rFonts w:asciiTheme="minorBidi" w:eastAsia="KacstLetter" w:hAnsiTheme="minorBidi"/>
                <w:sz w:val="24"/>
                <w:szCs w:val="24"/>
                <w:rtl/>
              </w:rPr>
              <w:t xml:space="preserve"> الحسابات الختامية والتقارير المالية الدورية، وإصدار التقارير المالية ومراقبة وضبط الموارد والمصاريف والتأكد من استخدامها الاستخدام الصحيح.  </w:t>
            </w:r>
          </w:p>
        </w:tc>
      </w:tr>
      <w:tr w:rsidR="00050199" w:rsidRPr="001D6101" w:rsidTr="00050199">
        <w:tc>
          <w:tcPr>
            <w:tcW w:w="9861"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050199">
        <w:tc>
          <w:tcPr>
            <w:tcW w:w="9861" w:type="dxa"/>
            <w:gridSpan w:val="2"/>
          </w:tcPr>
          <w:p w:rsidR="00050199" w:rsidRPr="001D6101" w:rsidRDefault="00050199" w:rsidP="00050199">
            <w:pPr>
              <w:numPr>
                <w:ilvl w:val="0"/>
                <w:numId w:val="5"/>
              </w:numPr>
              <w:spacing w:after="8"/>
              <w:ind w:right="58" w:hanging="363"/>
              <w:rPr>
                <w:rFonts w:asciiTheme="minorBidi" w:hAnsiTheme="minorBidi"/>
                <w:sz w:val="24"/>
                <w:szCs w:val="24"/>
              </w:rPr>
            </w:pPr>
            <w:r w:rsidRPr="001D6101">
              <w:rPr>
                <w:rFonts w:asciiTheme="minorBidi" w:eastAsia="KacstLetter" w:hAnsiTheme="minorBidi"/>
                <w:sz w:val="24"/>
                <w:szCs w:val="24"/>
                <w:rtl/>
              </w:rPr>
              <w:t xml:space="preserve"> التنسـيق مع مـدير الإدارة المالية علـى استحداث وترقيم مراكـز التكلفة والإيـرادات، بما </w:t>
            </w:r>
            <w:proofErr w:type="gramStart"/>
            <w:r w:rsidRPr="001D6101">
              <w:rPr>
                <w:rFonts w:asciiTheme="minorBidi" w:eastAsia="KacstLetter" w:hAnsiTheme="minorBidi"/>
                <w:sz w:val="24"/>
                <w:szCs w:val="24"/>
                <w:rtl/>
              </w:rPr>
              <w:t>يتطـابق  مع</w:t>
            </w:r>
            <w:proofErr w:type="gramEnd"/>
            <w:r w:rsidRPr="001D6101">
              <w:rPr>
                <w:rFonts w:asciiTheme="minorBidi" w:eastAsia="KacstLetter" w:hAnsiTheme="minorBidi"/>
                <w:sz w:val="24"/>
                <w:szCs w:val="24"/>
                <w:rtl/>
              </w:rPr>
              <w:t xml:space="preserve"> دليل الحسابات ودليل مراكز التكلفة الموضوع للجمعية.  </w:t>
            </w:r>
          </w:p>
          <w:p w:rsidR="00050199" w:rsidRPr="001D6101" w:rsidRDefault="00050199" w:rsidP="00050199">
            <w:pPr>
              <w:numPr>
                <w:ilvl w:val="0"/>
                <w:numId w:val="5"/>
              </w:numPr>
              <w:spacing w:after="3" w:line="243" w:lineRule="auto"/>
              <w:ind w:right="58" w:hanging="363"/>
              <w:rPr>
                <w:rFonts w:asciiTheme="minorBidi" w:hAnsiTheme="minorBidi"/>
                <w:sz w:val="24"/>
                <w:szCs w:val="24"/>
              </w:rPr>
            </w:pPr>
            <w:r w:rsidRPr="001D6101">
              <w:rPr>
                <w:rFonts w:asciiTheme="minorBidi" w:eastAsia="KacstLetter" w:hAnsiTheme="minorBidi"/>
                <w:sz w:val="24"/>
                <w:szCs w:val="24"/>
                <w:rtl/>
              </w:rPr>
              <w:t xml:space="preserve">التنسيق مـع مـدير الإدارة الماليـة علـى دمـج أو تفريـع مراكـز التكلفـة والإيـراد المعمـول بهـا، لتحقيـق مزيـد من الإيضاح والدقة وتقديم المعلومات لإدارة الجمعية.  </w:t>
            </w:r>
          </w:p>
          <w:p w:rsidR="00050199" w:rsidRPr="001D6101" w:rsidRDefault="00050199" w:rsidP="00050199">
            <w:pPr>
              <w:numPr>
                <w:ilvl w:val="0"/>
                <w:numId w:val="5"/>
              </w:numPr>
              <w:spacing w:after="8"/>
              <w:ind w:right="58" w:hanging="363"/>
              <w:rPr>
                <w:rFonts w:asciiTheme="minorBidi" w:hAnsiTheme="minorBidi"/>
                <w:sz w:val="24"/>
                <w:szCs w:val="24"/>
              </w:rPr>
            </w:pPr>
            <w:r w:rsidRPr="001D6101">
              <w:rPr>
                <w:rFonts w:asciiTheme="minorBidi" w:eastAsia="KacstLetter" w:hAnsiTheme="minorBidi"/>
                <w:sz w:val="24"/>
                <w:szCs w:val="24"/>
                <w:rtl/>
              </w:rPr>
              <w:t xml:space="preserve">التنسيق مع مـدير الإدارة الماليـة علـى مسـميات النفقـات ومسـميات الإيـرادات التـي تخـص كـل مركـز بشـكل مباشر، وتحديد نسب توزيع وتحميل التكاليف غير المباشرة على المراكز.  </w:t>
            </w:r>
          </w:p>
          <w:p w:rsidR="00050199" w:rsidRPr="001D6101" w:rsidRDefault="00050199" w:rsidP="00050199">
            <w:pPr>
              <w:numPr>
                <w:ilvl w:val="0"/>
                <w:numId w:val="5"/>
              </w:numPr>
              <w:spacing w:line="243" w:lineRule="auto"/>
              <w:ind w:right="58" w:hanging="363"/>
              <w:rPr>
                <w:rFonts w:asciiTheme="minorBidi" w:hAnsiTheme="minorBidi"/>
                <w:sz w:val="24"/>
                <w:szCs w:val="24"/>
              </w:rPr>
            </w:pPr>
            <w:r w:rsidRPr="001D6101">
              <w:rPr>
                <w:rFonts w:asciiTheme="minorBidi" w:eastAsia="KacstLetter" w:hAnsiTheme="minorBidi"/>
                <w:sz w:val="24"/>
                <w:szCs w:val="24"/>
                <w:rtl/>
              </w:rPr>
              <w:t>القيام بتسجيل كافة القيود في الحسابات المعنية ووفق اً للأنظمة وبرامج الحاسب الآلي المطبقة وعلى أساس الدورة المحاسبية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جمع ومتابعة وحفظ كشوفات حسابات الذمم المدينة والدائنة.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استخراج كشوف شهرية بإجمالي إيرادات ونفقات مراكز التكلفة.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تحليل كشوف التكاليف والإيرادات الشهرية حسب مراكز التكلفة.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مراقبة التكاليف في الجمعية ورفع تقرير تحليلي إلى مدير الإدارة المالية.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مطابقة إجماليات حسابات المراقبة أو حسابات التكاليف مع إجماليات الحسابات المالية.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تدقيق جداول الرواتب والأجور شهرياً، والتأكد من صـحة احتسـاب الإضـافات والخصـومات علـى مسـتحقات الموظفين، وإدخال أي تعديلات في وضع الموظفين.</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spacing w:after="3" w:line="243" w:lineRule="auto"/>
              <w:ind w:right="58" w:hanging="363"/>
              <w:rPr>
                <w:rFonts w:asciiTheme="minorBidi" w:hAnsiTheme="minorBidi"/>
                <w:sz w:val="24"/>
                <w:szCs w:val="24"/>
              </w:rPr>
            </w:pPr>
            <w:r w:rsidRPr="001D6101">
              <w:rPr>
                <w:rFonts w:asciiTheme="minorBidi" w:eastAsia="KacstLetter" w:hAnsiTheme="minorBidi"/>
                <w:sz w:val="24"/>
                <w:szCs w:val="24"/>
                <w:rtl/>
              </w:rPr>
              <w:t>الإشــراف علــى عمليــات إصــدار ســندات الصــرف وتحضــير الشــيكات المتعلقــة بهــا، بعــد التأكــد مــن صــحة المستندات المرفقة ومتابعة الحصول على التواقيع اللازمة على الشيكات وفقاً للصلاحيات المعمول بها.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إعداد كشوف التسوية الخاصة بالبنوك شهرياً، وإظهار الفروقات (إن وجدت)، وإعلام مديره المباشر لمراجعتها، وتحضير قيود التسوية اللازمة.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مراقبة الإيرادات والتأكد من إيداعها في حسابات الجمعية لدى البنوك وموافاة مديره بإشعارات الإيداع.  </w:t>
            </w:r>
          </w:p>
          <w:p w:rsidR="00050199" w:rsidRPr="001D6101" w:rsidRDefault="00050199" w:rsidP="00050199">
            <w:pPr>
              <w:numPr>
                <w:ilvl w:val="0"/>
                <w:numId w:val="5"/>
              </w:numPr>
              <w:spacing w:line="243" w:lineRule="auto"/>
              <w:ind w:right="58" w:hanging="363"/>
              <w:rPr>
                <w:rFonts w:asciiTheme="minorBidi" w:hAnsiTheme="minorBidi"/>
                <w:sz w:val="24"/>
                <w:szCs w:val="24"/>
              </w:rPr>
            </w:pPr>
            <w:r w:rsidRPr="001D6101">
              <w:rPr>
                <w:rFonts w:asciiTheme="minorBidi" w:eastAsia="KacstLetter" w:hAnsiTheme="minorBidi"/>
                <w:sz w:val="24"/>
                <w:szCs w:val="24"/>
                <w:rtl/>
              </w:rPr>
              <w:t xml:space="preserve">القيام بتسليم واستلام جميع سندات القبض الخاصة بالجمعية والتأكد من سلامة استخدامها وتسلسل أرقامها والاحتفاظ بأصل وصور الإيصالات الملغاة وتسليمها إلى مديره المباشر.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استلام الشيكات الواردة وفقاً لسندات القبض النقدية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 xml:space="preserve">متابعة الشيكات المرتجعة من البنوك وتلقي التوجيهات المطلوب متابعتها مع البنوك. </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hAnsiTheme="minorBidi"/>
                <w:sz w:val="24"/>
                <w:szCs w:val="24"/>
                <w:rtl/>
              </w:rPr>
              <w:t xml:space="preserve">مراجعة البنوك في كل ما يخص العمليات المحاسبية وفتح الحسابات والشهادات </w:t>
            </w:r>
            <w:proofErr w:type="gramStart"/>
            <w:r w:rsidRPr="001D6101">
              <w:rPr>
                <w:rFonts w:asciiTheme="minorBidi" w:hAnsiTheme="minorBidi"/>
                <w:sz w:val="24"/>
                <w:szCs w:val="24"/>
                <w:rtl/>
              </w:rPr>
              <w:t>المصرفية .</w:t>
            </w:r>
            <w:proofErr w:type="gramEnd"/>
          </w:p>
          <w:p w:rsidR="00050199" w:rsidRPr="001D6101" w:rsidRDefault="00050199" w:rsidP="00050199">
            <w:pPr>
              <w:numPr>
                <w:ilvl w:val="0"/>
                <w:numId w:val="5"/>
              </w:numPr>
              <w:ind w:right="58" w:hanging="363"/>
              <w:rPr>
                <w:rFonts w:asciiTheme="minorBidi" w:hAnsiTheme="minorBidi"/>
                <w:sz w:val="24"/>
                <w:szCs w:val="24"/>
              </w:rPr>
            </w:pPr>
            <w:r w:rsidRPr="001D6101">
              <w:rPr>
                <w:rFonts w:asciiTheme="minorBidi" w:eastAsia="KacstLetter" w:hAnsiTheme="minorBidi"/>
                <w:sz w:val="24"/>
                <w:szCs w:val="24"/>
                <w:rtl/>
              </w:rPr>
              <w:t>الإشراف على عمليات الجرد الدوري للموجودات الثابتة والمواد (إن وجدت) ومطابقتها مع أرصدة حساباتها.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spacing w:after="9"/>
              <w:ind w:left="449" w:hanging="449"/>
              <w:rPr>
                <w:rFonts w:asciiTheme="minorBidi" w:hAnsiTheme="minorBidi"/>
                <w:sz w:val="24"/>
                <w:szCs w:val="24"/>
              </w:rPr>
            </w:pPr>
            <w:r w:rsidRPr="001D6101">
              <w:rPr>
                <w:rFonts w:asciiTheme="minorBidi" w:eastAsia="KacstLetter" w:hAnsiTheme="minorBidi"/>
                <w:sz w:val="24"/>
                <w:szCs w:val="24"/>
                <w:rtl/>
              </w:rPr>
              <w:t>مراقبة عمليـات الصـرف والتأكـد مـن أنهـا تـتم وفقـاً للإجـراءات المقـررة ومـن أنهـا ضـمن حـدود الصـلاحيات الإدارية والمالية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spacing w:after="8" w:line="241" w:lineRule="auto"/>
              <w:ind w:left="449" w:hanging="449"/>
              <w:rPr>
                <w:rFonts w:asciiTheme="minorBidi" w:hAnsiTheme="minorBidi"/>
                <w:sz w:val="24"/>
                <w:szCs w:val="24"/>
              </w:rPr>
            </w:pPr>
            <w:r w:rsidRPr="001D6101">
              <w:rPr>
                <w:rFonts w:asciiTheme="minorBidi" w:eastAsia="KacstLetter" w:hAnsiTheme="minorBidi"/>
                <w:sz w:val="24"/>
                <w:szCs w:val="24"/>
                <w:rtl/>
              </w:rPr>
              <w:t xml:space="preserve">إعداد الحسابات </w:t>
            </w:r>
            <w:proofErr w:type="gramStart"/>
            <w:r w:rsidRPr="001D6101">
              <w:rPr>
                <w:rFonts w:asciiTheme="minorBidi" w:eastAsia="KacstLetter" w:hAnsiTheme="minorBidi"/>
                <w:sz w:val="24"/>
                <w:szCs w:val="24"/>
                <w:rtl/>
              </w:rPr>
              <w:t>الختامية  للجمعية</w:t>
            </w:r>
            <w:proofErr w:type="gramEnd"/>
            <w:r w:rsidRPr="001D6101">
              <w:rPr>
                <w:rFonts w:asciiTheme="minorBidi" w:eastAsia="KacstLetter" w:hAnsiTheme="minorBidi"/>
                <w:sz w:val="24"/>
                <w:szCs w:val="24"/>
                <w:rtl/>
              </w:rPr>
              <w:t xml:space="preserve"> بأكملها والتأكد من إنجازها في الوقت المحدد، ومتابعة تدقيقها واعتمادها.</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left="449" w:hanging="449"/>
              <w:rPr>
                <w:rFonts w:asciiTheme="minorBidi" w:hAnsiTheme="minorBidi"/>
                <w:sz w:val="24"/>
                <w:szCs w:val="24"/>
              </w:rPr>
            </w:pPr>
            <w:r w:rsidRPr="001D6101">
              <w:rPr>
                <w:rFonts w:asciiTheme="minorBidi" w:eastAsia="KacstLetter" w:hAnsiTheme="minorBidi"/>
                <w:sz w:val="24"/>
                <w:szCs w:val="24"/>
                <w:rtl/>
              </w:rPr>
              <w:t>المشاركة في إعداد التقارير المالية المتعلقة بالوضع المالي للجمعية.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left="449" w:hanging="449"/>
              <w:rPr>
                <w:rFonts w:asciiTheme="minorBidi" w:hAnsiTheme="minorBidi"/>
                <w:sz w:val="24"/>
                <w:szCs w:val="24"/>
              </w:rPr>
            </w:pPr>
            <w:r w:rsidRPr="001D6101">
              <w:rPr>
                <w:rFonts w:asciiTheme="minorBidi" w:eastAsia="KacstLetter" w:hAnsiTheme="minorBidi"/>
                <w:sz w:val="24"/>
                <w:szCs w:val="24"/>
                <w:rtl/>
              </w:rPr>
              <w:t>رفع تقارير دوريه لمديره المباشر عن سير العمل.</w:t>
            </w:r>
            <w:r w:rsidRPr="001D6101">
              <w:rPr>
                <w:rFonts w:asciiTheme="minorBidi" w:eastAsia="Times New Roman" w:hAnsiTheme="minorBidi"/>
                <w:sz w:val="24"/>
                <w:szCs w:val="24"/>
                <w:rtl/>
              </w:rPr>
              <w:t xml:space="preserve"> </w:t>
            </w:r>
          </w:p>
          <w:p w:rsidR="00050199" w:rsidRPr="001D6101" w:rsidRDefault="00050199" w:rsidP="00050199">
            <w:pPr>
              <w:numPr>
                <w:ilvl w:val="0"/>
                <w:numId w:val="5"/>
              </w:numPr>
              <w:ind w:left="449" w:hanging="449"/>
              <w:rPr>
                <w:rFonts w:asciiTheme="minorBidi" w:hAnsiTheme="minorBidi"/>
                <w:sz w:val="28"/>
                <w:szCs w:val="28"/>
                <w:rtl/>
              </w:rPr>
            </w:pPr>
            <w:r w:rsidRPr="001D6101">
              <w:rPr>
                <w:rFonts w:asciiTheme="minorBidi" w:eastAsia="KacstLetter" w:hAnsiTheme="minorBidi"/>
                <w:sz w:val="24"/>
                <w:szCs w:val="24"/>
                <w:rtl/>
              </w:rPr>
              <w:t xml:space="preserve">القيام بما يوكل إليه من مهام مرتبطة بأهداف </w:t>
            </w:r>
            <w:proofErr w:type="gramStart"/>
            <w:r w:rsidRPr="001D6101">
              <w:rPr>
                <w:rFonts w:asciiTheme="minorBidi" w:eastAsia="KacstLetter" w:hAnsiTheme="minorBidi"/>
                <w:sz w:val="24"/>
                <w:szCs w:val="24"/>
                <w:rtl/>
              </w:rPr>
              <w:t>وظيفته.</w:t>
            </w:r>
            <w:r w:rsidRPr="001D6101">
              <w:rPr>
                <w:rFonts w:asciiTheme="minorBidi" w:eastAsia="KacstLetter" w:hAnsiTheme="minorBidi"/>
                <w:sz w:val="28"/>
                <w:szCs w:val="28"/>
                <w:rtl/>
              </w:rPr>
              <w:t xml:space="preserve">  </w:t>
            </w:r>
            <w:proofErr w:type="gramEnd"/>
          </w:p>
        </w:tc>
      </w:tr>
      <w:tr w:rsidR="00050199" w:rsidRPr="001D6101" w:rsidTr="00050199">
        <w:tc>
          <w:tcPr>
            <w:tcW w:w="9861"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050199">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sz w:val="24"/>
                <w:szCs w:val="24"/>
              </w:rPr>
            </w:pPr>
            <w:r w:rsidRPr="001D6101">
              <w:rPr>
                <w:rFonts w:asciiTheme="minorBidi" w:eastAsia="KacstLetter" w:hAnsiTheme="minorBidi"/>
                <w:sz w:val="24"/>
                <w:szCs w:val="24"/>
                <w:rtl/>
              </w:rPr>
              <w:lastRenderedPageBreak/>
              <w:t xml:space="preserve"> بكالوريوس محاسبة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sz w:val="24"/>
                <w:szCs w:val="24"/>
                <w:rtl/>
              </w:rPr>
              <w:t xml:space="preserve">خبرة خمس </w:t>
            </w:r>
            <w:proofErr w:type="gramStart"/>
            <w:r w:rsidRPr="001D6101">
              <w:rPr>
                <w:rFonts w:asciiTheme="minorBidi" w:eastAsia="KacstLetter" w:hAnsiTheme="minorBidi"/>
                <w:sz w:val="24"/>
                <w:szCs w:val="24"/>
                <w:rtl/>
              </w:rPr>
              <w:t>سنوات  في</w:t>
            </w:r>
            <w:proofErr w:type="gramEnd"/>
            <w:r w:rsidRPr="001D6101">
              <w:rPr>
                <w:rFonts w:asciiTheme="minorBidi" w:eastAsia="KacstLetter" w:hAnsiTheme="minorBidi"/>
                <w:sz w:val="24"/>
                <w:szCs w:val="24"/>
                <w:rtl/>
              </w:rPr>
              <w:t xml:space="preserve"> مهام وأنشطة الوظيفة </w:t>
            </w:r>
          </w:p>
        </w:tc>
      </w:tr>
      <w:tr w:rsidR="00050199" w:rsidRPr="001D6101" w:rsidTr="00050199">
        <w:tc>
          <w:tcPr>
            <w:tcW w:w="9861" w:type="dxa"/>
            <w:gridSpan w:val="2"/>
            <w:shd w:val="clear" w:color="auto" w:fill="D9D9D9" w:themeFill="background1" w:themeFillShade="D9"/>
          </w:tcPr>
          <w:p w:rsidR="00050199" w:rsidRPr="001D6101" w:rsidRDefault="00050199" w:rsidP="00050199">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050199">
        <w:tc>
          <w:tcPr>
            <w:tcW w:w="9861" w:type="dxa"/>
            <w:gridSpan w:val="2"/>
          </w:tcPr>
          <w:p w:rsidR="00050199" w:rsidRPr="001D6101" w:rsidRDefault="00050199" w:rsidP="00050199">
            <w:pPr>
              <w:numPr>
                <w:ilvl w:val="0"/>
                <w:numId w:val="6"/>
              </w:numPr>
              <w:ind w:hanging="358"/>
              <w:rPr>
                <w:rFonts w:asciiTheme="minorBidi" w:hAnsiTheme="minorBidi"/>
                <w:sz w:val="24"/>
                <w:szCs w:val="24"/>
              </w:rPr>
            </w:pPr>
            <w:r w:rsidRPr="001D6101">
              <w:rPr>
                <w:rFonts w:asciiTheme="minorBidi" w:eastAsia="KacstLetter" w:hAnsiTheme="minorBidi"/>
                <w:sz w:val="24"/>
                <w:szCs w:val="24"/>
                <w:rtl/>
              </w:rPr>
              <w:t xml:space="preserve"> استخدام برامج الحاسب الآلي الخاصة بالمحاسبة.</w:t>
            </w:r>
            <w:r w:rsidRPr="001D6101">
              <w:rPr>
                <w:rFonts w:asciiTheme="minorBidi" w:eastAsia="Times New Roman" w:hAnsiTheme="minorBidi"/>
                <w:sz w:val="24"/>
                <w:szCs w:val="24"/>
                <w:vertAlign w:val="superscript"/>
                <w:rtl/>
              </w:rPr>
              <w:t xml:space="preserve"> </w:t>
            </w:r>
          </w:p>
          <w:p w:rsidR="00050199" w:rsidRPr="001D6101" w:rsidRDefault="00050199" w:rsidP="00050199">
            <w:pPr>
              <w:numPr>
                <w:ilvl w:val="0"/>
                <w:numId w:val="6"/>
              </w:numPr>
              <w:ind w:hanging="358"/>
              <w:rPr>
                <w:rFonts w:asciiTheme="minorBidi" w:hAnsiTheme="minorBidi"/>
                <w:sz w:val="28"/>
                <w:szCs w:val="28"/>
                <w:rtl/>
              </w:rPr>
            </w:pPr>
            <w:r w:rsidRPr="001D6101">
              <w:rPr>
                <w:rFonts w:asciiTheme="minorBidi" w:eastAsia="KacstLetter" w:hAnsiTheme="minorBidi"/>
                <w:sz w:val="24"/>
                <w:szCs w:val="24"/>
                <w:rtl/>
              </w:rPr>
              <w:t xml:space="preserve">مهارات الدقة </w:t>
            </w:r>
            <w:proofErr w:type="gramStart"/>
            <w:r w:rsidRPr="001D6101">
              <w:rPr>
                <w:rFonts w:asciiTheme="minorBidi" w:eastAsia="KacstLetter" w:hAnsiTheme="minorBidi"/>
                <w:sz w:val="24"/>
                <w:szCs w:val="24"/>
                <w:rtl/>
              </w:rPr>
              <w:t>والمتابعة.</w:t>
            </w:r>
            <w:r w:rsidRPr="001D6101">
              <w:rPr>
                <w:rFonts w:asciiTheme="minorBidi" w:eastAsia="KacstLetter" w:hAnsiTheme="minorBidi"/>
                <w:sz w:val="28"/>
                <w:szCs w:val="28"/>
                <w:rtl/>
              </w:rPr>
              <w:t xml:space="preserve">  </w:t>
            </w:r>
            <w:proofErr w:type="gramEnd"/>
          </w:p>
        </w:tc>
      </w:tr>
    </w:tbl>
    <w:p w:rsidR="00050199" w:rsidRPr="001D6101"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47"/>
        <w:gridCol w:w="7089"/>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222" w:type="dxa"/>
            <w:vAlign w:val="bottom"/>
          </w:tcPr>
          <w:p w:rsidR="00050199" w:rsidRPr="001D6101" w:rsidRDefault="00050199" w:rsidP="00174C43">
            <w:pPr>
              <w:ind w:left="65"/>
              <w:rPr>
                <w:rFonts w:asciiTheme="minorBidi" w:hAnsiTheme="minorBidi"/>
                <w:sz w:val="24"/>
                <w:szCs w:val="24"/>
              </w:rPr>
            </w:pPr>
            <w:r w:rsidRPr="001D6101">
              <w:rPr>
                <w:rFonts w:asciiTheme="minorBidi" w:eastAsia="KacstLetter" w:hAnsiTheme="minorBidi"/>
                <w:sz w:val="24"/>
                <w:szCs w:val="24"/>
                <w:rtl/>
              </w:rPr>
              <w:t xml:space="preserve">أمين الصندوق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222" w:type="dxa"/>
          </w:tcPr>
          <w:p w:rsidR="00050199" w:rsidRPr="001D6101" w:rsidRDefault="00050199" w:rsidP="00174C43">
            <w:pPr>
              <w:ind w:left="63"/>
              <w:rPr>
                <w:rFonts w:asciiTheme="minorBidi" w:hAnsiTheme="minorBidi"/>
                <w:sz w:val="24"/>
                <w:szCs w:val="24"/>
              </w:rPr>
            </w:pPr>
            <w:r w:rsidRPr="001D6101">
              <w:rPr>
                <w:rFonts w:asciiTheme="minorBidi" w:eastAsia="KacstLetter" w:hAnsiTheme="minorBidi"/>
                <w:sz w:val="24"/>
                <w:szCs w:val="24"/>
                <w:rtl/>
              </w:rPr>
              <w:t xml:space="preserve">الإدارة المالية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222" w:type="dxa"/>
          </w:tcPr>
          <w:p w:rsidR="00050199" w:rsidRPr="001D6101" w:rsidRDefault="00050199" w:rsidP="00174C43">
            <w:pPr>
              <w:ind w:left="65"/>
              <w:rPr>
                <w:rFonts w:asciiTheme="minorBidi" w:hAnsiTheme="minorBidi"/>
                <w:sz w:val="24"/>
                <w:szCs w:val="24"/>
              </w:rPr>
            </w:pPr>
            <w:r w:rsidRPr="001D6101">
              <w:rPr>
                <w:rFonts w:asciiTheme="minorBidi" w:eastAsia="KacstLetter" w:hAnsiTheme="minorBidi"/>
                <w:sz w:val="24"/>
                <w:szCs w:val="24"/>
                <w:rtl/>
              </w:rPr>
              <w:t xml:space="preserve">مدير الإدارة المالية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222" w:type="dxa"/>
          </w:tcPr>
          <w:p w:rsidR="00050199" w:rsidRPr="001D6101" w:rsidRDefault="00050199" w:rsidP="00174C43">
            <w:pPr>
              <w:ind w:left="66"/>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861" w:type="dxa"/>
            <w:gridSpan w:val="2"/>
            <w:vAlign w:val="center"/>
          </w:tcPr>
          <w:p w:rsidR="00050199" w:rsidRPr="001D6101" w:rsidRDefault="00050199" w:rsidP="00174C43">
            <w:pPr>
              <w:ind w:right="63" w:firstLine="8"/>
              <w:jc w:val="both"/>
              <w:rPr>
                <w:rFonts w:asciiTheme="minorBidi" w:hAnsiTheme="minorBidi"/>
                <w:sz w:val="24"/>
                <w:szCs w:val="24"/>
              </w:rPr>
            </w:pPr>
            <w:r w:rsidRPr="001D6101">
              <w:rPr>
                <w:rFonts w:asciiTheme="minorBidi" w:eastAsia="KacstLetter" w:hAnsiTheme="minorBidi"/>
                <w:sz w:val="24"/>
                <w:szCs w:val="24"/>
                <w:rtl/>
              </w:rPr>
              <w:t xml:space="preserve">يقوم شاغل الوظيفة بضمان الحفاظ على أموال الجمعية المودعة بشكلها النقدي أو المستندي، وذلك من خلال قيد ومراقبة المنصرف منها والمحصل، وإثبات ذلك دفترياً لتسهيل إظهار حركة الصندوق فيما </w:t>
            </w:r>
            <w:proofErr w:type="gramStart"/>
            <w:r w:rsidRPr="001D6101">
              <w:rPr>
                <w:rFonts w:asciiTheme="minorBidi" w:eastAsia="KacstLetter" w:hAnsiTheme="minorBidi"/>
                <w:sz w:val="24"/>
                <w:szCs w:val="24"/>
                <w:rtl/>
              </w:rPr>
              <w:t xml:space="preserve">بعد.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 xml:space="preserve"> القيام بسداد المستحقات المالية للجمعية بعد اعتمادها، بالتنسيق مع إدارة الشؤون الإدارية.</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قيد كافة سندات القبض والصرف، وإعداد كشوف دورية بحركة الصندوق.</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رفع تقرير يومي عن حركة الصندوق ومعاملات البنوك إلى رئيسه المباشر.</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spacing w:after="1"/>
              <w:ind w:right="274" w:hanging="363"/>
              <w:rPr>
                <w:rFonts w:asciiTheme="minorBidi" w:hAnsiTheme="minorBidi"/>
                <w:sz w:val="24"/>
                <w:szCs w:val="24"/>
              </w:rPr>
            </w:pPr>
            <w:r w:rsidRPr="001D6101">
              <w:rPr>
                <w:rFonts w:asciiTheme="minorBidi" w:eastAsia="KacstLetter" w:hAnsiTheme="minorBidi"/>
                <w:sz w:val="24"/>
                <w:szCs w:val="24"/>
                <w:rtl/>
              </w:rPr>
              <w:t>تدقيق المبالغ النقدية التي يتسلمها الموظفون المكلفون باستلام أموال نقدية ومطابقتها بالتقرير الخاص بإيرادات الصندوق المفصلة.</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استلام المبالغ النقدية والشيكات الواردة وفقاً لسندات القبض النقدية المعتمدة.</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جرد أرصدة الصندوق يومياً، وذلك لضمان توفر نقدية مناسبة بالصندوق تغطي المشتريات والمصروفات.</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 xml:space="preserve">الإيداع اليومي للمبالغ والشيكات في الحسابات البنكية الخاصة بالجمعية.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القيام بتسليم واستلام جميع سندات القبض الخاصة بالجمعية والتأكد من سلامة استخدامها وتسلسل أرقامها والاحتفاظ بأصل وصور الإيصالات الملغاة وتسليمها إلى مديره المباشر.</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استحضار وإعداد قسائم إيداعات البنوك للإيداعات النقدية والشيكات لدى البنوك.</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استلام النقدية الواردة وعمل سندات قبض بها، وإيداع المبالغ المحصلة في البنك.</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hAnsiTheme="minorBidi"/>
                <w:sz w:val="24"/>
                <w:szCs w:val="24"/>
                <w:rtl/>
              </w:rPr>
              <w:t>استلام الإيرادات الخاصة بالمشاريع وتدقيقها والتأكد من فواتير الصرف المرفقة وتعويضها من العهدة الخاصة بالمشاريع وإيداعها بالبنك.</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hAnsiTheme="minorBidi"/>
                <w:sz w:val="24"/>
                <w:szCs w:val="24"/>
                <w:rtl/>
              </w:rPr>
              <w:t>متابعة العهد المفتوحة مع الموظفين واستكمال فواتيرها والرفع بها للمحاسب لإقفالها</w:t>
            </w:r>
          </w:p>
          <w:p w:rsidR="00050199" w:rsidRPr="001D6101" w:rsidRDefault="00050199" w:rsidP="00050199">
            <w:pPr>
              <w:numPr>
                <w:ilvl w:val="0"/>
                <w:numId w:val="7"/>
              </w:numPr>
              <w:ind w:right="274" w:hanging="363"/>
              <w:rPr>
                <w:rFonts w:asciiTheme="minorBidi" w:hAnsiTheme="minorBidi"/>
                <w:sz w:val="24"/>
                <w:szCs w:val="24"/>
              </w:rPr>
            </w:pPr>
            <w:r w:rsidRPr="001D6101">
              <w:rPr>
                <w:rFonts w:asciiTheme="minorBidi" w:eastAsia="KacstLetter" w:hAnsiTheme="minorBidi"/>
                <w:sz w:val="24"/>
                <w:szCs w:val="24"/>
                <w:rtl/>
              </w:rPr>
              <w:t>رفع تقارير دوريه لمديره المباشر عن سير العمل.</w:t>
            </w:r>
            <w:r w:rsidRPr="001D6101">
              <w:rPr>
                <w:rFonts w:asciiTheme="minorBidi" w:eastAsia="Times New Roman" w:hAnsiTheme="minorBidi"/>
                <w:sz w:val="24"/>
                <w:szCs w:val="24"/>
                <w:rtl/>
              </w:rPr>
              <w:t xml:space="preserve"> </w:t>
            </w:r>
          </w:p>
          <w:p w:rsidR="00050199" w:rsidRPr="001D6101" w:rsidRDefault="00050199" w:rsidP="00050199">
            <w:pPr>
              <w:numPr>
                <w:ilvl w:val="0"/>
                <w:numId w:val="7"/>
              </w:numPr>
              <w:ind w:right="274" w:hanging="363"/>
              <w:rPr>
                <w:rFonts w:asciiTheme="minorBidi" w:hAnsiTheme="minorBidi"/>
                <w:sz w:val="28"/>
                <w:szCs w:val="28"/>
                <w:rtl/>
              </w:rPr>
            </w:pPr>
            <w:r w:rsidRPr="001D6101">
              <w:rPr>
                <w:rFonts w:asciiTheme="minorBidi" w:eastAsia="KacstLetter" w:hAnsiTheme="minorBidi"/>
                <w:sz w:val="24"/>
                <w:szCs w:val="24"/>
                <w:rtl/>
              </w:rPr>
              <w:t xml:space="preserve">القيام بما يوكل إليه من مهام مرتبطة بأهداف </w:t>
            </w:r>
            <w:proofErr w:type="gramStart"/>
            <w:r w:rsidRPr="001D6101">
              <w:rPr>
                <w:rFonts w:asciiTheme="minorBidi" w:eastAsia="KacstLetter" w:hAnsiTheme="minorBidi"/>
                <w:sz w:val="24"/>
                <w:szCs w:val="24"/>
                <w:rtl/>
              </w:rPr>
              <w:t>وظيفته.</w:t>
            </w:r>
            <w:r w:rsidRPr="001D6101">
              <w:rPr>
                <w:rFonts w:asciiTheme="minorBidi" w:eastAsia="KacstLetter" w:hAnsiTheme="minorBidi"/>
                <w:sz w:val="28"/>
                <w:szCs w:val="28"/>
                <w:rtl/>
              </w:rPr>
              <w:t xml:space="preserve">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sz w:val="24"/>
                <w:szCs w:val="24"/>
              </w:rPr>
            </w:pPr>
            <w:r w:rsidRPr="001D6101">
              <w:rPr>
                <w:rFonts w:asciiTheme="minorBidi" w:eastAsia="KacstLetter" w:hAnsiTheme="minorBidi"/>
                <w:sz w:val="24"/>
                <w:szCs w:val="24"/>
                <w:rtl/>
              </w:rPr>
              <w:t xml:space="preserve"> </w:t>
            </w:r>
            <w:proofErr w:type="gramStart"/>
            <w:r w:rsidRPr="001D6101">
              <w:rPr>
                <w:rFonts w:asciiTheme="minorBidi" w:eastAsia="KacstLetter" w:hAnsiTheme="minorBidi"/>
                <w:sz w:val="24"/>
                <w:szCs w:val="24"/>
                <w:rtl/>
              </w:rPr>
              <w:t>دبلوم  محاسبة</w:t>
            </w:r>
            <w:proofErr w:type="gramEnd"/>
            <w:r w:rsidRPr="001D6101">
              <w:rPr>
                <w:rFonts w:asciiTheme="minorBidi" w:eastAsia="KacstLetter" w:hAnsiTheme="minorBidi"/>
                <w:sz w:val="24"/>
                <w:szCs w:val="24"/>
                <w:rtl/>
              </w:rPr>
              <w:t xml:space="preserve">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sz w:val="24"/>
                <w:szCs w:val="24"/>
                <w:rtl/>
              </w:rPr>
              <w:t xml:space="preserve">خبرة </w:t>
            </w:r>
            <w:proofErr w:type="gramStart"/>
            <w:r w:rsidRPr="001D6101">
              <w:rPr>
                <w:rFonts w:asciiTheme="minorBidi" w:eastAsia="KacstLetter" w:hAnsiTheme="minorBidi"/>
                <w:sz w:val="24"/>
                <w:szCs w:val="24"/>
                <w:rtl/>
              </w:rPr>
              <w:t>ثلاث  سنوات</w:t>
            </w:r>
            <w:proofErr w:type="gramEnd"/>
            <w:r w:rsidRPr="001D6101">
              <w:rPr>
                <w:rFonts w:asciiTheme="minorBidi" w:eastAsia="KacstLetter" w:hAnsiTheme="minorBidi"/>
                <w:sz w:val="24"/>
                <w:szCs w:val="24"/>
                <w:rtl/>
              </w:rPr>
              <w:t xml:space="preserve">  في مهام وأنشطة الوظيفة </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rPr>
          <w:trHeight w:val="1415"/>
        </w:trPr>
        <w:tc>
          <w:tcPr>
            <w:tcW w:w="9861" w:type="dxa"/>
            <w:gridSpan w:val="2"/>
          </w:tcPr>
          <w:p w:rsidR="00050199" w:rsidRPr="001D6101" w:rsidRDefault="00050199" w:rsidP="00050199">
            <w:pPr>
              <w:numPr>
                <w:ilvl w:val="0"/>
                <w:numId w:val="8"/>
              </w:numPr>
              <w:ind w:hanging="358"/>
              <w:rPr>
                <w:rFonts w:asciiTheme="minorBidi" w:hAnsiTheme="minorBidi"/>
                <w:sz w:val="24"/>
                <w:szCs w:val="24"/>
              </w:rPr>
            </w:pPr>
            <w:r w:rsidRPr="001D6101">
              <w:rPr>
                <w:rFonts w:asciiTheme="minorBidi" w:eastAsia="KacstLetter" w:hAnsiTheme="minorBidi"/>
                <w:sz w:val="24"/>
                <w:szCs w:val="24"/>
                <w:rtl/>
              </w:rPr>
              <w:t xml:space="preserve"> المهارة في الضبط وحفظ وسلامة الأموال والسندات.</w:t>
            </w:r>
            <w:r w:rsidRPr="001D6101">
              <w:rPr>
                <w:rFonts w:asciiTheme="minorBidi" w:eastAsia="Arial" w:hAnsiTheme="minorBidi"/>
                <w:sz w:val="24"/>
                <w:szCs w:val="24"/>
                <w:rtl/>
              </w:rPr>
              <w:t xml:space="preserve"> </w:t>
            </w:r>
          </w:p>
          <w:p w:rsidR="00050199" w:rsidRPr="001D6101" w:rsidRDefault="00050199" w:rsidP="00050199">
            <w:pPr>
              <w:numPr>
                <w:ilvl w:val="0"/>
                <w:numId w:val="8"/>
              </w:numPr>
              <w:ind w:hanging="358"/>
              <w:rPr>
                <w:rFonts w:asciiTheme="minorBidi" w:hAnsiTheme="minorBidi"/>
                <w:sz w:val="24"/>
                <w:szCs w:val="24"/>
              </w:rPr>
            </w:pPr>
            <w:r w:rsidRPr="001D6101">
              <w:rPr>
                <w:rFonts w:asciiTheme="minorBidi" w:eastAsia="KacstLetter" w:hAnsiTheme="minorBidi"/>
                <w:sz w:val="24"/>
                <w:szCs w:val="24"/>
                <w:rtl/>
              </w:rPr>
              <w:t xml:space="preserve">مهارات الدقة والمتابعة.  </w:t>
            </w:r>
          </w:p>
          <w:p w:rsidR="00050199" w:rsidRPr="001D6101" w:rsidRDefault="00050199" w:rsidP="00050199">
            <w:pPr>
              <w:numPr>
                <w:ilvl w:val="0"/>
                <w:numId w:val="8"/>
              </w:numPr>
              <w:ind w:hanging="358"/>
              <w:rPr>
                <w:rFonts w:asciiTheme="minorBidi" w:hAnsiTheme="minorBidi"/>
                <w:sz w:val="28"/>
                <w:szCs w:val="28"/>
                <w:rtl/>
              </w:rPr>
            </w:pPr>
            <w:r w:rsidRPr="001D6101">
              <w:rPr>
                <w:rFonts w:asciiTheme="minorBidi" w:eastAsia="KacstLetter" w:hAnsiTheme="minorBidi"/>
                <w:sz w:val="24"/>
                <w:szCs w:val="24"/>
                <w:rtl/>
              </w:rPr>
              <w:t>الإلمام الجيد بالحاسب الآلي</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47"/>
        <w:gridCol w:w="7089"/>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lastRenderedPageBreak/>
              <w:t xml:space="preserve">الوصف الوظيفي </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223" w:type="dxa"/>
            <w:vAlign w:val="bottom"/>
          </w:tcPr>
          <w:p w:rsidR="00050199" w:rsidRPr="001D6101" w:rsidRDefault="00050199" w:rsidP="00174C43">
            <w:pPr>
              <w:ind w:left="66"/>
              <w:rPr>
                <w:rFonts w:asciiTheme="minorBidi" w:hAnsiTheme="minorBidi"/>
                <w:sz w:val="24"/>
                <w:szCs w:val="24"/>
              </w:rPr>
            </w:pPr>
            <w:r w:rsidRPr="001D6101">
              <w:rPr>
                <w:rFonts w:asciiTheme="minorBidi" w:eastAsia="KacstLetter" w:hAnsiTheme="minorBidi"/>
                <w:sz w:val="24"/>
                <w:szCs w:val="24"/>
                <w:rtl/>
              </w:rPr>
              <w:t>مدير الموارد بشرية</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223" w:type="dxa"/>
          </w:tcPr>
          <w:p w:rsidR="00050199" w:rsidRPr="001D6101" w:rsidRDefault="00050199" w:rsidP="00174C43">
            <w:pPr>
              <w:ind w:left="61"/>
              <w:rPr>
                <w:rFonts w:asciiTheme="minorBidi" w:hAnsiTheme="minorBidi"/>
                <w:sz w:val="24"/>
                <w:szCs w:val="24"/>
              </w:rPr>
            </w:pPr>
            <w:r w:rsidRPr="001D6101">
              <w:rPr>
                <w:rFonts w:asciiTheme="minorBidi" w:eastAsia="KacstLetter" w:hAnsiTheme="minorBidi"/>
                <w:sz w:val="24"/>
                <w:szCs w:val="24"/>
                <w:rtl/>
              </w:rPr>
              <w:t xml:space="preserve">إدارة الموارد البشرية </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223" w:type="dxa"/>
          </w:tcPr>
          <w:p w:rsidR="00050199" w:rsidRPr="001D6101" w:rsidRDefault="00050199" w:rsidP="00174C43">
            <w:pPr>
              <w:ind w:left="64"/>
              <w:rPr>
                <w:rFonts w:asciiTheme="minorBidi" w:hAnsiTheme="minorBidi"/>
                <w:sz w:val="24"/>
                <w:szCs w:val="24"/>
              </w:rPr>
            </w:pPr>
            <w:r w:rsidRPr="001D6101">
              <w:rPr>
                <w:rFonts w:asciiTheme="minorBidi" w:eastAsia="KacstLetter" w:hAnsiTheme="minorBidi"/>
                <w:sz w:val="24"/>
                <w:szCs w:val="24"/>
                <w:rtl/>
              </w:rPr>
              <w:t>المدير التنفيذي</w:t>
            </w:r>
          </w:p>
        </w:tc>
      </w:tr>
      <w:tr w:rsidR="00050199" w:rsidRPr="001D6101" w:rsidTr="00174C43">
        <w:tc>
          <w:tcPr>
            <w:tcW w:w="1638"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223" w:type="dxa"/>
          </w:tcPr>
          <w:p w:rsidR="00050199" w:rsidRPr="001D6101" w:rsidRDefault="00050199" w:rsidP="00174C43">
            <w:pPr>
              <w:ind w:left="66"/>
              <w:rPr>
                <w:rFonts w:asciiTheme="minorBidi" w:hAnsiTheme="minorBidi"/>
                <w:sz w:val="24"/>
                <w:szCs w:val="24"/>
              </w:rPr>
            </w:pPr>
            <w:r w:rsidRPr="001D6101">
              <w:rPr>
                <w:rFonts w:asciiTheme="minorBidi" w:eastAsia="KacstLetter" w:hAnsiTheme="minorBidi"/>
                <w:sz w:val="24"/>
                <w:szCs w:val="24"/>
                <w:rtl/>
              </w:rPr>
              <w:t>لا يوجد</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861" w:type="dxa"/>
            <w:gridSpan w:val="2"/>
            <w:vAlign w:val="center"/>
          </w:tcPr>
          <w:p w:rsidR="00050199" w:rsidRPr="001D6101" w:rsidRDefault="00050199" w:rsidP="00174C43">
            <w:pPr>
              <w:ind w:left="3" w:right="134" w:hanging="3"/>
              <w:rPr>
                <w:rFonts w:asciiTheme="minorBidi" w:hAnsiTheme="minorBidi"/>
                <w:sz w:val="24"/>
                <w:szCs w:val="24"/>
              </w:rPr>
            </w:pPr>
            <w:r w:rsidRPr="001D6101">
              <w:rPr>
                <w:rFonts w:asciiTheme="minorBidi" w:eastAsia="KacstLetter" w:hAnsiTheme="minorBidi"/>
                <w:sz w:val="24"/>
                <w:szCs w:val="24"/>
                <w:rtl/>
              </w:rPr>
              <w:t>يقوم شاغل هذه الوظيفة بتنسيق كل ما يتعلق بأمور الموظفين من توظيف وعلاوات وزيادات ونقل وانتداب وتدريب وما إلى ذلك من معاملات بين الموظف والجمعية والجهات الخارجية.</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العمل على استيعاب دليل وإجراءات الجمعية بشكل تام بمساعدة رئيسه المباشر.</w:t>
            </w:r>
          </w:p>
          <w:p w:rsidR="00050199" w:rsidRPr="001D6101" w:rsidRDefault="00050199" w:rsidP="00050199">
            <w:pPr>
              <w:numPr>
                <w:ilvl w:val="0"/>
                <w:numId w:val="11"/>
              </w:numPr>
              <w:spacing w:after="3" w:line="241" w:lineRule="auto"/>
              <w:ind w:right="63" w:hanging="360"/>
              <w:rPr>
                <w:rFonts w:asciiTheme="minorBidi" w:hAnsiTheme="minorBidi"/>
              </w:rPr>
            </w:pPr>
            <w:r w:rsidRPr="001D6101">
              <w:rPr>
                <w:rFonts w:asciiTheme="minorBidi" w:eastAsia="KacstLetter" w:hAnsiTheme="minorBidi"/>
                <w:rtl/>
              </w:rPr>
              <w:t>العمل على حفظ الملفات والسجلات الخاصة بالموظفين في مكان آمن وتحديثها عند حصول أي تغيير على أي موظف.</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متابعة أمر الوظائف الشاغرة داخل الجمعية وخارجها بالدعاية والإعلان وغيرها.</w:t>
            </w:r>
          </w:p>
          <w:p w:rsidR="00050199" w:rsidRPr="001D6101" w:rsidRDefault="00050199" w:rsidP="00050199">
            <w:pPr>
              <w:numPr>
                <w:ilvl w:val="0"/>
                <w:numId w:val="11"/>
              </w:numPr>
              <w:spacing w:after="1"/>
              <w:ind w:right="63" w:hanging="360"/>
              <w:rPr>
                <w:rFonts w:asciiTheme="minorBidi" w:hAnsiTheme="minorBidi"/>
              </w:rPr>
            </w:pPr>
            <w:r w:rsidRPr="001D6101">
              <w:rPr>
                <w:rFonts w:asciiTheme="minorBidi" w:eastAsia="KacstLetter" w:hAnsiTheme="minorBidi"/>
                <w:rtl/>
              </w:rPr>
              <w:t>استقبال المتقدمين للوظائف وإرشادهم إلى كيفية تعبئة طلب التوظيف، والطلب منهم إرفاق صورة من جميع المستندات الثبوتية.</w:t>
            </w:r>
          </w:p>
          <w:p w:rsidR="00050199" w:rsidRPr="001D6101" w:rsidRDefault="00050199" w:rsidP="00050199">
            <w:pPr>
              <w:numPr>
                <w:ilvl w:val="0"/>
                <w:numId w:val="11"/>
              </w:numPr>
              <w:spacing w:after="5"/>
              <w:ind w:right="63" w:hanging="360"/>
              <w:rPr>
                <w:rFonts w:asciiTheme="minorBidi" w:hAnsiTheme="minorBidi"/>
              </w:rPr>
            </w:pPr>
            <w:r w:rsidRPr="001D6101">
              <w:rPr>
                <w:rFonts w:asciiTheme="minorBidi" w:eastAsia="KacstLetter" w:hAnsiTheme="minorBidi"/>
                <w:rtl/>
              </w:rPr>
              <w:t>إعداد قائمة بالمرشحين على الوظائف المدرجة في خطة التوظيف لإجراء الاختبارات اللازمة سواءً الشفهية أو التحريرية وترتيب المقابلات الشخصية معهم.</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المساعدة في تطوير عمل المقابلات والامتحانات وأساليب التوظيف.</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المساعدة في إعداد البرنامج التعريفي للموظف بالتنسيق مع الجهات المعنية في الجمعية.</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 xml:space="preserve">القيام بإجراءات التوظيف والترقيات والحوافز والنقل والانتداب والإجازات </w:t>
            </w:r>
            <w:proofErr w:type="spellStart"/>
            <w:r w:rsidRPr="001D6101">
              <w:rPr>
                <w:rFonts w:asciiTheme="minorBidi" w:eastAsia="KacstLetter" w:hAnsiTheme="minorBidi"/>
                <w:rtl/>
              </w:rPr>
              <w:t>والجزاءات</w:t>
            </w:r>
            <w:proofErr w:type="spellEnd"/>
            <w:r w:rsidRPr="001D6101">
              <w:rPr>
                <w:rFonts w:asciiTheme="minorBidi" w:eastAsia="KacstLetter" w:hAnsiTheme="minorBidi"/>
                <w:rtl/>
              </w:rPr>
              <w:t xml:space="preserve"> والاستقالات والمهام المشابهة التي تكون على شكل علاقة بين الموظف والجمعية.</w:t>
            </w:r>
          </w:p>
          <w:p w:rsidR="00050199" w:rsidRPr="001D6101" w:rsidRDefault="00050199" w:rsidP="00050199">
            <w:pPr>
              <w:numPr>
                <w:ilvl w:val="0"/>
                <w:numId w:val="11"/>
              </w:numPr>
              <w:spacing w:line="243" w:lineRule="auto"/>
              <w:ind w:right="63" w:hanging="360"/>
              <w:rPr>
                <w:rFonts w:asciiTheme="minorBidi" w:hAnsiTheme="minorBidi"/>
              </w:rPr>
            </w:pPr>
            <w:r w:rsidRPr="001D6101">
              <w:rPr>
                <w:rFonts w:asciiTheme="minorBidi" w:eastAsia="KacstLetter" w:hAnsiTheme="minorBidi"/>
                <w:rtl/>
              </w:rPr>
              <w:t>متابعة معاملات الموظفين والتأكد من سيرها بالشكل الصحيح حسب الدليل الإداري الخاص بالجمعية والمرور على جميع الموظفين ذوي العلاقة.</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الاتصال أو الكتابة بالاعتذار لغير المستوفين لشروط شغل الوظيفة.</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العمل على توفير حجوزات السفر للموظفين.</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العمل على حل المشاكل التي تعترض سير المعاملات.</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اقتراح تطوير إجراءات العمل حسب ما يراه في مصلحة الجمعية ورفع اقتراحاته إلى رئيسه المباشر.</w:t>
            </w:r>
          </w:p>
          <w:p w:rsidR="00050199" w:rsidRPr="001D6101" w:rsidRDefault="00050199" w:rsidP="00050199">
            <w:pPr>
              <w:numPr>
                <w:ilvl w:val="0"/>
                <w:numId w:val="11"/>
              </w:numPr>
              <w:spacing w:after="3" w:line="241" w:lineRule="auto"/>
              <w:ind w:right="63" w:hanging="360"/>
              <w:rPr>
                <w:rFonts w:asciiTheme="minorBidi" w:hAnsiTheme="minorBidi"/>
              </w:rPr>
            </w:pPr>
            <w:r w:rsidRPr="001D6101">
              <w:rPr>
                <w:rFonts w:asciiTheme="minorBidi" w:eastAsia="KacstLetter" w:hAnsiTheme="minorBidi"/>
                <w:rtl/>
              </w:rPr>
              <w:t>مراجعة دليل الجمعية الإداري وتحديثه حسب تطوير العمل في الجمعية وذلك بشكل دوري وفقاً للائحة الصلاحيات.</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القيام بتنسيق الدورات التدريبية مع الجهات المتعاقد معها وبين موظفي الجمعية.</w:t>
            </w:r>
          </w:p>
          <w:p w:rsidR="00050199" w:rsidRPr="001D6101" w:rsidRDefault="00050199" w:rsidP="00050199">
            <w:pPr>
              <w:numPr>
                <w:ilvl w:val="0"/>
                <w:numId w:val="11"/>
              </w:numPr>
              <w:spacing w:line="243" w:lineRule="auto"/>
              <w:ind w:right="63" w:hanging="360"/>
              <w:rPr>
                <w:rFonts w:asciiTheme="minorBidi" w:hAnsiTheme="minorBidi"/>
              </w:rPr>
            </w:pPr>
            <w:r w:rsidRPr="001D6101">
              <w:rPr>
                <w:rFonts w:asciiTheme="minorBidi" w:eastAsia="KacstLetter" w:hAnsiTheme="minorBidi"/>
                <w:rtl/>
              </w:rPr>
              <w:t>اقتراح القواعد الإدارية للموظف الذي تم تدريبه من ناحية ترقيته في السلم الوظيفي أو التغييرات التي تطرأ على الوصف الوظيفي والمهام التي توكل إليه بما استفادة من التدريب.</w:t>
            </w:r>
          </w:p>
          <w:p w:rsidR="00050199" w:rsidRPr="001D6101" w:rsidRDefault="00050199" w:rsidP="00050199">
            <w:pPr>
              <w:numPr>
                <w:ilvl w:val="0"/>
                <w:numId w:val="11"/>
              </w:numPr>
              <w:ind w:right="63" w:hanging="360"/>
              <w:rPr>
                <w:rFonts w:asciiTheme="minorBidi" w:hAnsiTheme="minorBidi"/>
              </w:rPr>
            </w:pPr>
            <w:r w:rsidRPr="001D6101">
              <w:rPr>
                <w:rFonts w:asciiTheme="minorBidi" w:eastAsia="KacstLetter" w:hAnsiTheme="minorBidi"/>
                <w:rtl/>
              </w:rPr>
              <w:t>التنسيق مع رئيسه المباشر لوضع خطة تدريب سنوية لتنمية مهارات الموظفين في الجمعية وتحسين أدائهم.</w:t>
            </w:r>
          </w:p>
          <w:p w:rsidR="00050199" w:rsidRPr="001D6101" w:rsidRDefault="00050199" w:rsidP="00050199">
            <w:pPr>
              <w:numPr>
                <w:ilvl w:val="0"/>
                <w:numId w:val="11"/>
              </w:numPr>
              <w:ind w:right="274" w:hanging="360"/>
              <w:rPr>
                <w:rFonts w:asciiTheme="minorBidi" w:hAnsiTheme="minorBidi"/>
              </w:rPr>
            </w:pPr>
            <w:r w:rsidRPr="001D6101">
              <w:rPr>
                <w:rFonts w:asciiTheme="minorBidi" w:eastAsia="KacstLetter" w:hAnsiTheme="minorBidi"/>
                <w:rtl/>
              </w:rPr>
              <w:t>التنسيق مع صاحب العلاقة لعقد اجتماعات دورية مع مديري الإدارات لمعرفة احتياجاتهم من البرامج</w:t>
            </w:r>
            <w:r w:rsidRPr="001D6101">
              <w:rPr>
                <w:rFonts w:asciiTheme="minorBidi" w:hAnsiTheme="minorBidi"/>
                <w:rtl/>
              </w:rPr>
              <w:t xml:space="preserve"> ا </w:t>
            </w:r>
            <w:proofErr w:type="gramStart"/>
            <w:r w:rsidRPr="001D6101">
              <w:rPr>
                <w:rFonts w:asciiTheme="minorBidi" w:hAnsiTheme="minorBidi"/>
                <w:rtl/>
              </w:rPr>
              <w:t>لتدريبية  لموظفيهم</w:t>
            </w:r>
            <w:proofErr w:type="gramEnd"/>
            <w:r w:rsidRPr="001D6101">
              <w:rPr>
                <w:rFonts w:asciiTheme="minorBidi" w:hAnsiTheme="minorBidi"/>
                <w:rtl/>
              </w:rPr>
              <w:t xml:space="preserve"> . </w:t>
            </w:r>
          </w:p>
          <w:p w:rsidR="00050199" w:rsidRPr="001D6101" w:rsidRDefault="00050199" w:rsidP="00050199">
            <w:pPr>
              <w:numPr>
                <w:ilvl w:val="0"/>
                <w:numId w:val="11"/>
              </w:numPr>
              <w:spacing w:after="15"/>
              <w:ind w:right="31" w:hanging="360"/>
              <w:rPr>
                <w:rFonts w:asciiTheme="minorBidi" w:hAnsiTheme="minorBidi"/>
              </w:rPr>
            </w:pPr>
            <w:r w:rsidRPr="001D6101">
              <w:rPr>
                <w:rFonts w:asciiTheme="minorBidi" w:eastAsia="KacstLetter" w:hAnsiTheme="minorBidi"/>
                <w:rtl/>
              </w:rPr>
              <w:t>إعداد التقارير الدورية التي تتضمن جميع المعاملات التي تمت في الجمعية خلال فترة معينة والفترة التي استغرقتها كل معاملة وأسباب توقف المعاملات المتوقفة.</w:t>
            </w:r>
          </w:p>
          <w:p w:rsidR="00050199" w:rsidRPr="001D6101" w:rsidRDefault="00050199" w:rsidP="00174C43">
            <w:pPr>
              <w:ind w:right="274"/>
              <w:rPr>
                <w:rFonts w:asciiTheme="minorBidi" w:hAnsiTheme="minorBidi"/>
                <w:sz w:val="28"/>
                <w:szCs w:val="28"/>
                <w:rtl/>
              </w:rPr>
            </w:pPr>
            <w:r w:rsidRPr="001D6101">
              <w:rPr>
                <w:rFonts w:asciiTheme="minorBidi" w:eastAsia="KacstLetter" w:hAnsiTheme="minorBidi"/>
                <w:rtl/>
              </w:rPr>
              <w:t>القيام بما يوكل إليه من مهام مرتبطة بأهداف وظيفته.</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861" w:type="dxa"/>
            <w:gridSpan w:val="2"/>
          </w:tcPr>
          <w:p w:rsidR="00050199" w:rsidRPr="001D6101" w:rsidRDefault="00050199" w:rsidP="00050199">
            <w:pPr>
              <w:numPr>
                <w:ilvl w:val="0"/>
                <w:numId w:val="12"/>
              </w:numPr>
              <w:ind w:hanging="360"/>
              <w:rPr>
                <w:rFonts w:asciiTheme="minorBidi" w:hAnsiTheme="minorBidi"/>
                <w:sz w:val="24"/>
                <w:szCs w:val="24"/>
              </w:rPr>
            </w:pPr>
            <w:r w:rsidRPr="001D6101">
              <w:rPr>
                <w:rFonts w:asciiTheme="minorBidi" w:eastAsia="KacstLetter" w:hAnsiTheme="minorBidi"/>
                <w:sz w:val="24"/>
                <w:szCs w:val="24"/>
                <w:rtl/>
              </w:rPr>
              <w:t>بكالوريوس إدارة الأعمال / محاسبة.</w:t>
            </w:r>
          </w:p>
          <w:p w:rsidR="00050199" w:rsidRPr="001D6101" w:rsidRDefault="00050199" w:rsidP="00050199">
            <w:pPr>
              <w:numPr>
                <w:ilvl w:val="0"/>
                <w:numId w:val="12"/>
              </w:numPr>
              <w:ind w:hanging="360"/>
              <w:rPr>
                <w:rFonts w:asciiTheme="minorBidi" w:hAnsiTheme="minorBidi"/>
                <w:sz w:val="24"/>
                <w:szCs w:val="24"/>
              </w:rPr>
            </w:pPr>
            <w:r w:rsidRPr="001D6101">
              <w:rPr>
                <w:rFonts w:asciiTheme="minorBidi" w:eastAsia="KacstLetter" w:hAnsiTheme="minorBidi"/>
                <w:sz w:val="24"/>
                <w:szCs w:val="24"/>
                <w:rtl/>
              </w:rPr>
              <w:t>دورة في إدارة الموارد البشرية.</w:t>
            </w:r>
          </w:p>
          <w:p w:rsidR="00050199" w:rsidRPr="001D6101" w:rsidRDefault="00050199" w:rsidP="00050199">
            <w:pPr>
              <w:numPr>
                <w:ilvl w:val="0"/>
                <w:numId w:val="12"/>
              </w:numPr>
              <w:ind w:hanging="360"/>
              <w:rPr>
                <w:rFonts w:asciiTheme="minorBidi" w:hAnsiTheme="minorBidi"/>
                <w:sz w:val="24"/>
                <w:szCs w:val="24"/>
                <w:rtl/>
              </w:rPr>
            </w:pPr>
            <w:r w:rsidRPr="001D6101">
              <w:rPr>
                <w:rFonts w:asciiTheme="minorBidi" w:eastAsia="KacstLetter" w:hAnsiTheme="minorBidi"/>
                <w:sz w:val="24"/>
                <w:szCs w:val="24"/>
                <w:rtl/>
              </w:rPr>
              <w:t>خبرة خمس سنوات في مهام وأنشطة الوظيفة.</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rPr>
          <w:trHeight w:val="843"/>
        </w:trPr>
        <w:tc>
          <w:tcPr>
            <w:tcW w:w="9861"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58"/>
              <w:rPr>
                <w:rFonts w:asciiTheme="minorBidi" w:hAnsiTheme="minorBidi"/>
                <w:sz w:val="28"/>
                <w:szCs w:val="28"/>
                <w:rtl/>
              </w:rPr>
            </w:pPr>
            <w:r w:rsidRPr="001D6101">
              <w:rPr>
                <w:rFonts w:asciiTheme="minorBidi" w:eastAsia="KacstLetter" w:hAnsiTheme="minorBidi"/>
                <w:sz w:val="24"/>
                <w:szCs w:val="24"/>
                <w:rtl/>
              </w:rPr>
              <w:t>القدرة على الإقناع وإدارة وحل المشاكل.</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37"/>
        <w:gridCol w:w="7099"/>
      </w:tblGrid>
      <w:tr w:rsidR="00050199" w:rsidRPr="001D6101" w:rsidTr="00174C43">
        <w:tc>
          <w:tcPr>
            <w:tcW w:w="10003"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364"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أمين المستودع</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364"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المدير المالي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364"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المالي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364" w:type="dxa"/>
          </w:tcPr>
          <w:p w:rsidR="00050199" w:rsidRPr="001D6101" w:rsidRDefault="00050199" w:rsidP="00174C43">
            <w:pPr>
              <w:rPr>
                <w:rFonts w:asciiTheme="minorBidi" w:hAnsiTheme="minorBidi"/>
                <w:sz w:val="24"/>
                <w:szCs w:val="24"/>
              </w:rPr>
            </w:pPr>
            <w:r w:rsidRPr="001D6101">
              <w:rPr>
                <w:rFonts w:asciiTheme="minorBidi" w:eastAsia="KacstLetter" w:hAnsiTheme="minorBidi"/>
                <w:sz w:val="24"/>
                <w:szCs w:val="24"/>
                <w:rtl/>
              </w:rPr>
              <w:t>عمال المستودع</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10003" w:type="dxa"/>
            <w:gridSpan w:val="2"/>
          </w:tcPr>
          <w:p w:rsidR="00050199" w:rsidRPr="001D6101" w:rsidRDefault="00050199" w:rsidP="00174C43">
            <w:pPr>
              <w:ind w:left="3" w:right="101" w:hanging="3"/>
              <w:jc w:val="both"/>
              <w:rPr>
                <w:rFonts w:asciiTheme="minorBidi" w:hAnsiTheme="minorBidi"/>
                <w:sz w:val="24"/>
                <w:szCs w:val="24"/>
              </w:rPr>
            </w:pPr>
            <w:r w:rsidRPr="001D6101">
              <w:rPr>
                <w:rFonts w:asciiTheme="minorBidi" w:hAnsiTheme="minorBidi"/>
                <w:sz w:val="24"/>
                <w:szCs w:val="24"/>
                <w:rtl/>
              </w:rPr>
              <w:t>الاشراف على المستودع وتطبيق سياسة الجمعية الخاصة بالمستودع</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10003" w:type="dxa"/>
            <w:gridSpan w:val="2"/>
          </w:tcPr>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استلام المواد الواردة للجمعية والتأكد من مطابقتها </w:t>
            </w:r>
            <w:proofErr w:type="gramStart"/>
            <w:r w:rsidRPr="001D6101">
              <w:rPr>
                <w:rFonts w:asciiTheme="minorBidi" w:eastAsia="KacstLetter" w:hAnsiTheme="minorBidi"/>
                <w:sz w:val="24"/>
                <w:szCs w:val="24"/>
                <w:rtl/>
              </w:rPr>
              <w:t>للمواصفات  والكميات</w:t>
            </w:r>
            <w:proofErr w:type="gramEnd"/>
            <w:r w:rsidRPr="001D6101">
              <w:rPr>
                <w:rFonts w:asciiTheme="minorBidi" w:eastAsia="KacstLetter" w:hAnsiTheme="minorBidi"/>
                <w:sz w:val="24"/>
                <w:szCs w:val="24"/>
                <w:rtl/>
              </w:rPr>
              <w:t xml:space="preserve"> والاسعار الواردة في قرار الإحالة أو أوامر الشراء</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lastRenderedPageBreak/>
              <w:t>استلام الفواتير من الموردين والتأكد من صحتها.</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تسجيل المواد الموردة وإصدار سند استلام </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اخراج المواد لمستلميها وإصدار سند صرف</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بيان احتياج الجمعية </w:t>
            </w:r>
            <w:proofErr w:type="gramStart"/>
            <w:r w:rsidRPr="001D6101">
              <w:rPr>
                <w:rFonts w:asciiTheme="minorBidi" w:eastAsia="KacstLetter" w:hAnsiTheme="minorBidi"/>
                <w:sz w:val="24"/>
                <w:szCs w:val="24"/>
                <w:rtl/>
              </w:rPr>
              <w:t>من  المواد</w:t>
            </w:r>
            <w:proofErr w:type="gramEnd"/>
            <w:r w:rsidRPr="001D6101">
              <w:rPr>
                <w:rFonts w:asciiTheme="minorBidi" w:eastAsia="KacstLetter" w:hAnsiTheme="minorBidi"/>
                <w:sz w:val="24"/>
                <w:szCs w:val="24"/>
                <w:rtl/>
              </w:rPr>
              <w:t xml:space="preserve"> الواجب توفرها في المستودع بشكل دائم مثل  القرطاسية والأحبار والمطبوعات و ورق التصوير وغيرها ومتابعة حركتها وطلب توفيرها في حال وصول رصيدها لنقطة إعادة الطلب</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حفظ جميع مستندات المستودع والخاصة بإدخال وإخراج المواد والعهد الثابتة للموظفين</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التأكد من حفظ المواد داخل المستودع بشكل يحفظها ويمنع عنها التلف </w:t>
            </w:r>
          </w:p>
          <w:p w:rsidR="00050199" w:rsidRPr="001D6101" w:rsidRDefault="00050199" w:rsidP="00050199">
            <w:pPr>
              <w:pStyle w:val="a6"/>
              <w:numPr>
                <w:ilvl w:val="0"/>
                <w:numId w:val="17"/>
              </w:numPr>
              <w:rPr>
                <w:rFonts w:asciiTheme="minorBidi" w:eastAsia="KacstLetter" w:hAnsiTheme="minorBidi"/>
                <w:sz w:val="24"/>
                <w:szCs w:val="24"/>
              </w:rPr>
            </w:pPr>
            <w:r w:rsidRPr="001D6101">
              <w:rPr>
                <w:rFonts w:asciiTheme="minorBidi" w:eastAsia="KacstLetter" w:hAnsiTheme="minorBidi"/>
                <w:sz w:val="24"/>
                <w:szCs w:val="24"/>
                <w:rtl/>
              </w:rPr>
              <w:t xml:space="preserve">مراقبة المخزون بشكل دوري والتأكد من تواريخ الصلاحية واعتماد صرف المواد </w:t>
            </w:r>
            <w:proofErr w:type="gramStart"/>
            <w:r w:rsidRPr="001D6101">
              <w:rPr>
                <w:rFonts w:asciiTheme="minorBidi" w:eastAsia="KacstLetter" w:hAnsiTheme="minorBidi"/>
                <w:sz w:val="24"/>
                <w:szCs w:val="24"/>
                <w:rtl/>
              </w:rPr>
              <w:t>الأقدم .</w:t>
            </w:r>
            <w:proofErr w:type="gramEnd"/>
          </w:p>
          <w:p w:rsidR="00050199" w:rsidRPr="001D6101" w:rsidRDefault="00050199" w:rsidP="00050199">
            <w:pPr>
              <w:pStyle w:val="a6"/>
              <w:numPr>
                <w:ilvl w:val="0"/>
                <w:numId w:val="17"/>
              </w:numPr>
              <w:rPr>
                <w:rFonts w:asciiTheme="minorBidi" w:eastAsia="KacstLetter" w:hAnsiTheme="minorBidi"/>
                <w:sz w:val="24"/>
                <w:szCs w:val="24"/>
              </w:rPr>
            </w:pPr>
            <w:proofErr w:type="gramStart"/>
            <w:r w:rsidRPr="001D6101">
              <w:rPr>
                <w:rFonts w:asciiTheme="minorBidi" w:eastAsia="KacstLetter" w:hAnsiTheme="minorBidi"/>
                <w:sz w:val="24"/>
                <w:szCs w:val="24"/>
                <w:rtl/>
              </w:rPr>
              <w:t>اعداد  تقرير</w:t>
            </w:r>
            <w:proofErr w:type="gramEnd"/>
            <w:r w:rsidRPr="001D6101">
              <w:rPr>
                <w:rFonts w:asciiTheme="minorBidi" w:eastAsia="KacstLetter" w:hAnsiTheme="minorBidi"/>
                <w:sz w:val="24"/>
                <w:szCs w:val="24"/>
                <w:rtl/>
              </w:rPr>
              <w:t xml:space="preserve"> شهري عن حركة المستودع والرفع لرئيسه </w:t>
            </w:r>
          </w:p>
          <w:p w:rsidR="00050199" w:rsidRPr="001D6101" w:rsidRDefault="00050199" w:rsidP="00050199">
            <w:pPr>
              <w:pStyle w:val="a6"/>
              <w:numPr>
                <w:ilvl w:val="0"/>
                <w:numId w:val="17"/>
              </w:numPr>
              <w:rPr>
                <w:rFonts w:asciiTheme="minorBidi" w:eastAsia="KacstLetter" w:hAnsiTheme="minorBidi"/>
                <w:sz w:val="28"/>
                <w:szCs w:val="28"/>
                <w:rtl/>
              </w:rPr>
            </w:pPr>
            <w:r w:rsidRPr="001D6101">
              <w:rPr>
                <w:rFonts w:asciiTheme="minorBidi" w:eastAsia="KacstLetter" w:hAnsiTheme="minorBidi"/>
                <w:sz w:val="24"/>
                <w:szCs w:val="24"/>
                <w:rtl/>
              </w:rPr>
              <w:t>قيام بما يوكل إليه من مهام مرتبطة بأهداف وظيفته</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lastRenderedPageBreak/>
              <w:t xml:space="preserve">المؤهلات والخبرات </w:t>
            </w:r>
          </w:p>
        </w:tc>
      </w:tr>
      <w:tr w:rsidR="00050199" w:rsidRPr="001D6101" w:rsidTr="00174C43">
        <w:tc>
          <w:tcPr>
            <w:tcW w:w="10003"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eastAsia="KacstLetter" w:hAnsiTheme="minorBidi"/>
                <w:sz w:val="24"/>
                <w:szCs w:val="24"/>
                <w:rtl/>
              </w:rPr>
              <w:t xml:space="preserve">ثانوية </w:t>
            </w:r>
            <w:proofErr w:type="gramStart"/>
            <w:r w:rsidRPr="001D6101">
              <w:rPr>
                <w:rFonts w:asciiTheme="minorBidi" w:eastAsia="KacstLetter" w:hAnsiTheme="minorBidi"/>
                <w:sz w:val="24"/>
                <w:szCs w:val="24"/>
                <w:rtl/>
              </w:rPr>
              <w:t>عامة  /</w:t>
            </w:r>
            <w:proofErr w:type="gramEnd"/>
            <w:r w:rsidRPr="001D6101">
              <w:rPr>
                <w:rFonts w:asciiTheme="minorBidi" w:eastAsia="KacstLetter" w:hAnsiTheme="minorBidi"/>
                <w:sz w:val="24"/>
                <w:szCs w:val="24"/>
                <w:rtl/>
              </w:rPr>
              <w:t xml:space="preserve"> دورة في إدارة المستودعات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10003"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10003"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tbl>
      <w:tblPr>
        <w:tblStyle w:val="a5"/>
        <w:bidiVisual/>
        <w:tblW w:w="0" w:type="auto"/>
        <w:tblLook w:val="04A0" w:firstRow="1" w:lastRow="0" w:firstColumn="1" w:lastColumn="0" w:noHBand="0" w:noVBand="1"/>
      </w:tblPr>
      <w:tblGrid>
        <w:gridCol w:w="1811"/>
        <w:gridCol w:w="6825"/>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lastRenderedPageBreak/>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المدير التنفيذي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الباحث المكتبي – الباحث الاجتماعي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الميداني وتنفيذه لغرض تحديد احتياجات المجتمع المحلي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وضع الخطط السنوية للبرامج والمشاريع المعتمدة من قبل مجلس </w:t>
            </w:r>
            <w:proofErr w:type="gramStart"/>
            <w:r w:rsidRPr="001D6101">
              <w:rPr>
                <w:rFonts w:asciiTheme="minorBidi" w:hAnsiTheme="minorBidi"/>
                <w:rtl/>
              </w:rPr>
              <w:t>الإدارة .</w:t>
            </w:r>
            <w:proofErr w:type="gramEnd"/>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متابعة تنفيذ الخطط السنوية المتعلقة بالبرامج والنشاطات </w:t>
            </w:r>
            <w:proofErr w:type="gramStart"/>
            <w:r w:rsidRPr="001D6101">
              <w:rPr>
                <w:rFonts w:asciiTheme="minorBidi" w:hAnsiTheme="minorBidi"/>
                <w:rtl/>
              </w:rPr>
              <w:t>والمشاريع  .</w:t>
            </w:r>
            <w:proofErr w:type="gramEnd"/>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تقديم التوصيات التي من شأنها رفع مستوى التنفيذ من خلال عملية التقييم </w:t>
            </w:r>
            <w:proofErr w:type="gramStart"/>
            <w:r w:rsidRPr="001D6101">
              <w:rPr>
                <w:rFonts w:asciiTheme="minorBidi" w:hAnsiTheme="minorBidi"/>
                <w:rtl/>
              </w:rPr>
              <w:t>والمتابعة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الإشراف على اجراء البحوث الميدانية بالمشاركة مع المعنين واللجان المختصة والمجتمع المحلي لتحديد احتياجات المجتمع </w:t>
            </w:r>
            <w:proofErr w:type="gramStart"/>
            <w:r w:rsidRPr="001D6101">
              <w:rPr>
                <w:rFonts w:asciiTheme="minorBidi" w:hAnsiTheme="minorBidi"/>
                <w:rtl/>
              </w:rPr>
              <w:t>المحلي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الاشراف على تقديم المساعدات للمستفيدين و تقييم العمل ورفع </w:t>
            </w:r>
            <w:proofErr w:type="gramStart"/>
            <w:r w:rsidRPr="001D6101">
              <w:rPr>
                <w:rFonts w:asciiTheme="minorBidi" w:hAnsiTheme="minorBidi"/>
                <w:rtl/>
              </w:rPr>
              <w:t>التوصيات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العمل على تشكيل اللجان لتطوعية داخل البرامج المنفذة وغيرها لتمكن الجمعية من لعب دورها القيادي في عملية التنمية الشاملة والمتكاملة للمجتمع المحلي.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تهيئة وتدريب القطاعات للمشاركة في تحقيق الأهداف لتحسين </w:t>
            </w:r>
            <w:proofErr w:type="gramStart"/>
            <w:r w:rsidRPr="001D6101">
              <w:rPr>
                <w:rFonts w:asciiTheme="minorBidi" w:hAnsiTheme="minorBidi"/>
                <w:rtl/>
              </w:rPr>
              <w:t>أوضاعها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الاشراف على إعداد وتنفيذ الأنشطة التربوية والتثقيفية والتدريبية والمهنية في جميع المجالات الحياتية لتحسين وتطوير الأوضاع الاجتماعية </w:t>
            </w:r>
            <w:proofErr w:type="gramStart"/>
            <w:r w:rsidRPr="001D6101">
              <w:rPr>
                <w:rFonts w:asciiTheme="minorBidi" w:hAnsiTheme="minorBidi"/>
                <w:rtl/>
              </w:rPr>
              <w:t>والاقتصادية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التحقق من تنسيق الجهود مع قسم تنمية الموارد والأعلام لتغطية كافة الأنشطة </w:t>
            </w:r>
            <w:proofErr w:type="gramStart"/>
            <w:r w:rsidRPr="001D6101">
              <w:rPr>
                <w:rFonts w:asciiTheme="minorBidi" w:hAnsiTheme="minorBidi"/>
                <w:rtl/>
              </w:rPr>
              <w:t>والبرامج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التعاون والتنسيق مع المؤسسات الرسمية والخاصة والتطوعية للارتقاء بمستوى فعالية البرامج والنشطات المنفذة في المشروع ولتفادي </w:t>
            </w:r>
            <w:proofErr w:type="gramStart"/>
            <w:r w:rsidRPr="001D6101">
              <w:rPr>
                <w:rFonts w:asciiTheme="minorBidi" w:hAnsiTheme="minorBidi"/>
                <w:rtl/>
              </w:rPr>
              <w:t>الازدواجية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الاشتراك في دراسة الطلبات المختلفة والمتعلقة بالبرامج الخدمية لرفعها للجهات </w:t>
            </w:r>
            <w:proofErr w:type="gramStart"/>
            <w:r w:rsidRPr="001D6101">
              <w:rPr>
                <w:rFonts w:asciiTheme="minorBidi" w:hAnsiTheme="minorBidi"/>
                <w:rtl/>
              </w:rPr>
              <w:t>المختصة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تنظيم اللقاء الأسبوعية والشهرية لكافة العاملين في </w:t>
            </w:r>
            <w:proofErr w:type="gramStart"/>
            <w:r w:rsidRPr="001D6101">
              <w:rPr>
                <w:rFonts w:asciiTheme="minorBidi" w:hAnsiTheme="minorBidi"/>
                <w:rtl/>
              </w:rPr>
              <w:t>البرنامج .</w:t>
            </w:r>
            <w:proofErr w:type="gramEnd"/>
          </w:p>
          <w:p w:rsidR="00050199" w:rsidRPr="001D6101" w:rsidRDefault="00050199" w:rsidP="00050199">
            <w:pPr>
              <w:pStyle w:val="a6"/>
              <w:numPr>
                <w:ilvl w:val="0"/>
                <w:numId w:val="26"/>
              </w:numPr>
              <w:ind w:left="538"/>
              <w:rPr>
                <w:rFonts w:asciiTheme="minorBidi" w:hAnsiTheme="minorBidi"/>
              </w:rPr>
            </w:pPr>
            <w:r w:rsidRPr="001D6101">
              <w:rPr>
                <w:rFonts w:asciiTheme="minorBidi" w:hAnsiTheme="minorBidi"/>
                <w:rtl/>
              </w:rPr>
              <w:t xml:space="preserve">الاشراف والاهتمام والمساهمة في توثيق كافة الاعمال الإدارية والفنية و المالية المتعلقة بالبرنامج ورفعها الى المدير </w:t>
            </w:r>
            <w:proofErr w:type="gramStart"/>
            <w:r w:rsidRPr="001D6101">
              <w:rPr>
                <w:rFonts w:asciiTheme="minorBidi" w:hAnsiTheme="minorBidi"/>
                <w:rtl/>
              </w:rPr>
              <w:t>التنفيذي .</w:t>
            </w:r>
            <w:proofErr w:type="gramEnd"/>
            <w:r w:rsidRPr="001D6101">
              <w:rPr>
                <w:rFonts w:asciiTheme="minorBidi" w:hAnsiTheme="minorBidi"/>
                <w:rtl/>
              </w:rPr>
              <w:t xml:space="preserve"> </w:t>
            </w:r>
          </w:p>
          <w:p w:rsidR="00050199" w:rsidRPr="001D6101" w:rsidRDefault="00050199" w:rsidP="00050199">
            <w:pPr>
              <w:pStyle w:val="a6"/>
              <w:numPr>
                <w:ilvl w:val="0"/>
                <w:numId w:val="26"/>
              </w:numPr>
              <w:ind w:left="538"/>
              <w:rPr>
                <w:rFonts w:asciiTheme="minorBidi" w:hAnsiTheme="minorBidi"/>
                <w:sz w:val="24"/>
                <w:szCs w:val="24"/>
                <w:rtl/>
              </w:rPr>
            </w:pPr>
            <w:proofErr w:type="gramStart"/>
            <w:r w:rsidRPr="001D6101">
              <w:rPr>
                <w:rFonts w:asciiTheme="minorBidi" w:hAnsiTheme="minorBidi"/>
                <w:rtl/>
              </w:rPr>
              <w:t xml:space="preserve">القيام </w:t>
            </w:r>
            <w:r w:rsidRPr="001D6101">
              <w:rPr>
                <w:rFonts w:asciiTheme="minorBidi" w:eastAsia="KacstLetter" w:hAnsiTheme="minorBidi"/>
                <w:rtl/>
              </w:rPr>
              <w:t xml:space="preserve"> بما</w:t>
            </w:r>
            <w:proofErr w:type="gramEnd"/>
            <w:r w:rsidRPr="001D6101">
              <w:rPr>
                <w:rFonts w:asciiTheme="minorBidi" w:eastAsia="KacstLetter" w:hAnsiTheme="minorBidi"/>
                <w:rtl/>
              </w:rPr>
              <w:t xml:space="preserve"> يوكل إليه من مهام مرتبطة بأهداف وظيفته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b/>
                <w:bCs/>
                <w:sz w:val="24"/>
                <w:szCs w:val="24"/>
                <w:rtl/>
              </w:rPr>
            </w:pPr>
            <w:r w:rsidRPr="001D6101">
              <w:rPr>
                <w:rFonts w:asciiTheme="minorBidi" w:hAnsiTheme="minorBidi"/>
                <w:b/>
                <w:bCs/>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rPr>
            </w:pPr>
            <w:proofErr w:type="spellStart"/>
            <w:r w:rsidRPr="001D6101">
              <w:rPr>
                <w:rFonts w:asciiTheme="minorBidi" w:eastAsia="KacstLetter" w:hAnsiTheme="minorBidi"/>
                <w:sz w:val="24"/>
                <w:szCs w:val="24"/>
                <w:rtl/>
              </w:rPr>
              <w:t>ب</w:t>
            </w:r>
            <w:r w:rsidRPr="001D6101">
              <w:rPr>
                <w:rFonts w:asciiTheme="minorBidi" w:eastAsia="KacstLetter" w:hAnsiTheme="minorBidi"/>
                <w:rtl/>
              </w:rPr>
              <w:t>كالورويوس</w:t>
            </w:r>
            <w:proofErr w:type="spellEnd"/>
            <w:r w:rsidRPr="001D6101">
              <w:rPr>
                <w:rFonts w:asciiTheme="minorBidi" w:eastAsia="KacstLetter" w:hAnsiTheme="minorBidi"/>
                <w:rtl/>
              </w:rPr>
              <w:t xml:space="preserve"> علم اجتماع   / خدمة اجتماعية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rtl/>
              </w:rPr>
              <w:t>خبرة  سنتين</w:t>
            </w:r>
            <w:proofErr w:type="gramEnd"/>
            <w:r w:rsidRPr="001D6101">
              <w:rPr>
                <w:rFonts w:asciiTheme="minorBidi" w:eastAsia="KacstLetter" w:hAnsiTheme="minorBidi"/>
                <w:rtl/>
              </w:rPr>
              <w:t xml:space="preserve"> في مهام وأنشطة الوظيفة.</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rPr>
            </w:pPr>
            <w:r w:rsidRPr="001D6101">
              <w:rPr>
                <w:rFonts w:asciiTheme="minorBidi" w:eastAsia="KacstLetter" w:hAnsiTheme="minorBidi"/>
                <w:rtl/>
              </w:rPr>
              <w:t>مهارة التواصل مع الغير.</w:t>
            </w:r>
          </w:p>
          <w:p w:rsidR="00050199" w:rsidRPr="001D6101" w:rsidRDefault="00050199" w:rsidP="00050199">
            <w:pPr>
              <w:numPr>
                <w:ilvl w:val="0"/>
                <w:numId w:val="8"/>
              </w:numPr>
              <w:ind w:hanging="360"/>
              <w:rPr>
                <w:rFonts w:asciiTheme="minorBidi" w:hAnsiTheme="minorBidi"/>
              </w:rPr>
            </w:pPr>
            <w:proofErr w:type="gramStart"/>
            <w:r w:rsidRPr="001D6101">
              <w:rPr>
                <w:rFonts w:asciiTheme="minorBidi" w:hAnsiTheme="minorBidi"/>
                <w:rtl/>
              </w:rPr>
              <w:t>مهارة  استخدام</w:t>
            </w:r>
            <w:proofErr w:type="gramEnd"/>
            <w:r w:rsidRPr="001D6101">
              <w:rPr>
                <w:rFonts w:asciiTheme="minorBidi" w:hAnsiTheme="minorBidi"/>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rtl/>
              </w:rPr>
              <w:t>القدرة  على</w:t>
            </w:r>
            <w:proofErr w:type="gramEnd"/>
            <w:r w:rsidRPr="001D6101">
              <w:rPr>
                <w:rFonts w:asciiTheme="minorBidi" w:hAnsiTheme="minorBidi"/>
                <w:rtl/>
              </w:rPr>
              <w:t xml:space="preserve"> صياغة وإعداد  التقارير</w:t>
            </w:r>
            <w:r w:rsidRPr="001D6101">
              <w:rPr>
                <w:rFonts w:asciiTheme="minorBidi" w:hAnsiTheme="minorBidi"/>
                <w:sz w:val="28"/>
                <w:szCs w:val="28"/>
                <w:rtl/>
              </w:rPr>
              <w:t xml:space="preserve"> </w:t>
            </w:r>
          </w:p>
        </w:tc>
      </w:tr>
    </w:tbl>
    <w:p w:rsidR="00050199"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Pr="001D6101" w:rsidRDefault="00050199" w:rsidP="00050199">
      <w:pPr>
        <w:rPr>
          <w:rFonts w:asciiTheme="minorBidi" w:hAnsiTheme="minorBidi" w:hint="cs"/>
          <w:rtl/>
        </w:rPr>
      </w:pPr>
    </w:p>
    <w:tbl>
      <w:tblPr>
        <w:tblStyle w:val="a5"/>
        <w:bidiVisual/>
        <w:tblW w:w="0" w:type="auto"/>
        <w:tblLook w:val="04A0" w:firstRow="1" w:lastRow="0" w:firstColumn="1" w:lastColumn="0" w:noHBand="0" w:noVBand="1"/>
      </w:tblPr>
      <w:tblGrid>
        <w:gridCol w:w="1770"/>
        <w:gridCol w:w="6866"/>
      </w:tblGrid>
      <w:tr w:rsidR="00050199" w:rsidRPr="001D6101" w:rsidTr="00174C43">
        <w:tc>
          <w:tcPr>
            <w:tcW w:w="10003"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081"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الباحث المكتبي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081"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081"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الخدمة الاجتماعية</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081"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10003"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المكتبي </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10003" w:type="dxa"/>
            <w:gridSpan w:val="2"/>
          </w:tcPr>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استقبال</w:t>
            </w:r>
            <w:r w:rsidRPr="001D6101">
              <w:rPr>
                <w:rFonts w:asciiTheme="minorBidi" w:hAnsiTheme="minorBidi"/>
                <w:sz w:val="24"/>
                <w:szCs w:val="24"/>
              </w:rPr>
              <w:t xml:space="preserve"> </w:t>
            </w:r>
            <w:r w:rsidRPr="001D6101">
              <w:rPr>
                <w:rFonts w:asciiTheme="minorBidi" w:hAnsiTheme="minorBidi"/>
                <w:sz w:val="24"/>
                <w:szCs w:val="24"/>
                <w:rtl/>
              </w:rPr>
              <w:t>طلبات</w:t>
            </w:r>
            <w:r w:rsidRPr="001D6101">
              <w:rPr>
                <w:rFonts w:asciiTheme="minorBidi" w:hAnsiTheme="minorBidi"/>
                <w:sz w:val="24"/>
                <w:szCs w:val="24"/>
              </w:rPr>
              <w:t xml:space="preserve"> </w:t>
            </w:r>
            <w:r w:rsidRPr="001D6101">
              <w:rPr>
                <w:rFonts w:asciiTheme="minorBidi" w:hAnsiTheme="minorBidi"/>
                <w:sz w:val="24"/>
                <w:szCs w:val="24"/>
                <w:rtl/>
              </w:rPr>
              <w:t xml:space="preserve">المتقدمين للجمعية ودراسة حالاتهم وفق آليات البحث </w:t>
            </w:r>
            <w:proofErr w:type="gramStart"/>
            <w:r w:rsidRPr="001D6101">
              <w:rPr>
                <w:rFonts w:asciiTheme="minorBidi" w:hAnsiTheme="minorBidi"/>
                <w:sz w:val="24"/>
                <w:szCs w:val="24"/>
                <w:rtl/>
              </w:rPr>
              <w:t>المكتبي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تشخيص كل حلة من الناحية الاجتماعية والاقتصادية وطباعة تقرير بذلك وحفظه بملف </w:t>
            </w:r>
            <w:proofErr w:type="gramStart"/>
            <w:r w:rsidRPr="001D6101">
              <w:rPr>
                <w:rFonts w:asciiTheme="minorBidi" w:hAnsiTheme="minorBidi"/>
                <w:sz w:val="24"/>
                <w:szCs w:val="24"/>
                <w:rtl/>
              </w:rPr>
              <w:t>المستفيد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تنظيم ملفات المستفيدين ومتابعتها والاشراف على ترتيبها والتأكد من صحة الاوراق </w:t>
            </w:r>
            <w:proofErr w:type="gramStart"/>
            <w:r w:rsidRPr="001D6101">
              <w:rPr>
                <w:rFonts w:asciiTheme="minorBidi" w:hAnsiTheme="minorBidi"/>
                <w:sz w:val="24"/>
                <w:szCs w:val="24"/>
                <w:rtl/>
              </w:rPr>
              <w:t>بداخلها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القيام بالبحث المكتبي ودراسة كل حالة كل 6 </w:t>
            </w:r>
            <w:proofErr w:type="gramStart"/>
            <w:r w:rsidRPr="001D6101">
              <w:rPr>
                <w:rFonts w:asciiTheme="minorBidi" w:hAnsiTheme="minorBidi"/>
                <w:sz w:val="24"/>
                <w:szCs w:val="24"/>
                <w:rtl/>
              </w:rPr>
              <w:t>أشهر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طباعة بطاقات المستفيدين </w:t>
            </w:r>
            <w:proofErr w:type="gramStart"/>
            <w:r w:rsidRPr="001D6101">
              <w:rPr>
                <w:rFonts w:asciiTheme="minorBidi" w:hAnsiTheme="minorBidi"/>
                <w:sz w:val="24"/>
                <w:szCs w:val="24"/>
                <w:rtl/>
              </w:rPr>
              <w:t>وفرزها  وتوزيعها</w:t>
            </w:r>
            <w:proofErr w:type="gramEnd"/>
            <w:r w:rsidRPr="001D6101">
              <w:rPr>
                <w:rFonts w:asciiTheme="minorBidi" w:hAnsiTheme="minorBidi"/>
                <w:sz w:val="24"/>
                <w:szCs w:val="24"/>
                <w:rtl/>
              </w:rPr>
              <w:t xml:space="preserve"> على المستفيدين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 اصدار بطاقات البركة للمستفيدين ومتابعة </w:t>
            </w:r>
            <w:proofErr w:type="gramStart"/>
            <w:r w:rsidRPr="001D6101">
              <w:rPr>
                <w:rFonts w:asciiTheme="minorBidi" w:hAnsiTheme="minorBidi"/>
                <w:sz w:val="24"/>
                <w:szCs w:val="24"/>
                <w:rtl/>
              </w:rPr>
              <w:t>تسليمهم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إطلاع مدير الخدمة الاجتماعية على كل المعاملات الخاصة بالمستفيدين.    </w:t>
            </w:r>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استقبال المراجعين للجمعية لطلب بطاقات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18"/>
              </w:numPr>
              <w:rPr>
                <w:rFonts w:asciiTheme="minorBidi" w:hAnsiTheme="minorBidi"/>
                <w:sz w:val="24"/>
                <w:szCs w:val="24"/>
              </w:rPr>
            </w:pPr>
            <w:r w:rsidRPr="001D6101">
              <w:rPr>
                <w:rFonts w:asciiTheme="minorBidi" w:hAnsiTheme="minorBidi"/>
                <w:sz w:val="24"/>
                <w:szCs w:val="24"/>
                <w:rtl/>
              </w:rPr>
              <w:t xml:space="preserve">طباعة تقارير البحث والاحتفاظ </w:t>
            </w:r>
            <w:proofErr w:type="gramStart"/>
            <w:r w:rsidRPr="001D6101">
              <w:rPr>
                <w:rFonts w:asciiTheme="minorBidi" w:hAnsiTheme="minorBidi"/>
                <w:sz w:val="24"/>
                <w:szCs w:val="24"/>
                <w:rtl/>
              </w:rPr>
              <w:t>بها .</w:t>
            </w:r>
            <w:proofErr w:type="gramEnd"/>
          </w:p>
          <w:p w:rsidR="00050199" w:rsidRPr="001D6101" w:rsidRDefault="00050199" w:rsidP="00050199">
            <w:pPr>
              <w:pStyle w:val="a6"/>
              <w:numPr>
                <w:ilvl w:val="0"/>
                <w:numId w:val="18"/>
              </w:numPr>
              <w:ind w:left="681"/>
              <w:rPr>
                <w:rFonts w:asciiTheme="minorBidi" w:hAnsiTheme="minorBidi"/>
                <w:sz w:val="24"/>
                <w:szCs w:val="24"/>
              </w:rPr>
            </w:pPr>
            <w:r w:rsidRPr="001D6101">
              <w:rPr>
                <w:rFonts w:asciiTheme="minorBidi" w:hAnsiTheme="minorBidi"/>
                <w:sz w:val="24"/>
                <w:szCs w:val="24"/>
                <w:rtl/>
              </w:rPr>
              <w:t xml:space="preserve">التواصل مع قسم المحاسبة بخصوص الأسر المكفولة ورفع تقرير لمدير الخدمة الاجتماعية </w:t>
            </w:r>
          </w:p>
          <w:p w:rsidR="00050199" w:rsidRPr="001D6101" w:rsidRDefault="00050199" w:rsidP="00050199">
            <w:pPr>
              <w:pStyle w:val="a6"/>
              <w:numPr>
                <w:ilvl w:val="0"/>
                <w:numId w:val="18"/>
              </w:numPr>
              <w:ind w:left="681"/>
              <w:rPr>
                <w:rFonts w:asciiTheme="minorBidi" w:hAnsiTheme="minorBidi"/>
                <w:sz w:val="24"/>
                <w:szCs w:val="24"/>
              </w:rPr>
            </w:pPr>
            <w:r w:rsidRPr="001D6101">
              <w:rPr>
                <w:rFonts w:asciiTheme="minorBidi" w:hAnsiTheme="minorBidi"/>
                <w:sz w:val="24"/>
                <w:szCs w:val="24"/>
                <w:rtl/>
              </w:rPr>
              <w:t xml:space="preserve">تجهيز تقارير خاصة بالمستفيدين من ناحية أوضاعهم المعيشية </w:t>
            </w:r>
          </w:p>
          <w:p w:rsidR="00050199" w:rsidRPr="001D6101" w:rsidRDefault="00050199" w:rsidP="00050199">
            <w:pPr>
              <w:pStyle w:val="a6"/>
              <w:numPr>
                <w:ilvl w:val="0"/>
                <w:numId w:val="18"/>
              </w:numPr>
              <w:ind w:left="681"/>
              <w:rPr>
                <w:rFonts w:asciiTheme="minorBidi" w:hAnsiTheme="minorBidi"/>
                <w:sz w:val="24"/>
                <w:szCs w:val="24"/>
              </w:rPr>
            </w:pPr>
            <w:r w:rsidRPr="001D6101">
              <w:rPr>
                <w:rFonts w:asciiTheme="minorBidi" w:hAnsiTheme="minorBidi"/>
                <w:sz w:val="24"/>
                <w:szCs w:val="24"/>
                <w:rtl/>
              </w:rPr>
              <w:t>التأكد من تطبيق أنظمة الجمعية على المستفيدين والمتقدمين لطلب مساعدات وتجهيز ملف خاص لكل مساعدة.</w:t>
            </w:r>
          </w:p>
          <w:p w:rsidR="00050199" w:rsidRPr="001D6101" w:rsidRDefault="00050199" w:rsidP="00050199">
            <w:pPr>
              <w:pStyle w:val="a6"/>
              <w:numPr>
                <w:ilvl w:val="0"/>
                <w:numId w:val="18"/>
              </w:numPr>
              <w:ind w:left="681"/>
              <w:rPr>
                <w:rFonts w:asciiTheme="minorBidi" w:hAnsiTheme="minorBidi"/>
                <w:sz w:val="28"/>
                <w:szCs w:val="28"/>
                <w:rtl/>
              </w:rPr>
            </w:pPr>
            <w:r w:rsidRPr="001D6101">
              <w:rPr>
                <w:rFonts w:asciiTheme="minorBidi" w:hAnsiTheme="minorBidi"/>
                <w:sz w:val="24"/>
                <w:szCs w:val="24"/>
                <w:rtl/>
              </w:rPr>
              <w:t xml:space="preserve"> </w:t>
            </w: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10003"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10003"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eastAsia="KacstLetter" w:hAnsiTheme="minorBidi"/>
                <w:sz w:val="24"/>
                <w:szCs w:val="24"/>
                <w:rtl/>
              </w:rPr>
              <w:t xml:space="preserve">ثانوية </w:t>
            </w:r>
            <w:proofErr w:type="gramStart"/>
            <w:r w:rsidRPr="001D6101">
              <w:rPr>
                <w:rFonts w:asciiTheme="minorBidi" w:eastAsia="KacstLetter" w:hAnsiTheme="minorBidi"/>
                <w:sz w:val="24"/>
                <w:szCs w:val="24"/>
                <w:rtl/>
              </w:rPr>
              <w:t>عامة  /</w:t>
            </w:r>
            <w:proofErr w:type="gramEnd"/>
            <w:r w:rsidRPr="001D6101">
              <w:rPr>
                <w:rFonts w:asciiTheme="minorBidi" w:eastAsia="KacstLetter" w:hAnsiTheme="minorBidi"/>
                <w:sz w:val="24"/>
                <w:szCs w:val="24"/>
                <w:rtl/>
              </w:rPr>
              <w:t xml:space="preserve"> دورة في  التطبيقات المكتبية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10003"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10003"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3"/>
        <w:gridCol w:w="6823"/>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الباحث الاجتماعي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الخدمة الاجتماعية</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الميداني وتنفيذه لغرض تحديد احتياجات المجتمع المحلي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إعداد النماذج اللازمة لإجراء البحوث ودراسات الحالة وجمع </w:t>
            </w:r>
            <w:proofErr w:type="gramStart"/>
            <w:r w:rsidRPr="001D6101">
              <w:rPr>
                <w:rFonts w:asciiTheme="minorBidi" w:hAnsiTheme="minorBidi"/>
                <w:sz w:val="24"/>
                <w:szCs w:val="24"/>
                <w:rtl/>
              </w:rPr>
              <w:t>المعلومات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تقديم وتوفير المعلومات </w:t>
            </w:r>
            <w:proofErr w:type="gramStart"/>
            <w:r w:rsidRPr="001D6101">
              <w:rPr>
                <w:rFonts w:asciiTheme="minorBidi" w:hAnsiTheme="minorBidi"/>
                <w:sz w:val="24"/>
                <w:szCs w:val="24"/>
                <w:rtl/>
              </w:rPr>
              <w:t>اللازمة  للجمعية</w:t>
            </w:r>
            <w:proofErr w:type="gramEnd"/>
            <w:r w:rsidRPr="001D6101">
              <w:rPr>
                <w:rFonts w:asciiTheme="minorBidi" w:hAnsiTheme="minorBidi"/>
                <w:sz w:val="24"/>
                <w:szCs w:val="24"/>
                <w:rtl/>
              </w:rPr>
              <w:t xml:space="preserve"> لإعداد البرامج الاجتماعية .</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التحضير وإعداد التقارير وتاريخ الحالات </w:t>
            </w:r>
            <w:proofErr w:type="gramStart"/>
            <w:r w:rsidRPr="001D6101">
              <w:rPr>
                <w:rFonts w:asciiTheme="minorBidi" w:hAnsiTheme="minorBidi"/>
                <w:sz w:val="24"/>
                <w:szCs w:val="24"/>
                <w:rtl/>
              </w:rPr>
              <w:t>المدروسة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المساعدة في تخطيط البرامج والأنشطة.</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استقبال المستفيدين ودراسة حالتهم وفق آليات البحث الميداني </w:t>
            </w:r>
            <w:proofErr w:type="gramStart"/>
            <w:r w:rsidRPr="001D6101">
              <w:rPr>
                <w:rFonts w:asciiTheme="minorBidi" w:hAnsiTheme="minorBidi"/>
                <w:sz w:val="24"/>
                <w:szCs w:val="24"/>
                <w:rtl/>
              </w:rPr>
              <w:t>والمكتبي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تشخيص كل حالة من الناحية الاجتماعية والاقتصادية وطباعة تقرير بذلك وحفظه بملف </w:t>
            </w:r>
            <w:proofErr w:type="gramStart"/>
            <w:r w:rsidRPr="001D6101">
              <w:rPr>
                <w:rFonts w:asciiTheme="minorBidi" w:hAnsiTheme="minorBidi"/>
                <w:sz w:val="24"/>
                <w:szCs w:val="24"/>
                <w:rtl/>
              </w:rPr>
              <w:t>المستفيد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التأكد من تطبيق أنظمة الجمعية على المستفيدين والمتقدمين لطلب مساعدات وتجهيز ملف خاص لكل مساعدة </w:t>
            </w:r>
            <w:proofErr w:type="gramStart"/>
            <w:r w:rsidRPr="001D6101">
              <w:rPr>
                <w:rFonts w:asciiTheme="minorBidi" w:hAnsiTheme="minorBidi"/>
                <w:sz w:val="24"/>
                <w:szCs w:val="24"/>
                <w:rtl/>
              </w:rPr>
              <w:t>وبرنامج .</w:t>
            </w:r>
            <w:proofErr w:type="gramEnd"/>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رفع التقارير الى مدير الخدمة الاجتماعية.</w:t>
            </w:r>
          </w:p>
          <w:p w:rsidR="00050199" w:rsidRPr="001D6101" w:rsidRDefault="00050199" w:rsidP="00050199">
            <w:pPr>
              <w:pStyle w:val="a6"/>
              <w:numPr>
                <w:ilvl w:val="0"/>
                <w:numId w:val="19"/>
              </w:numPr>
              <w:rPr>
                <w:rFonts w:asciiTheme="minorBidi" w:hAnsiTheme="minorBidi"/>
                <w:sz w:val="24"/>
                <w:szCs w:val="24"/>
              </w:rPr>
            </w:pPr>
            <w:r w:rsidRPr="001D6101">
              <w:rPr>
                <w:rFonts w:asciiTheme="minorBidi" w:hAnsiTheme="minorBidi"/>
                <w:sz w:val="24"/>
                <w:szCs w:val="24"/>
                <w:rtl/>
              </w:rPr>
              <w:t xml:space="preserve">تنفيذ البرامج والفعاليات الخاصة </w:t>
            </w:r>
            <w:proofErr w:type="spellStart"/>
            <w:r w:rsidRPr="001D6101">
              <w:rPr>
                <w:rFonts w:asciiTheme="minorBidi" w:hAnsiTheme="minorBidi"/>
                <w:sz w:val="24"/>
                <w:szCs w:val="24"/>
                <w:rtl/>
              </w:rPr>
              <w:t>بالمستفدين</w:t>
            </w:r>
            <w:proofErr w:type="spellEnd"/>
            <w:r w:rsidRPr="001D6101">
              <w:rPr>
                <w:rFonts w:asciiTheme="minorBidi" w:hAnsiTheme="minorBidi"/>
                <w:sz w:val="24"/>
                <w:szCs w:val="24"/>
                <w:rtl/>
              </w:rPr>
              <w:t xml:space="preserve"> ورفع التقارير لمدير الخدمة </w:t>
            </w:r>
            <w:proofErr w:type="gramStart"/>
            <w:r w:rsidRPr="001D6101">
              <w:rPr>
                <w:rFonts w:asciiTheme="minorBidi" w:hAnsiTheme="minorBidi"/>
                <w:sz w:val="24"/>
                <w:szCs w:val="24"/>
                <w:rtl/>
              </w:rPr>
              <w:t>الاجتماعية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19"/>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proofErr w:type="spellStart"/>
            <w:r w:rsidRPr="001D6101">
              <w:rPr>
                <w:rFonts w:asciiTheme="minorBidi" w:eastAsia="KacstLetter" w:hAnsiTheme="minorBidi"/>
                <w:sz w:val="24"/>
                <w:szCs w:val="24"/>
                <w:rtl/>
              </w:rPr>
              <w:t>بكالورويوس</w:t>
            </w:r>
            <w:proofErr w:type="spellEnd"/>
            <w:r w:rsidRPr="001D6101">
              <w:rPr>
                <w:rFonts w:asciiTheme="minorBidi" w:eastAsia="KacstLetter" w:hAnsiTheme="minorBidi"/>
                <w:sz w:val="24"/>
                <w:szCs w:val="24"/>
                <w:rtl/>
              </w:rPr>
              <w:t xml:space="preserve"> علم اجتماع   / خدمة اجتماعية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Pr="001D6101" w:rsidRDefault="00050199" w:rsidP="00050199">
      <w:pPr>
        <w:rPr>
          <w:rFonts w:asciiTheme="minorBidi" w:hAnsiTheme="minorBidi"/>
          <w:rtl/>
        </w:rPr>
      </w:pPr>
    </w:p>
    <w:p w:rsidR="00050199" w:rsidRDefault="00050199" w:rsidP="00050199">
      <w:pPr>
        <w:rPr>
          <w:rtl/>
        </w:rPr>
      </w:pPr>
    </w:p>
    <w:p w:rsidR="00050199" w:rsidRDefault="00050199" w:rsidP="00050199">
      <w:pPr>
        <w:rPr>
          <w:rtl/>
        </w:rPr>
      </w:pPr>
    </w:p>
    <w:p w:rsidR="00050199" w:rsidRDefault="00050199" w:rsidP="00050199">
      <w:pPr>
        <w:rPr>
          <w:rFonts w:hint="cs"/>
          <w:rtl/>
        </w:rPr>
      </w:pPr>
    </w:p>
    <w:tbl>
      <w:tblPr>
        <w:tblStyle w:val="a5"/>
        <w:bidiVisual/>
        <w:tblW w:w="0" w:type="auto"/>
        <w:tblLook w:val="04A0" w:firstRow="1" w:lastRow="0" w:firstColumn="1" w:lastColumn="0" w:noHBand="0" w:noVBand="1"/>
      </w:tblPr>
      <w:tblGrid>
        <w:gridCol w:w="1500"/>
        <w:gridCol w:w="223"/>
        <w:gridCol w:w="6913"/>
      </w:tblGrid>
      <w:tr w:rsidR="00050199" w:rsidRPr="001D6101" w:rsidTr="00174C43">
        <w:tc>
          <w:tcPr>
            <w:tcW w:w="9577" w:type="dxa"/>
            <w:gridSpan w:val="3"/>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باحث الايتام </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797"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الخدمة الاجتماعية  </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797"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الخدمة الاجتماعية</w:t>
            </w:r>
          </w:p>
        </w:tc>
      </w:tr>
      <w:tr w:rsidR="00050199" w:rsidRPr="001D6101" w:rsidTr="00174C43">
        <w:tc>
          <w:tcPr>
            <w:tcW w:w="1780"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3"/>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المساهمة في إعداد اليات البحث المكتبي </w:t>
            </w:r>
            <w:proofErr w:type="gramStart"/>
            <w:r w:rsidRPr="001D6101">
              <w:rPr>
                <w:rFonts w:asciiTheme="minorBidi" w:hAnsiTheme="minorBidi"/>
                <w:sz w:val="24"/>
                <w:szCs w:val="24"/>
                <w:rtl/>
              </w:rPr>
              <w:t>و الميداني</w:t>
            </w:r>
            <w:proofErr w:type="gramEnd"/>
            <w:r w:rsidRPr="001D6101">
              <w:rPr>
                <w:rFonts w:asciiTheme="minorBidi" w:hAnsiTheme="minorBidi"/>
                <w:sz w:val="24"/>
                <w:szCs w:val="24"/>
                <w:rtl/>
              </w:rPr>
              <w:t xml:space="preserve"> للأيتام و تنفيذه لغرض تحديد احتياجات المجتمع المحلي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3"/>
          </w:tcPr>
          <w:p w:rsidR="00050199" w:rsidRPr="001D6101" w:rsidRDefault="00050199" w:rsidP="00050199">
            <w:pPr>
              <w:pStyle w:val="a6"/>
              <w:numPr>
                <w:ilvl w:val="0"/>
                <w:numId w:val="25"/>
              </w:numPr>
              <w:ind w:left="449" w:hanging="283"/>
              <w:rPr>
                <w:rFonts w:asciiTheme="minorBidi" w:hAnsiTheme="minorBidi"/>
                <w:sz w:val="24"/>
                <w:szCs w:val="24"/>
              </w:rPr>
            </w:pPr>
            <w:r w:rsidRPr="001D6101">
              <w:rPr>
                <w:rFonts w:asciiTheme="minorBidi" w:hAnsiTheme="minorBidi"/>
                <w:sz w:val="24"/>
                <w:szCs w:val="24"/>
                <w:rtl/>
              </w:rPr>
              <w:t>استقبال</w:t>
            </w:r>
            <w:r w:rsidRPr="001D6101">
              <w:rPr>
                <w:rFonts w:asciiTheme="minorBidi" w:hAnsiTheme="minorBidi"/>
                <w:sz w:val="24"/>
                <w:szCs w:val="24"/>
              </w:rPr>
              <w:t xml:space="preserve"> </w:t>
            </w:r>
            <w:r w:rsidRPr="001D6101">
              <w:rPr>
                <w:rFonts w:asciiTheme="minorBidi" w:hAnsiTheme="minorBidi"/>
                <w:sz w:val="24"/>
                <w:szCs w:val="24"/>
                <w:rtl/>
              </w:rPr>
              <w:t>طلبات</w:t>
            </w:r>
            <w:r w:rsidRPr="001D6101">
              <w:rPr>
                <w:rFonts w:asciiTheme="minorBidi" w:hAnsiTheme="minorBidi"/>
                <w:sz w:val="24"/>
                <w:szCs w:val="24"/>
              </w:rPr>
              <w:t xml:space="preserve"> </w:t>
            </w:r>
            <w:r w:rsidRPr="001D6101">
              <w:rPr>
                <w:rFonts w:asciiTheme="minorBidi" w:hAnsiTheme="minorBidi"/>
                <w:sz w:val="24"/>
                <w:szCs w:val="24"/>
                <w:rtl/>
              </w:rPr>
              <w:t xml:space="preserve">المتقدمين للجمعية ودراسة حالاتهم وفق آليات البحث </w:t>
            </w:r>
            <w:proofErr w:type="gramStart"/>
            <w:r w:rsidRPr="001D6101">
              <w:rPr>
                <w:rFonts w:asciiTheme="minorBidi" w:hAnsiTheme="minorBidi"/>
                <w:sz w:val="24"/>
                <w:szCs w:val="24"/>
                <w:rtl/>
              </w:rPr>
              <w:t>المكتبي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تشخيص حالة الايتام من الناحية الاجتماعية والاقتصادية وطباعة تقرير بذلك وحفظه بملف </w:t>
            </w:r>
            <w:proofErr w:type="gramStart"/>
            <w:r w:rsidRPr="001D6101">
              <w:rPr>
                <w:rFonts w:asciiTheme="minorBidi" w:hAnsiTheme="minorBidi"/>
                <w:sz w:val="24"/>
                <w:szCs w:val="24"/>
                <w:rtl/>
              </w:rPr>
              <w:t>المستفيد .</w:t>
            </w:r>
            <w:proofErr w:type="gramEnd"/>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تنظيم ملفات الايتام   ومتابعتها والاشراف على ترتيبها والتأكد من صحة الاوراق بداخلها.</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القيام بالبحث المكتبي ودراسة كل حالة كل 6 أشهر.</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طباعة بطاقات الأيتام وفرزها وتوزيعها.</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 اصدار بطاقات البركة للأيتام ومتابعة تسليمهم.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إطلاع مدير الخدمة الاجتماعية على كل المعاملات الخاصة بالأيتام.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التواصل مع قسم المحاسبة بخصوص كفالات الايتام ورفع تقرير لمدير الخدمة الاجتماعية </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 xml:space="preserve">تجهيز تقارير خاصة بالأيتام من ناحية أوضاعهم </w:t>
            </w:r>
            <w:proofErr w:type="gramStart"/>
            <w:r w:rsidRPr="001D6101">
              <w:rPr>
                <w:rFonts w:asciiTheme="minorBidi" w:hAnsiTheme="minorBidi"/>
                <w:sz w:val="24"/>
                <w:szCs w:val="24"/>
                <w:rtl/>
              </w:rPr>
              <w:t>المعيشية .</w:t>
            </w:r>
            <w:proofErr w:type="gramEnd"/>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التأكد من تطبيق أنظمة الجمعية على الايتام لطلب مساعدات وتجهيز ملف خاص لكل مساعدة.</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عداد النماذج اللازمة لإجراء البحوث ودراسات الحالة وجمع المعلومات.</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تقديم وتوفير المعلومات اللازمة للجمعية لإعداد البرامج الاجتماعية.</w:t>
            </w:r>
          </w:p>
          <w:p w:rsidR="00050199" w:rsidRPr="001D6101" w:rsidRDefault="00050199" w:rsidP="00050199">
            <w:pPr>
              <w:pStyle w:val="a6"/>
              <w:numPr>
                <w:ilvl w:val="0"/>
                <w:numId w:val="25"/>
              </w:numPr>
              <w:ind w:left="449"/>
              <w:rPr>
                <w:rFonts w:asciiTheme="minorBidi" w:hAnsiTheme="minorBidi"/>
                <w:sz w:val="24"/>
                <w:szCs w:val="24"/>
              </w:rPr>
            </w:pPr>
            <w:r w:rsidRPr="001D6101">
              <w:rPr>
                <w:rFonts w:asciiTheme="minorBidi" w:hAnsiTheme="minorBidi"/>
                <w:sz w:val="24"/>
                <w:szCs w:val="24"/>
                <w:rtl/>
              </w:rPr>
              <w:t>التحضير وإعداد التقارير وتاريخ الحالات المدروسة.</w:t>
            </w:r>
          </w:p>
          <w:p w:rsidR="00050199" w:rsidRPr="001D6101" w:rsidRDefault="00050199" w:rsidP="00050199">
            <w:pPr>
              <w:pStyle w:val="a6"/>
              <w:numPr>
                <w:ilvl w:val="0"/>
                <w:numId w:val="25"/>
              </w:numPr>
              <w:ind w:left="449"/>
              <w:rPr>
                <w:rFonts w:asciiTheme="minorBidi" w:hAnsiTheme="minorBidi"/>
                <w:sz w:val="28"/>
                <w:szCs w:val="28"/>
              </w:rPr>
            </w:pPr>
            <w:r w:rsidRPr="001D6101">
              <w:rPr>
                <w:rFonts w:asciiTheme="minorBidi" w:hAnsiTheme="minorBidi"/>
                <w:sz w:val="24"/>
                <w:szCs w:val="24"/>
                <w:rtl/>
              </w:rPr>
              <w:t xml:space="preserve">المساعدة في تخطيط البرامج والأنشطة. </w:t>
            </w:r>
          </w:p>
          <w:p w:rsidR="00050199" w:rsidRPr="001D6101" w:rsidRDefault="00050199" w:rsidP="00050199">
            <w:pPr>
              <w:pStyle w:val="a6"/>
              <w:numPr>
                <w:ilvl w:val="0"/>
                <w:numId w:val="25"/>
              </w:numPr>
              <w:ind w:left="449"/>
              <w:rPr>
                <w:rFonts w:asciiTheme="minorBidi" w:hAnsiTheme="minorBidi"/>
                <w:sz w:val="32"/>
                <w:szCs w:val="32"/>
              </w:rPr>
            </w:pPr>
            <w:r w:rsidRPr="001D6101">
              <w:rPr>
                <w:rFonts w:asciiTheme="minorBidi" w:hAnsiTheme="minorBidi"/>
                <w:sz w:val="24"/>
                <w:szCs w:val="24"/>
                <w:rtl/>
              </w:rPr>
              <w:t xml:space="preserve">رفع التقارير الخاصة بالكفلاء ومتابعة </w:t>
            </w:r>
            <w:proofErr w:type="gramStart"/>
            <w:r w:rsidRPr="001D6101">
              <w:rPr>
                <w:rFonts w:asciiTheme="minorBidi" w:hAnsiTheme="minorBidi"/>
                <w:sz w:val="24"/>
                <w:szCs w:val="24"/>
                <w:rtl/>
              </w:rPr>
              <w:t>استقطاعاتهم  مع</w:t>
            </w:r>
            <w:proofErr w:type="gramEnd"/>
            <w:r w:rsidRPr="001D6101">
              <w:rPr>
                <w:rFonts w:asciiTheme="minorBidi" w:hAnsiTheme="minorBidi"/>
                <w:sz w:val="24"/>
                <w:szCs w:val="24"/>
                <w:rtl/>
              </w:rPr>
              <w:t xml:space="preserve"> قسم المحاسبة . </w:t>
            </w:r>
          </w:p>
          <w:p w:rsidR="00050199" w:rsidRPr="001D6101" w:rsidRDefault="00050199" w:rsidP="00050199">
            <w:pPr>
              <w:pStyle w:val="a6"/>
              <w:numPr>
                <w:ilvl w:val="0"/>
                <w:numId w:val="25"/>
              </w:numPr>
              <w:ind w:left="449"/>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3"/>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w:t>
            </w:r>
          </w:p>
        </w:tc>
      </w:tr>
      <w:tr w:rsidR="00050199" w:rsidRPr="001D6101" w:rsidTr="00174C43">
        <w:tc>
          <w:tcPr>
            <w:tcW w:w="9577" w:type="dxa"/>
            <w:gridSpan w:val="3"/>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3"/>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044" w:type="dxa"/>
            <w:gridSpan w:val="2"/>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المشاريع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044" w:type="dxa"/>
            <w:gridSpan w:val="2"/>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إدارة المشاريع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044" w:type="dxa"/>
            <w:gridSpan w:val="2"/>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533"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044" w:type="dxa"/>
            <w:gridSpan w:val="2"/>
            <w:vAlign w:val="bottom"/>
          </w:tcPr>
          <w:p w:rsidR="00050199" w:rsidRPr="001D6101" w:rsidRDefault="00050199" w:rsidP="00174C43">
            <w:pPr>
              <w:ind w:left="74"/>
              <w:rPr>
                <w:rFonts w:asciiTheme="minorBidi" w:hAnsiTheme="minorBidi"/>
                <w:sz w:val="24"/>
                <w:szCs w:val="24"/>
                <w:rtl/>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3"/>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هيئة مخططات المشروع والعمل على تنفيذها وإعداد المستخلصات الخاصة بالمشروع والرقابة على تشغيل العمالة والفنيين في المشروع والتنسيق بين المشاريع القائمة للمؤسسة من حيث الاحتياجات المادية والبشرية والمواد الخام والعمل على إعداد الميزانية الخاصة بكل مشروع بالتعاون مع الإدارة المشتريات والإدارة المالية. </w:t>
            </w: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lastRenderedPageBreak/>
              <w:t>مهام ونشاطات الوظيفة</w:t>
            </w:r>
          </w:p>
        </w:tc>
      </w:tr>
      <w:tr w:rsidR="00050199" w:rsidRPr="001D6101" w:rsidTr="00174C43">
        <w:tc>
          <w:tcPr>
            <w:tcW w:w="9577" w:type="dxa"/>
            <w:gridSpan w:val="3"/>
          </w:tcPr>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 xml:space="preserve">ضع الخطط السنوية اللازمة لاحتياجات المؤسسة </w:t>
            </w:r>
            <w:proofErr w:type="gramStart"/>
            <w:r w:rsidRPr="001D6101">
              <w:rPr>
                <w:rFonts w:asciiTheme="minorBidi" w:hAnsiTheme="minorBidi"/>
                <w:sz w:val="24"/>
                <w:szCs w:val="24"/>
                <w:rtl/>
              </w:rPr>
              <w:t>من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الآلات </w:t>
            </w:r>
            <w:proofErr w:type="gramStart"/>
            <w:r w:rsidRPr="001D6101">
              <w:rPr>
                <w:rFonts w:asciiTheme="minorBidi" w:hAnsiTheme="minorBidi"/>
                <w:sz w:val="24"/>
                <w:szCs w:val="24"/>
                <w:rtl/>
              </w:rPr>
              <w:t>والمعدات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المواد </w:t>
            </w:r>
            <w:proofErr w:type="gramStart"/>
            <w:r w:rsidRPr="001D6101">
              <w:rPr>
                <w:rFonts w:asciiTheme="minorBidi" w:hAnsiTheme="minorBidi"/>
                <w:sz w:val="24"/>
                <w:szCs w:val="24"/>
                <w:rtl/>
              </w:rPr>
              <w:t>الخام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قطع </w:t>
            </w:r>
            <w:proofErr w:type="gramStart"/>
            <w:r w:rsidRPr="001D6101">
              <w:rPr>
                <w:rFonts w:asciiTheme="minorBidi" w:hAnsiTheme="minorBidi"/>
                <w:sz w:val="24"/>
                <w:szCs w:val="24"/>
                <w:rtl/>
              </w:rPr>
              <w:t>الغيار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العمالة الفنية </w:t>
            </w:r>
            <w:proofErr w:type="gramStart"/>
            <w:r w:rsidRPr="001D6101">
              <w:rPr>
                <w:rFonts w:asciiTheme="minorBidi" w:hAnsiTheme="minorBidi"/>
                <w:sz w:val="24"/>
                <w:szCs w:val="24"/>
                <w:rtl/>
              </w:rPr>
              <w:t>المدربة .</w:t>
            </w:r>
            <w:proofErr w:type="gramEnd"/>
          </w:p>
          <w:p w:rsidR="00050199" w:rsidRPr="001D6101" w:rsidRDefault="00050199" w:rsidP="00050199">
            <w:pPr>
              <w:pStyle w:val="a6"/>
              <w:numPr>
                <w:ilvl w:val="0"/>
                <w:numId w:val="29"/>
              </w:numPr>
              <w:rPr>
                <w:rFonts w:asciiTheme="minorBidi" w:hAnsiTheme="minorBidi"/>
                <w:sz w:val="24"/>
                <w:szCs w:val="24"/>
                <w:rtl/>
              </w:rPr>
            </w:pPr>
            <w:r w:rsidRPr="001D6101">
              <w:rPr>
                <w:rFonts w:asciiTheme="minorBidi" w:hAnsiTheme="minorBidi"/>
                <w:sz w:val="24"/>
                <w:szCs w:val="24"/>
                <w:rtl/>
              </w:rPr>
              <w:t xml:space="preserve">الأموال </w:t>
            </w:r>
            <w:proofErr w:type="gramStart"/>
            <w:r w:rsidRPr="001D6101">
              <w:rPr>
                <w:rFonts w:asciiTheme="minorBidi" w:hAnsiTheme="minorBidi"/>
                <w:sz w:val="24"/>
                <w:szCs w:val="24"/>
                <w:rtl/>
              </w:rPr>
              <w:t>الجاهزة .</w:t>
            </w:r>
            <w:proofErr w:type="gramEnd"/>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ab/>
              <w:t xml:space="preserve">وذلك خلال السنة الحالية بالتنسيق مع الإدارة المالية والإدارة الخارجية وشئون </w:t>
            </w:r>
            <w:proofErr w:type="gramStart"/>
            <w:r w:rsidRPr="001D6101">
              <w:rPr>
                <w:rFonts w:asciiTheme="minorBidi" w:hAnsiTheme="minorBidi"/>
                <w:sz w:val="24"/>
                <w:szCs w:val="24"/>
                <w:rtl/>
              </w:rPr>
              <w:t>العاملين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إعداد الموازنات التقديرية للمشاريع المتوقع أن ترسو على </w:t>
            </w:r>
            <w:proofErr w:type="gramStart"/>
            <w:r w:rsidRPr="001D6101">
              <w:rPr>
                <w:rFonts w:asciiTheme="minorBidi" w:hAnsiTheme="minorBidi"/>
                <w:sz w:val="24"/>
                <w:szCs w:val="24"/>
                <w:rtl/>
              </w:rPr>
              <w:t>الجمعية  لتنفيذها</w:t>
            </w:r>
            <w:proofErr w:type="gramEnd"/>
            <w:r w:rsidRPr="001D6101">
              <w:rPr>
                <w:rFonts w:asciiTheme="minorBidi" w:hAnsiTheme="minorBidi"/>
                <w:sz w:val="24"/>
                <w:szCs w:val="24"/>
                <w:rtl/>
              </w:rPr>
              <w:t xml:space="preserve"> خلال هذه السنة أو السنة القادمة وذلك من خلال المناقصات التي تم التقدم لها .</w:t>
            </w:r>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التنسيق مع الإدارة فيما يخص عملية الشراء وذلك بعد دراسة عروض الأسعار المقدمة من الشركات ويتم اختيار الأفضل من حيث الأسعار والمدة الزمنية اللازمة </w:t>
            </w:r>
            <w:proofErr w:type="gramStart"/>
            <w:r w:rsidRPr="001D6101">
              <w:rPr>
                <w:rFonts w:asciiTheme="minorBidi" w:hAnsiTheme="minorBidi"/>
                <w:sz w:val="24"/>
                <w:szCs w:val="24"/>
                <w:rtl/>
              </w:rPr>
              <w:t>للتوريد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التوجيه بدخول المناقصات التي تعرض عن طريق الاعلان في الصحف الرسمية وعمل الدراسات الجيدة عليها وعرضها بطريقة فنية وكفاءة عالية من حيث الأسعار والكميات ومدة التنفيذ لضمان ان ترسو على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الإشراف على عمل التصاميم الهندسية والتخطيط لمشاريع المقاولات (مباني – طرق – جسور) سواء أكانت للمشاريع القائمة أو للمناقصات التي تقرر الدخول </w:t>
            </w:r>
            <w:proofErr w:type="gramStart"/>
            <w:r w:rsidRPr="001D6101">
              <w:rPr>
                <w:rFonts w:asciiTheme="minorBidi" w:hAnsiTheme="minorBidi"/>
                <w:sz w:val="24"/>
                <w:szCs w:val="24"/>
                <w:rtl/>
              </w:rPr>
              <w:t>فيها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الإشراف الكامل على كافة المشاريع ومواقع العمل التابعة </w:t>
            </w:r>
            <w:proofErr w:type="gramStart"/>
            <w:r w:rsidRPr="001D6101">
              <w:rPr>
                <w:rFonts w:asciiTheme="minorBidi" w:hAnsiTheme="minorBidi"/>
                <w:sz w:val="24"/>
                <w:szCs w:val="24"/>
                <w:rtl/>
              </w:rPr>
              <w:t>للجمعية  ومتابعة</w:t>
            </w:r>
            <w:proofErr w:type="gramEnd"/>
            <w:r w:rsidRPr="001D6101">
              <w:rPr>
                <w:rFonts w:asciiTheme="minorBidi" w:hAnsiTheme="minorBidi"/>
                <w:sz w:val="24"/>
                <w:szCs w:val="24"/>
                <w:rtl/>
              </w:rPr>
              <w:t xml:space="preserve"> سير الإنجاز من حيث الكفاءة والمدة الزمنية .</w:t>
            </w:r>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تقديم الموازنات التقديرية لكل مشروع لعمل التحليلات </w:t>
            </w:r>
            <w:proofErr w:type="gramStart"/>
            <w:r w:rsidRPr="001D6101">
              <w:rPr>
                <w:rFonts w:asciiTheme="minorBidi" w:hAnsiTheme="minorBidi"/>
                <w:sz w:val="24"/>
                <w:szCs w:val="24"/>
                <w:rtl/>
              </w:rPr>
              <w:t>اللازمة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متابعة المستخلصات مع المواقع والفروع ومتابعة تحصيلها من الجهات المتعاقد </w:t>
            </w:r>
            <w:proofErr w:type="gramStart"/>
            <w:r w:rsidRPr="001D6101">
              <w:rPr>
                <w:rFonts w:asciiTheme="minorBidi" w:hAnsiTheme="minorBidi"/>
                <w:sz w:val="24"/>
                <w:szCs w:val="24"/>
                <w:rtl/>
              </w:rPr>
              <w:t>معها .</w:t>
            </w:r>
            <w:proofErr w:type="gramEnd"/>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الإشراف الكامل على عمليات اختيار المهندسين والفنيين الذي يحتاجهم العمل في المشاريع التابعة </w:t>
            </w:r>
            <w:proofErr w:type="gramStart"/>
            <w:r w:rsidRPr="001D6101">
              <w:rPr>
                <w:rFonts w:asciiTheme="minorBidi" w:hAnsiTheme="minorBidi"/>
                <w:sz w:val="24"/>
                <w:szCs w:val="24"/>
                <w:rtl/>
              </w:rPr>
              <w:t>للجمعية  .</w:t>
            </w:r>
            <w:proofErr w:type="gramEnd"/>
          </w:p>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 xml:space="preserve">الموافقة على إجراء التحويلات بين المواقع من حيث احتياجات كل موقع </w:t>
            </w:r>
            <w:proofErr w:type="gramStart"/>
            <w:r w:rsidRPr="001D6101">
              <w:rPr>
                <w:rFonts w:asciiTheme="minorBidi" w:hAnsiTheme="minorBidi"/>
                <w:sz w:val="24"/>
                <w:szCs w:val="24"/>
                <w:rtl/>
              </w:rPr>
              <w:t>من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النقدية (الأموال الجاهزة</w:t>
            </w:r>
            <w:proofErr w:type="gramStart"/>
            <w:r w:rsidRPr="001D6101">
              <w:rPr>
                <w:rFonts w:asciiTheme="minorBidi" w:hAnsiTheme="minorBidi"/>
                <w:sz w:val="24"/>
                <w:szCs w:val="24"/>
                <w:rtl/>
              </w:rPr>
              <w:t>)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 xml:space="preserve">الآلات </w:t>
            </w:r>
            <w:proofErr w:type="gramStart"/>
            <w:r w:rsidRPr="001D6101">
              <w:rPr>
                <w:rFonts w:asciiTheme="minorBidi" w:hAnsiTheme="minorBidi"/>
                <w:sz w:val="24"/>
                <w:szCs w:val="24"/>
                <w:rtl/>
              </w:rPr>
              <w:t>والمعدات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 xml:space="preserve">المواد </w:t>
            </w:r>
            <w:proofErr w:type="gramStart"/>
            <w:r w:rsidRPr="001D6101">
              <w:rPr>
                <w:rFonts w:asciiTheme="minorBidi" w:hAnsiTheme="minorBidi"/>
                <w:sz w:val="24"/>
                <w:szCs w:val="24"/>
                <w:rtl/>
              </w:rPr>
              <w:t>الخام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 xml:space="preserve">قطع </w:t>
            </w:r>
            <w:proofErr w:type="gramStart"/>
            <w:r w:rsidRPr="001D6101">
              <w:rPr>
                <w:rFonts w:asciiTheme="minorBidi" w:hAnsiTheme="minorBidi"/>
                <w:sz w:val="24"/>
                <w:szCs w:val="24"/>
                <w:rtl/>
              </w:rPr>
              <w:t>الغيار .</w:t>
            </w:r>
            <w:proofErr w:type="gramEnd"/>
          </w:p>
          <w:p w:rsidR="00050199" w:rsidRPr="001D6101" w:rsidRDefault="00050199" w:rsidP="00050199">
            <w:pPr>
              <w:pStyle w:val="a6"/>
              <w:numPr>
                <w:ilvl w:val="0"/>
                <w:numId w:val="30"/>
              </w:numPr>
              <w:rPr>
                <w:rFonts w:asciiTheme="minorBidi" w:hAnsiTheme="minorBidi"/>
                <w:sz w:val="24"/>
                <w:szCs w:val="24"/>
                <w:rtl/>
              </w:rPr>
            </w:pPr>
            <w:r w:rsidRPr="001D6101">
              <w:rPr>
                <w:rFonts w:asciiTheme="minorBidi" w:hAnsiTheme="minorBidi"/>
                <w:sz w:val="24"/>
                <w:szCs w:val="24"/>
                <w:rtl/>
              </w:rPr>
              <w:t>العاملين</w:t>
            </w:r>
          </w:p>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 xml:space="preserve">تزويد الإدارة بتقارير دورية </w:t>
            </w:r>
            <w:proofErr w:type="gramStart"/>
            <w:r w:rsidRPr="001D6101">
              <w:rPr>
                <w:rFonts w:asciiTheme="minorBidi" w:hAnsiTheme="minorBidi"/>
                <w:sz w:val="24"/>
                <w:szCs w:val="24"/>
                <w:rtl/>
              </w:rPr>
              <w:t>عن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المناقصات التي تم الدخول فيها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المستخلصات التي تم تقديمها للجهات المتعاقد معها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الضمانات التي تم استردادها والتي تم مصادرتها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المعدات العاملة في كل مشروع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المعدات التي تم تنقلها بين المواقع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الصيانة التي تمت على المعدات في كل موقع وعلى مستوى كل وحدة </w:t>
            </w:r>
            <w:proofErr w:type="gramStart"/>
            <w:r w:rsidRPr="001D6101">
              <w:rPr>
                <w:rFonts w:asciiTheme="minorBidi" w:hAnsiTheme="minorBidi"/>
                <w:sz w:val="24"/>
                <w:szCs w:val="24"/>
                <w:rtl/>
              </w:rPr>
              <w:t>شهرياً .</w:t>
            </w:r>
            <w:proofErr w:type="gramEnd"/>
          </w:p>
          <w:p w:rsidR="00050199" w:rsidRPr="001D6101" w:rsidRDefault="00050199" w:rsidP="00050199">
            <w:pPr>
              <w:pStyle w:val="a6"/>
              <w:numPr>
                <w:ilvl w:val="0"/>
                <w:numId w:val="31"/>
              </w:numPr>
              <w:rPr>
                <w:rFonts w:asciiTheme="minorBidi" w:hAnsiTheme="minorBidi"/>
                <w:sz w:val="24"/>
                <w:szCs w:val="24"/>
                <w:rtl/>
              </w:rPr>
            </w:pPr>
            <w:r w:rsidRPr="001D6101">
              <w:rPr>
                <w:rFonts w:asciiTheme="minorBidi" w:hAnsiTheme="minorBidi"/>
                <w:sz w:val="24"/>
                <w:szCs w:val="24"/>
                <w:rtl/>
              </w:rPr>
              <w:t xml:space="preserve">المقارنات التحليلية للمشاريع على مستوى كل بند من بنود المشروع التقديري مع الفعلي ودراسة </w:t>
            </w:r>
            <w:proofErr w:type="spellStart"/>
            <w:r w:rsidRPr="001D6101">
              <w:rPr>
                <w:rFonts w:asciiTheme="minorBidi" w:hAnsiTheme="minorBidi"/>
                <w:sz w:val="24"/>
                <w:szCs w:val="24"/>
                <w:rtl/>
              </w:rPr>
              <w:t>الإنحرافات</w:t>
            </w:r>
            <w:proofErr w:type="spellEnd"/>
            <w:r w:rsidRPr="001D6101">
              <w:rPr>
                <w:rFonts w:asciiTheme="minorBidi" w:hAnsiTheme="minorBidi"/>
                <w:sz w:val="24"/>
                <w:szCs w:val="24"/>
                <w:rtl/>
              </w:rPr>
              <w:t xml:space="preserve"> وأسبابها مع التنسيق مع الإدارة المالية للمؤسسة.</w:t>
            </w:r>
          </w:p>
          <w:p w:rsidR="00050199" w:rsidRPr="001D6101" w:rsidRDefault="00050199" w:rsidP="00050199">
            <w:pPr>
              <w:pStyle w:val="a6"/>
              <w:numPr>
                <w:ilvl w:val="0"/>
                <w:numId w:val="28"/>
              </w:numPr>
              <w:rPr>
                <w:rFonts w:asciiTheme="minorBidi" w:hAnsiTheme="minorBidi"/>
                <w:sz w:val="24"/>
                <w:szCs w:val="24"/>
              </w:rPr>
            </w:pPr>
            <w:r w:rsidRPr="001D6101">
              <w:rPr>
                <w:rFonts w:asciiTheme="minorBidi" w:hAnsiTheme="minorBidi"/>
                <w:sz w:val="24"/>
                <w:szCs w:val="24"/>
                <w:rtl/>
              </w:rPr>
              <w:t xml:space="preserve">تنفيذ أي توجيهات أو مسئوليات أخرى يكلف بها من قبل المدير </w:t>
            </w:r>
            <w:proofErr w:type="gramStart"/>
            <w:r w:rsidRPr="001D6101">
              <w:rPr>
                <w:rFonts w:asciiTheme="minorBidi" w:hAnsiTheme="minorBidi"/>
                <w:sz w:val="24"/>
                <w:szCs w:val="24"/>
                <w:rtl/>
              </w:rPr>
              <w:t>التنفيذي .</w:t>
            </w:r>
            <w:proofErr w:type="gramEnd"/>
          </w:p>
          <w:p w:rsidR="00050199" w:rsidRPr="001D6101" w:rsidRDefault="00050199" w:rsidP="00050199">
            <w:pPr>
              <w:pStyle w:val="a6"/>
              <w:numPr>
                <w:ilvl w:val="0"/>
                <w:numId w:val="28"/>
              </w:numPr>
              <w:rPr>
                <w:rFonts w:asciiTheme="minorBidi" w:hAnsiTheme="minorBidi"/>
                <w:sz w:val="24"/>
                <w:szCs w:val="24"/>
                <w:rtl/>
              </w:rPr>
            </w:pPr>
            <w:r w:rsidRPr="001D6101">
              <w:rPr>
                <w:rFonts w:asciiTheme="minorBidi" w:hAnsiTheme="minorBidi"/>
                <w:sz w:val="24"/>
                <w:szCs w:val="24"/>
                <w:rtl/>
              </w:rPr>
              <w:t>العمل على التطوير المستمر للموظفين لمواكبة أحدث التقنيات الحديثة التي تخدم العمل.</w:t>
            </w:r>
          </w:p>
          <w:p w:rsidR="00050199" w:rsidRPr="001D6101" w:rsidRDefault="00050199" w:rsidP="00174C43">
            <w:pPr>
              <w:rPr>
                <w:rFonts w:asciiTheme="minorBidi" w:hAnsiTheme="minorBidi"/>
                <w:sz w:val="28"/>
                <w:szCs w:val="28"/>
                <w:rtl/>
              </w:rPr>
            </w:pPr>
          </w:p>
        </w:tc>
      </w:tr>
      <w:tr w:rsidR="00050199" w:rsidRPr="001D6101" w:rsidTr="00174C43">
        <w:tc>
          <w:tcPr>
            <w:tcW w:w="9577" w:type="dxa"/>
            <w:gridSpan w:val="3"/>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3"/>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3"/>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3"/>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lastRenderedPageBreak/>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w:t>
            </w:r>
          </w:p>
        </w:tc>
      </w:tr>
    </w:tbl>
    <w:p w:rsidR="00050199" w:rsidRDefault="00050199" w:rsidP="00050199">
      <w:pPr>
        <w:rPr>
          <w:rtl/>
        </w:rPr>
      </w:pPr>
    </w:p>
    <w:p w:rsidR="00050199" w:rsidRDefault="00050199" w:rsidP="00050199">
      <w:pPr>
        <w:rPr>
          <w:rtl/>
        </w:rPr>
      </w:pPr>
    </w:p>
    <w:p w:rsidR="00050199" w:rsidRDefault="00050199" w:rsidP="00050199">
      <w:pPr>
        <w:rPr>
          <w:rtl/>
        </w:rPr>
      </w:pPr>
    </w:p>
    <w:p w:rsidR="00050199" w:rsidRDefault="00050199" w:rsidP="00050199">
      <w:pPr>
        <w:rPr>
          <w:rtl/>
        </w:rPr>
      </w:pPr>
    </w:p>
    <w:p w:rsidR="00050199" w:rsidRDefault="00050199" w:rsidP="00050199">
      <w:pPr>
        <w:rPr>
          <w:rtl/>
        </w:rPr>
      </w:pPr>
    </w:p>
    <w:tbl>
      <w:tblPr>
        <w:tblStyle w:val="a5"/>
        <w:bidiVisual/>
        <w:tblW w:w="0" w:type="auto"/>
        <w:tblLook w:val="04A0" w:firstRow="1" w:lastRow="0" w:firstColumn="1" w:lastColumn="0" w:noHBand="0" w:noVBand="1"/>
      </w:tblPr>
      <w:tblGrid>
        <w:gridCol w:w="1774"/>
        <w:gridCol w:w="6862"/>
      </w:tblGrid>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8222"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منسق إداري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8222"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الإدارة التنفيذية</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8222"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التنفيذي</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8222"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10144"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10144"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القيام بخدمة المراسلات والتعقيب على المعاملات مع الجهات الحكومية والخاصة ذات العلاقة وتحصيل </w:t>
            </w:r>
            <w:proofErr w:type="gramStart"/>
            <w:r w:rsidRPr="001D6101">
              <w:rPr>
                <w:rFonts w:asciiTheme="minorBidi" w:hAnsiTheme="minorBidi"/>
                <w:sz w:val="24"/>
                <w:szCs w:val="24"/>
                <w:rtl/>
              </w:rPr>
              <w:t>الإيرادات .</w:t>
            </w:r>
            <w:proofErr w:type="gramEnd"/>
          </w:p>
        </w:tc>
      </w:tr>
      <w:tr w:rsidR="00050199" w:rsidRPr="001D6101" w:rsidTr="00174C43">
        <w:tc>
          <w:tcPr>
            <w:tcW w:w="10144"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10144" w:type="dxa"/>
            <w:gridSpan w:val="2"/>
          </w:tcPr>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يقوم بتوصيل الخطابات والطرود الصادرة إلى الجهات الحكومية والخاصة و ذات </w:t>
            </w:r>
            <w:proofErr w:type="gramStart"/>
            <w:r w:rsidRPr="001D6101">
              <w:rPr>
                <w:rFonts w:asciiTheme="minorBidi" w:hAnsiTheme="minorBidi"/>
                <w:sz w:val="24"/>
                <w:szCs w:val="24"/>
                <w:rtl/>
              </w:rPr>
              <w:t>العلاقة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يقوم باستلام المعاملات الموجهة للشركة من الجهات ذات </w:t>
            </w:r>
            <w:proofErr w:type="gramStart"/>
            <w:r w:rsidRPr="001D6101">
              <w:rPr>
                <w:rFonts w:asciiTheme="minorBidi" w:hAnsiTheme="minorBidi"/>
                <w:sz w:val="24"/>
                <w:szCs w:val="24"/>
                <w:rtl/>
              </w:rPr>
              <w:t>العلاقة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متابعة إنهاء المعاملات والإجراءات لدى الجهات الحكومية والخاصة ذات </w:t>
            </w:r>
            <w:proofErr w:type="gramStart"/>
            <w:r w:rsidRPr="001D6101">
              <w:rPr>
                <w:rFonts w:asciiTheme="minorBidi" w:hAnsiTheme="minorBidi"/>
                <w:sz w:val="24"/>
                <w:szCs w:val="24"/>
                <w:rtl/>
              </w:rPr>
              <w:t>العلاقة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تجديد كافة الوثائق والتراخيص الخاصة بالجمعية </w:t>
            </w:r>
            <w:proofErr w:type="gramStart"/>
            <w:r w:rsidRPr="001D6101">
              <w:rPr>
                <w:rFonts w:asciiTheme="minorBidi" w:hAnsiTheme="minorBidi"/>
                <w:sz w:val="24"/>
                <w:szCs w:val="24"/>
                <w:rtl/>
              </w:rPr>
              <w:t>وموظفيها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 xml:space="preserve">تحصيل الايراد اليومي من الديوانية والقاعة وتسليمه لأمين الصندوق وإيداعه في </w:t>
            </w:r>
            <w:proofErr w:type="gramStart"/>
            <w:r w:rsidRPr="001D6101">
              <w:rPr>
                <w:rFonts w:asciiTheme="minorBidi" w:hAnsiTheme="minorBidi"/>
                <w:sz w:val="24"/>
                <w:szCs w:val="24"/>
                <w:rtl/>
              </w:rPr>
              <w:t>البنك .</w:t>
            </w:r>
            <w:proofErr w:type="gramEnd"/>
          </w:p>
          <w:p w:rsidR="00050199" w:rsidRPr="001D6101" w:rsidRDefault="00050199" w:rsidP="00050199">
            <w:pPr>
              <w:pStyle w:val="a6"/>
              <w:numPr>
                <w:ilvl w:val="0"/>
                <w:numId w:val="20"/>
              </w:numPr>
              <w:rPr>
                <w:rFonts w:asciiTheme="minorBidi" w:hAnsiTheme="minorBidi"/>
                <w:sz w:val="24"/>
                <w:szCs w:val="24"/>
              </w:rPr>
            </w:pPr>
            <w:r w:rsidRPr="001D6101">
              <w:rPr>
                <w:rFonts w:asciiTheme="minorBidi" w:hAnsiTheme="minorBidi"/>
                <w:sz w:val="24"/>
                <w:szCs w:val="24"/>
                <w:rtl/>
              </w:rPr>
              <w:t>يقوم بإعداد الأوراق والملفات والسجلات المنظمة لعمله.</w:t>
            </w:r>
          </w:p>
          <w:p w:rsidR="00050199" w:rsidRPr="001D6101" w:rsidRDefault="00050199" w:rsidP="00050199">
            <w:pPr>
              <w:pStyle w:val="a6"/>
              <w:numPr>
                <w:ilvl w:val="0"/>
                <w:numId w:val="20"/>
              </w:numPr>
              <w:rPr>
                <w:rFonts w:asciiTheme="minorBidi" w:hAnsiTheme="minorBidi"/>
                <w:sz w:val="24"/>
                <w:szCs w:val="24"/>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p w:rsidR="00050199" w:rsidRPr="001D6101" w:rsidRDefault="00050199" w:rsidP="00174C43">
            <w:pPr>
              <w:rPr>
                <w:rFonts w:asciiTheme="minorBidi" w:hAnsiTheme="minorBidi"/>
                <w:sz w:val="28"/>
                <w:szCs w:val="28"/>
                <w:rtl/>
              </w:rPr>
            </w:pPr>
          </w:p>
        </w:tc>
      </w:tr>
      <w:tr w:rsidR="00050199" w:rsidRPr="001D6101" w:rsidTr="00174C43">
        <w:tc>
          <w:tcPr>
            <w:tcW w:w="10144"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10144"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eastAsia="KacstLetter" w:hAnsiTheme="minorBidi"/>
                <w:sz w:val="24"/>
                <w:szCs w:val="24"/>
                <w:rtl/>
              </w:rPr>
              <w:t xml:space="preserve">ثانوية عامة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eastAsia="KacstLetter" w:hAnsiTheme="minorBidi"/>
                <w:sz w:val="24"/>
                <w:szCs w:val="24"/>
                <w:rtl/>
              </w:rPr>
              <w:t>خبرة  سنتين</w:t>
            </w:r>
            <w:proofErr w:type="gramEnd"/>
            <w:r w:rsidRPr="001D6101">
              <w:rPr>
                <w:rFonts w:asciiTheme="minorBidi" w:eastAsia="KacstLetter" w:hAnsiTheme="minorBidi"/>
                <w:sz w:val="24"/>
                <w:szCs w:val="24"/>
                <w:rtl/>
              </w:rPr>
              <w:t xml:space="preserve"> في مهام وأنشطة الوظيفة.</w:t>
            </w:r>
          </w:p>
        </w:tc>
      </w:tr>
      <w:tr w:rsidR="00050199" w:rsidRPr="001D6101" w:rsidTr="00174C43">
        <w:tc>
          <w:tcPr>
            <w:tcW w:w="10144"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10144"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المهارة في المتابعة</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71"/>
        <w:gridCol w:w="7065"/>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w:t>
            </w:r>
            <w:r>
              <w:rPr>
                <w:rFonts w:asciiTheme="minorBidi" w:eastAsia="KacstLetter" w:hAnsiTheme="minorBidi" w:hint="cs"/>
                <w:sz w:val="24"/>
                <w:szCs w:val="24"/>
                <w:rtl/>
              </w:rPr>
              <w:t>القسم</w:t>
            </w:r>
            <w:r w:rsidRPr="001D6101">
              <w:rPr>
                <w:rFonts w:asciiTheme="minorBidi" w:eastAsia="KacstLetter" w:hAnsiTheme="minorBidi"/>
                <w:sz w:val="24"/>
                <w:szCs w:val="24"/>
                <w:rtl/>
              </w:rPr>
              <w:t xml:space="preserve"> الاعلامية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938" w:type="dxa"/>
          </w:tcPr>
          <w:p w:rsidR="00050199" w:rsidRPr="001D6101" w:rsidRDefault="00050199" w:rsidP="00174C43">
            <w:pPr>
              <w:ind w:left="71"/>
              <w:rPr>
                <w:rFonts w:asciiTheme="minorBidi" w:hAnsiTheme="minorBidi"/>
                <w:sz w:val="24"/>
                <w:szCs w:val="24"/>
              </w:rPr>
            </w:pPr>
            <w:r>
              <w:rPr>
                <w:rFonts w:asciiTheme="minorBidi" w:eastAsia="KacstLetter" w:hAnsiTheme="minorBidi" w:hint="cs"/>
                <w:sz w:val="24"/>
                <w:szCs w:val="24"/>
                <w:rtl/>
              </w:rPr>
              <w:t xml:space="preserve">القسم </w:t>
            </w:r>
            <w:r>
              <w:rPr>
                <w:rFonts w:asciiTheme="minorBidi" w:eastAsia="KacstLetter" w:hAnsiTheme="minorBidi"/>
                <w:sz w:val="24"/>
                <w:szCs w:val="24"/>
                <w:rtl/>
              </w:rPr>
              <w:t>الاعلامي</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938"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موظفي قسم الدائرة الإعلامية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تنسيق الاعلام عن أنشطة الجمعية وتحسين صورتها في أذهان الجمهور الداخلي والخارجي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المشاركة في إعلام وتوعية الجمهور داخل وخارج الجمعية عن أهداف وأنشطة الجمعية.</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المشاركة في الفكر التنموي بين جمهور الجمعية داخليا وخارجياً.</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الرد على الانتقادات والملاحظات التي توجه للجمعية</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إعداد الأدلة التعريفية الخاصة بالجمعية </w:t>
            </w:r>
            <w:proofErr w:type="gramStart"/>
            <w:r w:rsidRPr="001D6101">
              <w:rPr>
                <w:rFonts w:asciiTheme="minorBidi" w:hAnsiTheme="minorBidi"/>
                <w:sz w:val="24"/>
                <w:szCs w:val="24"/>
                <w:rtl/>
              </w:rPr>
              <w:t>وأنشطتها .</w:t>
            </w:r>
            <w:proofErr w:type="gramEnd"/>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المشاركة في إصدار نشرة دورية والتي تتضمن أخبار ونشاطات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المشاركة في التحضير للمؤتمرات </w:t>
            </w:r>
            <w:proofErr w:type="gramStart"/>
            <w:r w:rsidRPr="001D6101">
              <w:rPr>
                <w:rFonts w:asciiTheme="minorBidi" w:hAnsiTheme="minorBidi"/>
                <w:sz w:val="24"/>
                <w:szCs w:val="24"/>
                <w:rtl/>
              </w:rPr>
              <w:t>الصحفية .</w:t>
            </w:r>
            <w:proofErr w:type="gramEnd"/>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المشاركة في نشاط الإعلان الإعلامي.</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إعداد وكتابة </w:t>
            </w:r>
            <w:proofErr w:type="gramStart"/>
            <w:r w:rsidRPr="001D6101">
              <w:rPr>
                <w:rFonts w:asciiTheme="minorBidi" w:hAnsiTheme="minorBidi"/>
                <w:sz w:val="24"/>
                <w:szCs w:val="24"/>
                <w:rtl/>
              </w:rPr>
              <w:t>( التقرير</w:t>
            </w:r>
            <w:proofErr w:type="gramEnd"/>
            <w:r w:rsidRPr="001D6101">
              <w:rPr>
                <w:rFonts w:asciiTheme="minorBidi" w:hAnsiTheme="minorBidi"/>
                <w:sz w:val="24"/>
                <w:szCs w:val="24"/>
                <w:rtl/>
              </w:rPr>
              <w:t>، التحقيق ،الحديث ، والمقال الصحفي  )</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تصميم ومونتاج أعمال الجمعية الإعلامية.</w:t>
            </w:r>
          </w:p>
          <w:p w:rsidR="00050199" w:rsidRPr="001D6101" w:rsidRDefault="00050199" w:rsidP="00050199">
            <w:pPr>
              <w:pStyle w:val="a6"/>
              <w:numPr>
                <w:ilvl w:val="0"/>
                <w:numId w:val="22"/>
              </w:numPr>
              <w:rPr>
                <w:rFonts w:asciiTheme="minorBidi" w:hAnsiTheme="minorBidi"/>
                <w:sz w:val="24"/>
                <w:szCs w:val="24"/>
              </w:rPr>
            </w:pPr>
            <w:r w:rsidRPr="001D6101">
              <w:rPr>
                <w:rFonts w:asciiTheme="minorBidi" w:hAnsiTheme="minorBidi"/>
                <w:sz w:val="24"/>
                <w:szCs w:val="24"/>
                <w:rtl/>
              </w:rPr>
              <w:t xml:space="preserve">اعداد قاعدة بيانات بجميع مشاريع الجمعية تتضمن تاريخ بدء المشروع وتاريخ الانتهاء واهداف المشروع وطريقة تنفيذه وتغطيته الإعلامية </w:t>
            </w:r>
            <w:proofErr w:type="spellStart"/>
            <w:proofErr w:type="gramStart"/>
            <w:r w:rsidRPr="001D6101">
              <w:rPr>
                <w:rFonts w:asciiTheme="minorBidi" w:hAnsiTheme="minorBidi"/>
                <w:sz w:val="24"/>
                <w:szCs w:val="24"/>
                <w:rtl/>
              </w:rPr>
              <w:t>وميزانتيه</w:t>
            </w:r>
            <w:proofErr w:type="spellEnd"/>
            <w:r w:rsidRPr="001D6101">
              <w:rPr>
                <w:rFonts w:asciiTheme="minorBidi" w:hAnsiTheme="minorBidi"/>
                <w:sz w:val="24"/>
                <w:szCs w:val="24"/>
                <w:rtl/>
              </w:rPr>
              <w:t xml:space="preserve"> .</w:t>
            </w:r>
            <w:proofErr w:type="gramEnd"/>
          </w:p>
          <w:p w:rsidR="00050199" w:rsidRPr="001D6101" w:rsidRDefault="00050199" w:rsidP="00050199">
            <w:pPr>
              <w:pStyle w:val="a6"/>
              <w:numPr>
                <w:ilvl w:val="0"/>
                <w:numId w:val="22"/>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hAnsiTheme="minorBidi"/>
                <w:sz w:val="24"/>
                <w:szCs w:val="24"/>
                <w:rtl/>
              </w:rPr>
              <w:t xml:space="preserve">بكالوريوس اعلام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hAnsiTheme="minorBidi"/>
                <w:sz w:val="24"/>
                <w:szCs w:val="24"/>
                <w:rtl/>
              </w:rPr>
              <w:t>خبرة  سنتين</w:t>
            </w:r>
            <w:proofErr w:type="gramEnd"/>
            <w:r w:rsidRPr="001D6101">
              <w:rPr>
                <w:rFonts w:asciiTheme="minorBidi" w:hAnsiTheme="minorBidi"/>
                <w:sz w:val="24"/>
                <w:szCs w:val="24"/>
                <w:rtl/>
              </w:rPr>
              <w:t xml:space="preserve">  في مهام وأنشطة الوظيفة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8"/>
                <w:szCs w:val="28"/>
                <w:rtl/>
              </w:rPr>
              <w:t xml:space="preserve"> </w:t>
            </w:r>
            <w:r w:rsidRPr="001D6101">
              <w:rPr>
                <w:rFonts w:asciiTheme="minorBidi" w:hAnsiTheme="minorBidi"/>
                <w:sz w:val="24"/>
                <w:szCs w:val="24"/>
                <w:rtl/>
              </w:rPr>
              <w:t xml:space="preserve">فن التواصل مع الغير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إجادة استخدام برامج </w:t>
            </w:r>
            <w:proofErr w:type="gramStart"/>
            <w:r w:rsidRPr="001D6101">
              <w:rPr>
                <w:rFonts w:asciiTheme="minorBidi" w:hAnsiTheme="minorBidi"/>
                <w:sz w:val="24"/>
                <w:szCs w:val="24"/>
                <w:rtl/>
              </w:rPr>
              <w:t>التصميم  والمونتاج</w:t>
            </w:r>
            <w:proofErr w:type="gramEnd"/>
            <w:r w:rsidRPr="001D6101">
              <w:rPr>
                <w:rFonts w:asciiTheme="minorBidi" w:hAnsiTheme="minorBidi"/>
                <w:sz w:val="24"/>
                <w:szCs w:val="24"/>
                <w:rtl/>
              </w:rPr>
              <w:t xml:space="preserve">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القدرة على صياغة التقارير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المهارة في المتابعة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القدرة على التخطيط</w:t>
            </w:r>
            <w:r w:rsidRPr="001D6101">
              <w:rPr>
                <w:rFonts w:asciiTheme="minorBidi" w:hAnsiTheme="minorBidi"/>
                <w:sz w:val="28"/>
                <w:szCs w:val="28"/>
                <w:rtl/>
              </w:rPr>
              <w:t xml:space="preserve"> </w:t>
            </w:r>
          </w:p>
        </w:tc>
      </w:tr>
    </w:tbl>
    <w:p w:rsidR="00050199"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571"/>
        <w:gridCol w:w="7065"/>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اعلامي </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938"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الدائرة الاعلامية</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938"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الاعلام</w:t>
            </w:r>
          </w:p>
        </w:tc>
      </w:tr>
      <w:tr w:rsidR="00050199" w:rsidRPr="001D6101" w:rsidTr="00174C43">
        <w:tc>
          <w:tcPr>
            <w:tcW w:w="1639"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938"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المشاركة في تنسيق الاعلام عن أنشطة الجمعية وتحسين صورتها</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إعلام وتوعية الجمهور داخل وخارج الجمعية عن أهداف وأنشطة الجمعية.</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الفكر التنموي بين جمهور الجمعية داخليا وخارجياً.</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الرد على الانتقادات والملاحظات التي توجه للجمعية</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إعداد الأدلة التعريفية الخاصة بالجمعية </w:t>
            </w:r>
            <w:proofErr w:type="gramStart"/>
            <w:r w:rsidRPr="001D6101">
              <w:rPr>
                <w:rFonts w:asciiTheme="minorBidi" w:hAnsiTheme="minorBidi"/>
                <w:sz w:val="24"/>
                <w:szCs w:val="24"/>
                <w:rtl/>
              </w:rPr>
              <w:t>وأنشطتها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المشاركة في إصدار نشرة دورية والتي تتضمن أخبار ونشاطات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المشاركة في التحضير للمؤتمرات </w:t>
            </w:r>
            <w:proofErr w:type="gramStart"/>
            <w:r w:rsidRPr="001D6101">
              <w:rPr>
                <w:rFonts w:asciiTheme="minorBidi" w:hAnsiTheme="minorBidi"/>
                <w:sz w:val="24"/>
                <w:szCs w:val="24"/>
                <w:rtl/>
              </w:rPr>
              <w:t>الصحفية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نشاط الإعلان الإعلامي.</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التغطية الإعلامية للجمعية.</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إعداد وكتابة </w:t>
            </w:r>
            <w:proofErr w:type="gramStart"/>
            <w:r w:rsidRPr="001D6101">
              <w:rPr>
                <w:rFonts w:asciiTheme="minorBidi" w:hAnsiTheme="minorBidi"/>
                <w:sz w:val="24"/>
                <w:szCs w:val="24"/>
                <w:rtl/>
              </w:rPr>
              <w:t>( التقرير</w:t>
            </w:r>
            <w:proofErr w:type="gramEnd"/>
            <w:r w:rsidRPr="001D6101">
              <w:rPr>
                <w:rFonts w:asciiTheme="minorBidi" w:hAnsiTheme="minorBidi"/>
                <w:sz w:val="24"/>
                <w:szCs w:val="24"/>
                <w:rtl/>
              </w:rPr>
              <w:t>، التحقيق ،الحديث ، والمقال الصحفي  )</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 xml:space="preserve">إدارة المحتوى والاشراف على موقع الجمعية ووسائل التواصل الاجتماعية وموقع الخير </w:t>
            </w:r>
            <w:proofErr w:type="gramStart"/>
            <w:r w:rsidRPr="001D6101">
              <w:rPr>
                <w:rFonts w:asciiTheme="minorBidi" w:hAnsiTheme="minorBidi"/>
                <w:sz w:val="24"/>
                <w:szCs w:val="24"/>
                <w:rtl/>
              </w:rPr>
              <w:t>الشامل .</w:t>
            </w:r>
            <w:proofErr w:type="gramEnd"/>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المشاركة في إعداد المشاريع والبرامج</w:t>
            </w:r>
          </w:p>
          <w:p w:rsidR="00050199" w:rsidRPr="001D6101" w:rsidRDefault="00050199" w:rsidP="00050199">
            <w:pPr>
              <w:pStyle w:val="a6"/>
              <w:numPr>
                <w:ilvl w:val="0"/>
                <w:numId w:val="21"/>
              </w:numPr>
              <w:rPr>
                <w:rFonts w:asciiTheme="minorBidi" w:hAnsiTheme="minorBidi"/>
                <w:sz w:val="24"/>
                <w:szCs w:val="24"/>
              </w:rPr>
            </w:pPr>
            <w:r w:rsidRPr="001D6101">
              <w:rPr>
                <w:rFonts w:asciiTheme="minorBidi" w:hAnsiTheme="minorBidi"/>
                <w:sz w:val="24"/>
                <w:szCs w:val="24"/>
                <w:rtl/>
              </w:rPr>
              <w:t>الرفع للداعمين بالتقارير.</w:t>
            </w:r>
          </w:p>
          <w:p w:rsidR="00050199" w:rsidRPr="001D6101" w:rsidRDefault="00050199" w:rsidP="00050199">
            <w:pPr>
              <w:pStyle w:val="a6"/>
              <w:numPr>
                <w:ilvl w:val="0"/>
                <w:numId w:val="21"/>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hAnsiTheme="minorBidi"/>
                <w:sz w:val="24"/>
                <w:szCs w:val="24"/>
                <w:rtl/>
              </w:rPr>
              <w:t xml:space="preserve">بكالوريوس اعلام </w:t>
            </w:r>
          </w:p>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hAnsiTheme="minorBidi"/>
                <w:sz w:val="24"/>
                <w:szCs w:val="24"/>
                <w:rtl/>
              </w:rPr>
              <w:t>خبرة في سنتين في مهام وأنشطة الوظيفة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8"/>
                <w:szCs w:val="28"/>
                <w:rtl/>
              </w:rPr>
              <w:t xml:space="preserve"> </w:t>
            </w:r>
            <w:r w:rsidRPr="001D6101">
              <w:rPr>
                <w:rFonts w:asciiTheme="minorBidi" w:hAnsiTheme="minorBidi"/>
                <w:sz w:val="24"/>
                <w:szCs w:val="24"/>
                <w:rtl/>
              </w:rPr>
              <w:t xml:space="preserve">فن التواصل مع الغير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القدرة على صياغة التقارير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المهارة في المتابعة</w:t>
            </w:r>
            <w:r w:rsidRPr="001D6101">
              <w:rPr>
                <w:rFonts w:asciiTheme="minorBidi" w:hAnsiTheme="minorBidi"/>
                <w:sz w:val="28"/>
                <w:szCs w:val="28"/>
                <w:rtl/>
              </w:rPr>
              <w:t xml:space="preserve"> </w:t>
            </w:r>
          </w:p>
        </w:tc>
      </w:tr>
    </w:tbl>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695"/>
        <w:gridCol w:w="6941"/>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اعلامي </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797"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الدائرة الاعلامية</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797"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 الدائرة الإعلامية </w:t>
            </w:r>
          </w:p>
        </w:tc>
      </w:tr>
      <w:tr w:rsidR="00050199" w:rsidRPr="001D6101" w:rsidTr="00174C43">
        <w:tc>
          <w:tcPr>
            <w:tcW w:w="1780"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797"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تنسيق الاعلام عن أنشطة الجمعية وتحسين صورتها في أذهان الجمهور الداخلي والخارجي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توعية الجمهور داخل وخارج الجمعية عن أهداف وأنشطة الجمعية.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نشر الفكر التنموي بين جمهور الجمعية داخليا وخارجياً.</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اقتراح ومتابعة إقرار وتنفيذ سياسة الجمعية الإعلامية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الرد على الانتقادات والملاحظات التي توجه للجمعية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إصدار الأدلة التعريفية الخاصة بالجمعية </w:t>
            </w:r>
            <w:proofErr w:type="gramStart"/>
            <w:r w:rsidRPr="001D6101">
              <w:rPr>
                <w:rFonts w:asciiTheme="minorBidi" w:hAnsiTheme="minorBidi"/>
                <w:sz w:val="24"/>
                <w:szCs w:val="24"/>
                <w:rtl/>
              </w:rPr>
              <w:t>وأنشطتها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 إصدار نشرة دورية والتي تتضمن أخبار ونشاطات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توفير التغطية الإعلامية عن نشاطات الجمعية بالتنسيق مع الإدارات </w:t>
            </w:r>
            <w:proofErr w:type="gramStart"/>
            <w:r w:rsidRPr="001D6101">
              <w:rPr>
                <w:rFonts w:asciiTheme="minorBidi" w:hAnsiTheme="minorBidi"/>
                <w:sz w:val="24"/>
                <w:szCs w:val="24"/>
                <w:rtl/>
              </w:rPr>
              <w:t>المعنية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التحضير للمؤتمرات </w:t>
            </w:r>
            <w:proofErr w:type="gramStart"/>
            <w:r w:rsidRPr="001D6101">
              <w:rPr>
                <w:rFonts w:asciiTheme="minorBidi" w:hAnsiTheme="minorBidi"/>
                <w:sz w:val="24"/>
                <w:szCs w:val="24"/>
                <w:rtl/>
              </w:rPr>
              <w:t>الصحفية .</w:t>
            </w:r>
            <w:proofErr w:type="gramEnd"/>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تخطيط الحملات </w:t>
            </w:r>
            <w:proofErr w:type="gramStart"/>
            <w:r w:rsidRPr="001D6101">
              <w:rPr>
                <w:rFonts w:asciiTheme="minorBidi" w:hAnsiTheme="minorBidi"/>
                <w:sz w:val="24"/>
                <w:szCs w:val="24"/>
                <w:rtl/>
              </w:rPr>
              <w:t>الصحفية ،</w:t>
            </w:r>
            <w:proofErr w:type="gramEnd"/>
            <w:r w:rsidRPr="001D6101">
              <w:rPr>
                <w:rFonts w:asciiTheme="minorBidi" w:hAnsiTheme="minorBidi"/>
                <w:sz w:val="24"/>
                <w:szCs w:val="24"/>
                <w:rtl/>
              </w:rPr>
              <w:t xml:space="preserve"> الإعلامية و الإعلانية.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الاشراف على نشاط الإعلان الإعلامي</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تصميم ومونتاج أعمال الجمعية الإعلامية.</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إعداد وكتابة </w:t>
            </w:r>
            <w:proofErr w:type="gramStart"/>
            <w:r w:rsidRPr="001D6101">
              <w:rPr>
                <w:rFonts w:asciiTheme="minorBidi" w:hAnsiTheme="minorBidi"/>
                <w:sz w:val="24"/>
                <w:szCs w:val="24"/>
                <w:rtl/>
              </w:rPr>
              <w:t>( التقرير</w:t>
            </w:r>
            <w:proofErr w:type="gramEnd"/>
            <w:r w:rsidRPr="001D6101">
              <w:rPr>
                <w:rFonts w:asciiTheme="minorBidi" w:hAnsiTheme="minorBidi"/>
                <w:sz w:val="24"/>
                <w:szCs w:val="24"/>
                <w:rtl/>
              </w:rPr>
              <w:t>، التحقيق ،الحديث ، والمقال الصحفي  )</w:t>
            </w:r>
          </w:p>
          <w:p w:rsidR="00050199" w:rsidRPr="001D6101" w:rsidRDefault="00050199" w:rsidP="00050199">
            <w:pPr>
              <w:pStyle w:val="a6"/>
              <w:numPr>
                <w:ilvl w:val="0"/>
                <w:numId w:val="23"/>
              </w:numPr>
              <w:rPr>
                <w:rFonts w:asciiTheme="minorBidi" w:hAnsiTheme="minorBidi"/>
                <w:sz w:val="24"/>
                <w:szCs w:val="24"/>
              </w:rPr>
            </w:pPr>
            <w:r w:rsidRPr="001D6101">
              <w:rPr>
                <w:rFonts w:asciiTheme="minorBidi" w:hAnsiTheme="minorBidi"/>
                <w:sz w:val="24"/>
                <w:szCs w:val="24"/>
                <w:rtl/>
              </w:rPr>
              <w:t xml:space="preserve">الاشراف على إدارة المحتوى والاشراف على موقع الجمعية ووسائل التواصل الاجتماعية وموقع الخير </w:t>
            </w:r>
            <w:proofErr w:type="gramStart"/>
            <w:r w:rsidRPr="001D6101">
              <w:rPr>
                <w:rFonts w:asciiTheme="minorBidi" w:hAnsiTheme="minorBidi"/>
                <w:sz w:val="24"/>
                <w:szCs w:val="24"/>
                <w:rtl/>
              </w:rPr>
              <w:t>الشامل .</w:t>
            </w:r>
            <w:proofErr w:type="gramEnd"/>
          </w:p>
          <w:p w:rsidR="00050199" w:rsidRPr="001D6101" w:rsidRDefault="00050199" w:rsidP="00050199">
            <w:pPr>
              <w:pStyle w:val="a6"/>
              <w:numPr>
                <w:ilvl w:val="0"/>
                <w:numId w:val="23"/>
              </w:numPr>
              <w:rPr>
                <w:rFonts w:asciiTheme="minorBidi" w:hAnsiTheme="minorBidi"/>
                <w:sz w:val="28"/>
                <w:szCs w:val="28"/>
                <w:rtl/>
              </w:rPr>
            </w:pPr>
            <w:proofErr w:type="gramStart"/>
            <w:r w:rsidRPr="001D6101">
              <w:rPr>
                <w:rFonts w:asciiTheme="minorBidi" w:hAnsiTheme="minorBidi"/>
                <w:sz w:val="24"/>
                <w:szCs w:val="24"/>
                <w:rtl/>
              </w:rPr>
              <w:t xml:space="preserve">القيام </w:t>
            </w:r>
            <w:r w:rsidRPr="001D6101">
              <w:rPr>
                <w:rFonts w:asciiTheme="minorBidi" w:eastAsia="KacstLetter" w:hAnsiTheme="minorBidi"/>
                <w:sz w:val="24"/>
                <w:szCs w:val="24"/>
                <w:rtl/>
              </w:rPr>
              <w:t xml:space="preserve"> بما</w:t>
            </w:r>
            <w:proofErr w:type="gramEnd"/>
            <w:r w:rsidRPr="001D6101">
              <w:rPr>
                <w:rFonts w:asciiTheme="minorBidi" w:eastAsia="KacstLetter" w:hAnsiTheme="minorBidi"/>
                <w:sz w:val="24"/>
                <w:szCs w:val="24"/>
                <w:rtl/>
              </w:rPr>
              <w:t xml:space="preserve"> يوكل إليه من مهام مرتبطة بأهداف وظيفته</w:t>
            </w:r>
            <w:r w:rsidRPr="001D6101">
              <w:rPr>
                <w:rFonts w:asciiTheme="minorBidi" w:hAnsiTheme="minorBidi"/>
                <w:sz w:val="24"/>
                <w:szCs w:val="24"/>
                <w:rtl/>
              </w:rPr>
              <w:t>.</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4"/>
                <w:szCs w:val="24"/>
              </w:rPr>
            </w:pPr>
            <w:r w:rsidRPr="001D6101">
              <w:rPr>
                <w:rFonts w:asciiTheme="minorBidi" w:hAnsiTheme="minorBidi"/>
                <w:sz w:val="24"/>
                <w:szCs w:val="24"/>
                <w:rtl/>
              </w:rPr>
              <w:t xml:space="preserve">بكالوريوس اعلام </w:t>
            </w:r>
          </w:p>
          <w:p w:rsidR="00050199" w:rsidRPr="001D6101" w:rsidRDefault="00050199" w:rsidP="00050199">
            <w:pPr>
              <w:numPr>
                <w:ilvl w:val="0"/>
                <w:numId w:val="12"/>
              </w:numPr>
              <w:ind w:hanging="358"/>
              <w:rPr>
                <w:rFonts w:asciiTheme="minorBidi" w:hAnsiTheme="minorBidi"/>
                <w:sz w:val="28"/>
                <w:szCs w:val="28"/>
                <w:rtl/>
              </w:rPr>
            </w:pPr>
            <w:proofErr w:type="gramStart"/>
            <w:r w:rsidRPr="001D6101">
              <w:rPr>
                <w:rFonts w:asciiTheme="minorBidi" w:hAnsiTheme="minorBidi"/>
                <w:sz w:val="24"/>
                <w:szCs w:val="24"/>
                <w:rtl/>
              </w:rPr>
              <w:t>خبرة  خمس</w:t>
            </w:r>
            <w:proofErr w:type="gramEnd"/>
            <w:r w:rsidRPr="001D6101">
              <w:rPr>
                <w:rFonts w:asciiTheme="minorBidi" w:hAnsiTheme="minorBidi"/>
                <w:sz w:val="24"/>
                <w:szCs w:val="24"/>
                <w:rtl/>
              </w:rPr>
              <w:t xml:space="preserve"> سنوات في مهام وأنشطة الوظيفة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8"/>
                <w:szCs w:val="28"/>
                <w:rtl/>
              </w:rPr>
              <w:t xml:space="preserve"> </w:t>
            </w:r>
            <w:r w:rsidRPr="001D6101">
              <w:rPr>
                <w:rFonts w:asciiTheme="minorBidi" w:hAnsiTheme="minorBidi"/>
                <w:sz w:val="24"/>
                <w:szCs w:val="24"/>
                <w:rtl/>
              </w:rPr>
              <w:t xml:space="preserve">فن التواصل مع الغير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اجادة استخدام </w:t>
            </w:r>
            <w:proofErr w:type="gramStart"/>
            <w:r w:rsidRPr="001D6101">
              <w:rPr>
                <w:rFonts w:asciiTheme="minorBidi" w:hAnsiTheme="minorBidi"/>
                <w:sz w:val="24"/>
                <w:szCs w:val="24"/>
                <w:rtl/>
              </w:rPr>
              <w:t>برامج  التصميم</w:t>
            </w:r>
            <w:proofErr w:type="gramEnd"/>
            <w:r w:rsidRPr="001D6101">
              <w:rPr>
                <w:rFonts w:asciiTheme="minorBidi" w:hAnsiTheme="minorBidi"/>
                <w:sz w:val="24"/>
                <w:szCs w:val="24"/>
                <w:rtl/>
              </w:rPr>
              <w:t xml:space="preserve"> والمونتاج </w:t>
            </w:r>
          </w:p>
          <w:p w:rsidR="00050199" w:rsidRPr="001D6101" w:rsidRDefault="00050199" w:rsidP="00050199">
            <w:pPr>
              <w:numPr>
                <w:ilvl w:val="0"/>
                <w:numId w:val="8"/>
              </w:numPr>
              <w:ind w:hanging="360"/>
              <w:rPr>
                <w:rFonts w:asciiTheme="minorBidi" w:hAnsiTheme="minorBidi"/>
                <w:sz w:val="24"/>
                <w:szCs w:val="24"/>
              </w:rPr>
            </w:pPr>
            <w:r w:rsidRPr="001D6101">
              <w:rPr>
                <w:rFonts w:asciiTheme="minorBidi" w:hAnsiTheme="minorBidi"/>
                <w:sz w:val="24"/>
                <w:szCs w:val="24"/>
                <w:rtl/>
              </w:rPr>
              <w:t xml:space="preserve">القدرة على صياغة التقارير </w:t>
            </w:r>
          </w:p>
          <w:p w:rsidR="00050199" w:rsidRPr="001D6101" w:rsidRDefault="00050199" w:rsidP="00050199">
            <w:pPr>
              <w:numPr>
                <w:ilvl w:val="0"/>
                <w:numId w:val="8"/>
              </w:numPr>
              <w:ind w:hanging="360"/>
              <w:rPr>
                <w:rFonts w:asciiTheme="minorBidi" w:hAnsiTheme="minorBidi"/>
                <w:sz w:val="28"/>
                <w:szCs w:val="28"/>
                <w:rtl/>
              </w:rPr>
            </w:pPr>
            <w:r w:rsidRPr="001D6101">
              <w:rPr>
                <w:rFonts w:asciiTheme="minorBidi" w:hAnsiTheme="minorBidi"/>
                <w:sz w:val="24"/>
                <w:szCs w:val="24"/>
                <w:rtl/>
              </w:rPr>
              <w:t>المهارة في المتابعة</w:t>
            </w:r>
            <w:r w:rsidRPr="001D6101">
              <w:rPr>
                <w:rFonts w:asciiTheme="minorBidi" w:hAnsiTheme="minorBidi"/>
                <w:sz w:val="28"/>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3"/>
        <w:gridCol w:w="6823"/>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مدير العلاقات والتسويق</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العلاقات والتسويق</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tl/>
              </w:rPr>
            </w:pPr>
            <w:r w:rsidRPr="001D6101">
              <w:rPr>
                <w:rFonts w:asciiTheme="minorBidi" w:eastAsia="KacstLetter"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4"/>
                <w:szCs w:val="24"/>
                <w:rtl/>
              </w:rPr>
            </w:pPr>
            <w:r w:rsidRPr="001D6101">
              <w:rPr>
                <w:rFonts w:asciiTheme="minorBidi" w:hAnsiTheme="minorBidi"/>
                <w:sz w:val="24"/>
                <w:szCs w:val="24"/>
                <w:rtl/>
              </w:rPr>
              <w:t xml:space="preserve">بناء العلاقات الداخلية للجمعية وتعزيز ولاء </w:t>
            </w:r>
            <w:proofErr w:type="gramStart"/>
            <w:r w:rsidRPr="001D6101">
              <w:rPr>
                <w:rFonts w:asciiTheme="minorBidi" w:hAnsiTheme="minorBidi"/>
                <w:sz w:val="24"/>
                <w:szCs w:val="24"/>
                <w:rtl/>
              </w:rPr>
              <w:t>منسوبيها ،</w:t>
            </w:r>
            <w:proofErr w:type="gramEnd"/>
            <w:r w:rsidRPr="001D6101">
              <w:rPr>
                <w:rFonts w:asciiTheme="minorBidi" w:hAnsiTheme="minorBidi"/>
                <w:sz w:val="24"/>
                <w:szCs w:val="24"/>
                <w:rtl/>
              </w:rPr>
              <w:t xml:space="preserve"> وبناء العلاقات الخارجية واستثمارها في تنمية موارد الجمعية البشرية والمالية ، وتفعيل العلاقات  بالتسويق وتكوين الشراكات الناجحة خدمة لأعمال الجمعية  وتنمية مواردها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1-التواصل مع منسوبي الجمعية بفعاليات تعزز رسالة الجمعية وتبقي الأضواء مسلطة على </w:t>
            </w:r>
            <w:proofErr w:type="gramStart"/>
            <w:r w:rsidRPr="001D6101">
              <w:rPr>
                <w:rFonts w:asciiTheme="minorBidi" w:hAnsiTheme="minorBidi"/>
                <w:sz w:val="24"/>
                <w:szCs w:val="24"/>
                <w:rtl/>
              </w:rPr>
              <w:t>رؤيتها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2-تفعيل برامج ولاء الداعمين والمسؤولين والمستفيدين بما يحقق أهداف الجمعية ويخدم </w:t>
            </w:r>
            <w:proofErr w:type="spellStart"/>
            <w:proofErr w:type="gramStart"/>
            <w:r w:rsidRPr="001D6101">
              <w:rPr>
                <w:rFonts w:asciiTheme="minorBidi" w:hAnsiTheme="minorBidi"/>
                <w:sz w:val="24"/>
                <w:szCs w:val="24"/>
                <w:rtl/>
              </w:rPr>
              <w:t>مناشطها</w:t>
            </w:r>
            <w:proofErr w:type="spellEnd"/>
            <w:r w:rsidRPr="001D6101">
              <w:rPr>
                <w:rFonts w:asciiTheme="minorBidi" w:hAnsiTheme="minorBidi"/>
                <w:sz w:val="24"/>
                <w:szCs w:val="24"/>
                <w:rtl/>
              </w:rPr>
              <w:t xml:space="preserve">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3-إنشاء شراكات إيجابية طويلة الأجل مع الجهات الحكومية والتجارية والخيرية واستثمارها فيما يخدم رسالة الجمعية ويحقق </w:t>
            </w:r>
            <w:proofErr w:type="gramStart"/>
            <w:r w:rsidRPr="001D6101">
              <w:rPr>
                <w:rFonts w:asciiTheme="minorBidi" w:hAnsiTheme="minorBidi"/>
                <w:sz w:val="24"/>
                <w:szCs w:val="24"/>
                <w:rtl/>
              </w:rPr>
              <w:t>أهدافها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4-تهيئة الظروف مع الداعمين والمسؤولين للتفاعل مع </w:t>
            </w:r>
            <w:proofErr w:type="spellStart"/>
            <w:r w:rsidRPr="001D6101">
              <w:rPr>
                <w:rFonts w:asciiTheme="minorBidi" w:hAnsiTheme="minorBidi"/>
                <w:sz w:val="24"/>
                <w:szCs w:val="24"/>
                <w:rtl/>
              </w:rPr>
              <w:t>مناديب</w:t>
            </w:r>
            <w:proofErr w:type="spellEnd"/>
            <w:r w:rsidRPr="001D6101">
              <w:rPr>
                <w:rFonts w:asciiTheme="minorBidi" w:hAnsiTheme="minorBidi"/>
                <w:sz w:val="24"/>
                <w:szCs w:val="24"/>
                <w:rtl/>
              </w:rPr>
              <w:t xml:space="preserve"> تنمية الموارد </w:t>
            </w:r>
            <w:proofErr w:type="gramStart"/>
            <w:r w:rsidRPr="001D6101">
              <w:rPr>
                <w:rFonts w:asciiTheme="minorBidi" w:hAnsiTheme="minorBidi"/>
                <w:sz w:val="24"/>
                <w:szCs w:val="24"/>
                <w:rtl/>
              </w:rPr>
              <w:t>المالية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5-مراجعة الدوائر الحكومية والتجارية والخيرية لإنجاز معاملات الجمعية مشاريعها </w:t>
            </w:r>
            <w:proofErr w:type="gramStart"/>
            <w:r w:rsidRPr="001D6101">
              <w:rPr>
                <w:rFonts w:asciiTheme="minorBidi" w:hAnsiTheme="minorBidi"/>
                <w:sz w:val="24"/>
                <w:szCs w:val="24"/>
                <w:rtl/>
              </w:rPr>
              <w:t>الاستثمارية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6-بلورة خدمات وأنشطة الجمعية في أشكال قابلة للتسويق لدى الداعمين </w:t>
            </w:r>
            <w:proofErr w:type="gramStart"/>
            <w:r w:rsidRPr="001D6101">
              <w:rPr>
                <w:rFonts w:asciiTheme="minorBidi" w:hAnsiTheme="minorBidi"/>
                <w:sz w:val="24"/>
                <w:szCs w:val="24"/>
                <w:rtl/>
              </w:rPr>
              <w:t>والمستفيدين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7-تحديد فئات الداعمين (ماليا و معنويا) المستهدفة والتواصل معهم بما يحقق أهداف الجمعية ويخدم </w:t>
            </w:r>
            <w:proofErr w:type="spellStart"/>
            <w:proofErr w:type="gramStart"/>
            <w:r w:rsidRPr="001D6101">
              <w:rPr>
                <w:rFonts w:asciiTheme="minorBidi" w:hAnsiTheme="minorBidi"/>
                <w:sz w:val="24"/>
                <w:szCs w:val="24"/>
                <w:rtl/>
              </w:rPr>
              <w:t>مناشطها</w:t>
            </w:r>
            <w:proofErr w:type="spellEnd"/>
            <w:r w:rsidRPr="001D6101">
              <w:rPr>
                <w:rFonts w:asciiTheme="minorBidi" w:hAnsiTheme="minorBidi"/>
                <w:sz w:val="24"/>
                <w:szCs w:val="24"/>
                <w:rtl/>
              </w:rPr>
              <w:t xml:space="preserve"> .</w:t>
            </w:r>
            <w:proofErr w:type="gramEnd"/>
            <w:r w:rsidRPr="001D6101">
              <w:rPr>
                <w:rFonts w:asciiTheme="minorBidi" w:hAnsiTheme="minorBidi"/>
                <w:sz w:val="24"/>
                <w:szCs w:val="24"/>
                <w:rtl/>
              </w:rPr>
              <w:t xml:space="preserve"> </w:t>
            </w:r>
            <w:r w:rsidRPr="001D6101">
              <w:rPr>
                <w:rFonts w:asciiTheme="minorBidi" w:hAnsiTheme="minorBidi"/>
                <w:sz w:val="24"/>
                <w:szCs w:val="24"/>
                <w:rtl/>
              </w:rPr>
              <w:br/>
              <w:t xml:space="preserve">8-جمع قاعدة بيانات للتجار والمؤسسات المانحة وتغذيتها دورياً .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9-المشاركة في المعارض والمناسبات العامة لتسويق برامج الجمعية و </w:t>
            </w:r>
            <w:proofErr w:type="spellStart"/>
            <w:proofErr w:type="gramStart"/>
            <w:r w:rsidRPr="001D6101">
              <w:rPr>
                <w:rFonts w:asciiTheme="minorBidi" w:hAnsiTheme="minorBidi"/>
                <w:sz w:val="24"/>
                <w:szCs w:val="24"/>
                <w:rtl/>
              </w:rPr>
              <w:t>مناشطها</w:t>
            </w:r>
            <w:proofErr w:type="spellEnd"/>
            <w:r w:rsidRPr="001D6101">
              <w:rPr>
                <w:rFonts w:asciiTheme="minorBidi" w:hAnsiTheme="minorBidi"/>
                <w:sz w:val="24"/>
                <w:szCs w:val="24"/>
                <w:rtl/>
              </w:rPr>
              <w:t xml:space="preserve"> .</w:t>
            </w:r>
            <w:proofErr w:type="gramEnd"/>
            <w:r w:rsidRPr="001D6101">
              <w:rPr>
                <w:rFonts w:asciiTheme="minorBidi" w:hAnsiTheme="minorBidi"/>
                <w:sz w:val="24"/>
                <w:szCs w:val="24"/>
                <w:rtl/>
              </w:rPr>
              <w:t xml:space="preserve"> </w:t>
            </w:r>
            <w:r w:rsidRPr="001D6101">
              <w:rPr>
                <w:rFonts w:asciiTheme="minorBidi" w:hAnsiTheme="minorBidi"/>
                <w:sz w:val="24"/>
                <w:szCs w:val="24"/>
                <w:rtl/>
              </w:rPr>
              <w:br/>
              <w:t xml:space="preserve">10-الترويج لبرامج الجمعية وماشطها عبر الوسائل التقليدية والحديثة بما يسهم في تنمية الموارد البشرية المالية والبشرية للجمعية . </w:t>
            </w:r>
          </w:p>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11-تجهيز مجموعة متنوعة من الهدايا التسويقية لشركاء وزوار الجمعية على اختلاف </w:t>
            </w:r>
            <w:proofErr w:type="gramStart"/>
            <w:r w:rsidRPr="001D6101">
              <w:rPr>
                <w:rFonts w:asciiTheme="minorBidi" w:hAnsiTheme="minorBidi"/>
                <w:sz w:val="24"/>
                <w:szCs w:val="24"/>
                <w:rtl/>
              </w:rPr>
              <w:t>شرائحهم .</w:t>
            </w:r>
            <w:proofErr w:type="gramEnd"/>
            <w:r w:rsidRPr="001D6101">
              <w:rPr>
                <w:rFonts w:asciiTheme="minorBidi" w:hAnsiTheme="minorBidi"/>
                <w:sz w:val="24"/>
                <w:szCs w:val="24"/>
                <w:rtl/>
              </w:rPr>
              <w:t xml:space="preserve"> </w:t>
            </w:r>
          </w:p>
          <w:p w:rsidR="00050199" w:rsidRPr="001D6101" w:rsidRDefault="00050199" w:rsidP="00174C43">
            <w:pPr>
              <w:rPr>
                <w:rFonts w:asciiTheme="minorBidi" w:hAnsiTheme="minorBidi"/>
                <w:sz w:val="28"/>
                <w:szCs w:val="28"/>
                <w:rtl/>
              </w:rPr>
            </w:pPr>
            <w:r w:rsidRPr="001D6101">
              <w:rPr>
                <w:rFonts w:asciiTheme="minorBidi" w:hAnsiTheme="minorBidi"/>
                <w:sz w:val="24"/>
                <w:szCs w:val="24"/>
                <w:rtl/>
              </w:rPr>
              <w:t xml:space="preserve">12-المساهمة في تسويق المشاريع التجارية لأفراد الأسر </w:t>
            </w:r>
            <w:proofErr w:type="gramStart"/>
            <w:r w:rsidRPr="001D6101">
              <w:rPr>
                <w:rFonts w:asciiTheme="minorBidi" w:hAnsiTheme="minorBidi"/>
                <w:sz w:val="24"/>
                <w:szCs w:val="24"/>
                <w:rtl/>
              </w:rPr>
              <w:t>المستفيدة .</w:t>
            </w:r>
            <w:proofErr w:type="gramEnd"/>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tbl>
      <w:tblPr>
        <w:tblStyle w:val="a5"/>
        <w:tblpPr w:leftFromText="180" w:rightFromText="180" w:tblpY="1000"/>
        <w:bidiVisual/>
        <w:tblW w:w="0" w:type="auto"/>
        <w:tblLook w:val="04A0" w:firstRow="1" w:lastRow="0" w:firstColumn="1" w:lastColumn="0" w:noHBand="0" w:noVBand="1"/>
      </w:tblPr>
      <w:tblGrid>
        <w:gridCol w:w="1814"/>
        <w:gridCol w:w="6822"/>
      </w:tblGrid>
      <w:tr w:rsidR="00050199" w:rsidRPr="001D6101" w:rsidTr="00050199">
        <w:tc>
          <w:tcPr>
            <w:tcW w:w="8636" w:type="dxa"/>
            <w:gridSpan w:val="2"/>
            <w:shd w:val="clear" w:color="auto" w:fill="D9D9D9" w:themeFill="background1" w:themeFillShade="D9"/>
          </w:tcPr>
          <w:p w:rsidR="00050199" w:rsidRPr="001D6101" w:rsidRDefault="00050199" w:rsidP="00050199">
            <w:pPr>
              <w:ind w:left="74"/>
              <w:rPr>
                <w:rFonts w:asciiTheme="minorBidi" w:eastAsia="KacstLetter" w:hAnsiTheme="minorBidi"/>
                <w:sz w:val="28"/>
                <w:szCs w:val="28"/>
                <w:rtl/>
              </w:rPr>
            </w:pPr>
            <w:r w:rsidRPr="001D6101">
              <w:rPr>
                <w:rFonts w:asciiTheme="minorBidi" w:hAnsiTheme="minorBidi"/>
                <w:sz w:val="24"/>
                <w:szCs w:val="24"/>
                <w:rtl/>
              </w:rPr>
              <w:lastRenderedPageBreak/>
              <w:t xml:space="preserve">الوصف الوظيفي </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الوظيفة </w:t>
            </w:r>
          </w:p>
        </w:tc>
        <w:tc>
          <w:tcPr>
            <w:tcW w:w="6822" w:type="dxa"/>
            <w:vAlign w:val="bottom"/>
          </w:tcPr>
          <w:p w:rsidR="00050199" w:rsidRPr="001D6101" w:rsidRDefault="00050199" w:rsidP="00050199">
            <w:pPr>
              <w:ind w:left="74"/>
              <w:rPr>
                <w:rFonts w:asciiTheme="minorBidi" w:hAnsiTheme="minorBidi"/>
                <w:sz w:val="24"/>
                <w:szCs w:val="24"/>
              </w:rPr>
            </w:pPr>
            <w:r>
              <w:rPr>
                <w:rFonts w:asciiTheme="minorBidi" w:eastAsia="KacstLetter" w:hAnsiTheme="minorBidi"/>
                <w:sz w:val="24"/>
                <w:szCs w:val="24"/>
                <w:rtl/>
              </w:rPr>
              <w:t>موظفة الرعاية و</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6822" w:type="dxa"/>
          </w:tcPr>
          <w:p w:rsidR="00050199" w:rsidRPr="001D6101" w:rsidRDefault="00050199" w:rsidP="00050199">
            <w:pPr>
              <w:ind w:left="71"/>
              <w:rPr>
                <w:rFonts w:asciiTheme="minorBidi" w:hAnsiTheme="minorBidi"/>
                <w:sz w:val="24"/>
                <w:szCs w:val="24"/>
              </w:rPr>
            </w:pPr>
            <w:r w:rsidRPr="001D6101">
              <w:rPr>
                <w:rFonts w:asciiTheme="minorBidi" w:eastAsia="KacstLetter" w:hAnsiTheme="minorBidi"/>
                <w:sz w:val="24"/>
                <w:szCs w:val="24"/>
                <w:rtl/>
              </w:rPr>
              <w:t xml:space="preserve">قسم الرعاية والتأهيل </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التبعية الإدارية</w:t>
            </w:r>
          </w:p>
        </w:tc>
        <w:tc>
          <w:tcPr>
            <w:tcW w:w="6822" w:type="dxa"/>
          </w:tcPr>
          <w:p w:rsidR="00050199" w:rsidRPr="001D6101" w:rsidRDefault="00050199" w:rsidP="00050199">
            <w:pPr>
              <w:ind w:left="74"/>
              <w:rPr>
                <w:rFonts w:asciiTheme="minorBidi" w:hAnsiTheme="minorBidi"/>
                <w:sz w:val="24"/>
                <w:szCs w:val="24"/>
              </w:rPr>
            </w:pPr>
            <w:r w:rsidRPr="001D6101">
              <w:rPr>
                <w:rFonts w:asciiTheme="minorBidi" w:eastAsia="KacstLetter" w:hAnsiTheme="minorBidi"/>
                <w:sz w:val="24"/>
                <w:szCs w:val="24"/>
                <w:rtl/>
              </w:rPr>
              <w:t xml:space="preserve">مديرة إدارة الفرع النسائي </w:t>
            </w:r>
          </w:p>
        </w:tc>
      </w:tr>
      <w:tr w:rsidR="00050199" w:rsidRPr="001D6101" w:rsidTr="00050199">
        <w:tc>
          <w:tcPr>
            <w:tcW w:w="1814" w:type="dxa"/>
            <w:shd w:val="clear" w:color="auto" w:fill="D9D9D9" w:themeFill="background1" w:themeFillShade="D9"/>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المرؤوسين </w:t>
            </w:r>
          </w:p>
        </w:tc>
        <w:tc>
          <w:tcPr>
            <w:tcW w:w="6822" w:type="dxa"/>
            <w:vAlign w:val="bottom"/>
          </w:tcPr>
          <w:p w:rsidR="00050199" w:rsidRPr="001D6101" w:rsidRDefault="00050199" w:rsidP="00050199">
            <w:pPr>
              <w:ind w:left="74"/>
              <w:rPr>
                <w:rFonts w:asciiTheme="minorBidi" w:hAnsiTheme="minorBidi"/>
                <w:sz w:val="24"/>
                <w:szCs w:val="24"/>
                <w:rtl/>
              </w:rPr>
            </w:pPr>
            <w:r w:rsidRPr="001D6101">
              <w:rPr>
                <w:rFonts w:asciiTheme="minorBidi" w:eastAsia="KacstLetter" w:hAnsiTheme="minorBidi"/>
                <w:sz w:val="24"/>
                <w:szCs w:val="24"/>
                <w:rtl/>
              </w:rPr>
              <w:t xml:space="preserve">لا يوجد </w:t>
            </w:r>
          </w:p>
        </w:tc>
      </w:tr>
      <w:tr w:rsidR="00050199" w:rsidRPr="001D6101" w:rsidTr="00050199">
        <w:tc>
          <w:tcPr>
            <w:tcW w:w="8636" w:type="dxa"/>
            <w:gridSpan w:val="2"/>
            <w:shd w:val="clear" w:color="auto" w:fill="D9D9D9" w:themeFill="background1" w:themeFillShade="D9"/>
          </w:tcPr>
          <w:p w:rsidR="00050199" w:rsidRPr="001D6101" w:rsidRDefault="00050199" w:rsidP="00050199">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050199">
        <w:tc>
          <w:tcPr>
            <w:tcW w:w="8636" w:type="dxa"/>
            <w:gridSpan w:val="2"/>
          </w:tcPr>
          <w:p w:rsidR="00050199" w:rsidRPr="001D6101" w:rsidRDefault="00050199" w:rsidP="00050199">
            <w:pPr>
              <w:ind w:left="3" w:right="101" w:hanging="3"/>
              <w:jc w:val="both"/>
              <w:rPr>
                <w:rFonts w:asciiTheme="minorBidi" w:hAnsiTheme="minorBidi"/>
                <w:sz w:val="24"/>
                <w:szCs w:val="24"/>
                <w:rtl/>
              </w:rPr>
            </w:pPr>
            <w:r w:rsidRPr="001D6101">
              <w:rPr>
                <w:rFonts w:asciiTheme="minorBidi" w:hAnsiTheme="minorBidi"/>
                <w:sz w:val="24"/>
                <w:szCs w:val="24"/>
                <w:rtl/>
              </w:rPr>
              <w:t xml:space="preserve">رعاية المستفيدات من حيث تقديم المساعدات المالية والغذائية والعينية وغيرها من الاحتياجات الحياتية والقيام ببرامج التأهيل للمستفيدات اجتماعيا واقتصادياً بشكل يكفل لهم الاعتماد على أنفسهم واستقامة حياتهم ورفع مستواهم الاقتصادي </w:t>
            </w:r>
          </w:p>
        </w:tc>
      </w:tr>
      <w:tr w:rsidR="00050199" w:rsidRPr="001D6101" w:rsidTr="00050199">
        <w:tc>
          <w:tcPr>
            <w:tcW w:w="8636"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050199">
        <w:tc>
          <w:tcPr>
            <w:tcW w:w="8636" w:type="dxa"/>
            <w:gridSpan w:val="2"/>
          </w:tcPr>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1-إعداد خطة سنوية وشهرية لبرامج </w:t>
            </w:r>
            <w:proofErr w:type="gramStart"/>
            <w:r w:rsidRPr="001D6101">
              <w:rPr>
                <w:rFonts w:asciiTheme="minorBidi" w:hAnsiTheme="minorBidi"/>
                <w:sz w:val="24"/>
                <w:szCs w:val="24"/>
                <w:rtl/>
              </w:rPr>
              <w:t>الرعاية  والتأهيل</w:t>
            </w:r>
            <w:proofErr w:type="gramEnd"/>
            <w:r w:rsidRPr="001D6101">
              <w:rPr>
                <w:rFonts w:asciiTheme="minorBidi" w:hAnsiTheme="minorBidi"/>
                <w:sz w:val="24"/>
                <w:szCs w:val="24"/>
                <w:rtl/>
              </w:rPr>
              <w:t xml:space="preserve"> النسائية </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2-القيام بالبحث الاجتماعي لحال المستفيدات والتعرف على وضعهن المادي ومدى حاجتهم للمساعدة والرعاية </w:t>
            </w:r>
            <w:proofErr w:type="gramStart"/>
            <w:r w:rsidRPr="001D6101">
              <w:rPr>
                <w:rFonts w:asciiTheme="minorBidi" w:hAnsiTheme="minorBidi"/>
                <w:sz w:val="24"/>
                <w:szCs w:val="24"/>
                <w:rtl/>
              </w:rPr>
              <w:t>و التأهيل</w:t>
            </w:r>
            <w:proofErr w:type="gramEnd"/>
            <w:r w:rsidRPr="001D6101">
              <w:rPr>
                <w:rFonts w:asciiTheme="minorBidi" w:hAnsiTheme="minorBidi"/>
                <w:sz w:val="24"/>
                <w:szCs w:val="24"/>
                <w:rtl/>
              </w:rPr>
              <w:t xml:space="preserve"> </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3-تسجيل المستفيدات في سجلات الجمعية ومراجعة تغير أحوالهم باستمرار.</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4-تقديم المساعدات للمستفيدات (مالية وغذائية و عينية </w:t>
            </w:r>
            <w:proofErr w:type="gramStart"/>
            <w:r w:rsidRPr="001D6101">
              <w:rPr>
                <w:rFonts w:asciiTheme="minorBidi" w:hAnsiTheme="minorBidi"/>
                <w:sz w:val="24"/>
                <w:szCs w:val="24"/>
                <w:rtl/>
              </w:rPr>
              <w:t>وخاصة )</w:t>
            </w:r>
            <w:proofErr w:type="gramEnd"/>
            <w:r w:rsidRPr="001D6101">
              <w:rPr>
                <w:rFonts w:asciiTheme="minorBidi" w:hAnsiTheme="minorBidi"/>
                <w:sz w:val="24"/>
                <w:szCs w:val="24"/>
                <w:rtl/>
              </w:rPr>
              <w:t xml:space="preserve"> .</w:t>
            </w:r>
          </w:p>
          <w:p w:rsidR="00050199" w:rsidRPr="001D6101" w:rsidRDefault="00050199" w:rsidP="00050199">
            <w:pPr>
              <w:rPr>
                <w:rFonts w:asciiTheme="minorBidi" w:hAnsiTheme="minorBidi"/>
                <w:sz w:val="24"/>
                <w:szCs w:val="24"/>
                <w:rtl/>
              </w:rPr>
            </w:pPr>
            <w:r w:rsidRPr="001D6101">
              <w:rPr>
                <w:rFonts w:asciiTheme="minorBidi" w:hAnsiTheme="minorBidi"/>
                <w:sz w:val="24"/>
                <w:szCs w:val="24"/>
                <w:rtl/>
              </w:rPr>
              <w:t xml:space="preserve">5-وضع خطط للتأهيل تبنى على قدرات الجمعية وحاجة المستفيدة ومناسبة الأنشطة </w:t>
            </w:r>
            <w:proofErr w:type="gramStart"/>
            <w:r w:rsidRPr="001D6101">
              <w:rPr>
                <w:rFonts w:asciiTheme="minorBidi" w:hAnsiTheme="minorBidi"/>
                <w:sz w:val="24"/>
                <w:szCs w:val="24"/>
                <w:rtl/>
              </w:rPr>
              <w:t>لها .</w:t>
            </w:r>
            <w:proofErr w:type="gramEnd"/>
            <w:r w:rsidRPr="001D6101">
              <w:rPr>
                <w:rFonts w:asciiTheme="minorBidi" w:hAnsiTheme="minorBidi"/>
                <w:sz w:val="24"/>
                <w:szCs w:val="24"/>
                <w:rtl/>
              </w:rPr>
              <w:t xml:space="preserve"> </w:t>
            </w:r>
          </w:p>
          <w:p w:rsidR="00050199" w:rsidRPr="001D6101" w:rsidRDefault="00050199" w:rsidP="00050199">
            <w:pPr>
              <w:rPr>
                <w:rFonts w:asciiTheme="minorBidi" w:hAnsiTheme="minorBidi"/>
                <w:sz w:val="28"/>
                <w:szCs w:val="28"/>
                <w:rtl/>
              </w:rPr>
            </w:pPr>
            <w:r w:rsidRPr="001D6101">
              <w:rPr>
                <w:rFonts w:asciiTheme="minorBidi" w:hAnsiTheme="minorBidi"/>
                <w:sz w:val="24"/>
                <w:szCs w:val="24"/>
                <w:rtl/>
              </w:rPr>
              <w:t>6-تأهيل المستفيدات اجتماعياً عن طريق قدرات البرامج لتدريبية والمعارض والفعليات المستمرة</w:t>
            </w:r>
            <w:r w:rsidRPr="001D6101">
              <w:rPr>
                <w:rFonts w:asciiTheme="minorBidi" w:hAnsiTheme="minorBidi"/>
                <w:sz w:val="28"/>
                <w:szCs w:val="28"/>
                <w:rtl/>
              </w:rPr>
              <w:t xml:space="preserve"> </w:t>
            </w:r>
          </w:p>
        </w:tc>
      </w:tr>
      <w:tr w:rsidR="00050199" w:rsidRPr="001D6101" w:rsidTr="00050199">
        <w:tc>
          <w:tcPr>
            <w:tcW w:w="8636" w:type="dxa"/>
            <w:gridSpan w:val="2"/>
            <w:shd w:val="clear" w:color="auto" w:fill="D9D9D9" w:themeFill="background1" w:themeFillShade="D9"/>
          </w:tcPr>
          <w:p w:rsidR="00050199" w:rsidRPr="001D6101" w:rsidRDefault="00050199" w:rsidP="00050199">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050199">
        <w:tc>
          <w:tcPr>
            <w:tcW w:w="8636"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050199">
        <w:tc>
          <w:tcPr>
            <w:tcW w:w="8636" w:type="dxa"/>
            <w:gridSpan w:val="2"/>
            <w:shd w:val="clear" w:color="auto" w:fill="D9D9D9" w:themeFill="background1" w:themeFillShade="D9"/>
          </w:tcPr>
          <w:p w:rsidR="00050199" w:rsidRPr="001D6101" w:rsidRDefault="00050199" w:rsidP="00050199">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050199">
        <w:tc>
          <w:tcPr>
            <w:tcW w:w="8636"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5"/>
        <w:gridCol w:w="6821"/>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مديرة إدارة 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المدير التنفيذي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tl/>
              </w:rPr>
            </w:pPr>
            <w:r w:rsidRPr="001D6101">
              <w:rPr>
                <w:rFonts w:asciiTheme="minorBidi" w:hAnsiTheme="minorBidi"/>
                <w:sz w:val="24"/>
                <w:szCs w:val="24"/>
                <w:rtl/>
              </w:rPr>
              <w:t xml:space="preserve">موظفي </w:t>
            </w:r>
            <w:proofErr w:type="gramStart"/>
            <w:r w:rsidRPr="001D6101">
              <w:rPr>
                <w:rFonts w:asciiTheme="minorBidi" w:hAnsiTheme="minorBidi"/>
                <w:sz w:val="24"/>
                <w:szCs w:val="24"/>
                <w:rtl/>
              </w:rPr>
              <w:t>القسم  النسائي</w:t>
            </w:r>
            <w:proofErr w:type="gramEnd"/>
            <w:r w:rsidRPr="001D6101">
              <w:rPr>
                <w:rFonts w:asciiTheme="minorBidi" w:hAnsiTheme="minorBidi"/>
                <w:sz w:val="24"/>
                <w:szCs w:val="24"/>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0"/>
                <w:szCs w:val="24"/>
                <w:rtl/>
              </w:rPr>
            </w:pPr>
            <w:r w:rsidRPr="001D6101">
              <w:rPr>
                <w:rFonts w:asciiTheme="minorBidi" w:hAnsiTheme="minorBidi"/>
                <w:sz w:val="20"/>
                <w:szCs w:val="24"/>
                <w:rtl/>
              </w:rPr>
              <w:t xml:space="preserve">يقوم شاغل هذه الوظيفة بالإشراف على سير العمل والمشاركة في إعداد </w:t>
            </w:r>
            <w:proofErr w:type="gramStart"/>
            <w:r w:rsidRPr="001D6101">
              <w:rPr>
                <w:rFonts w:asciiTheme="minorBidi" w:hAnsiTheme="minorBidi"/>
                <w:sz w:val="20"/>
                <w:szCs w:val="24"/>
                <w:rtl/>
              </w:rPr>
              <w:t>الخطط  والبرامج</w:t>
            </w:r>
            <w:proofErr w:type="gramEnd"/>
            <w:r w:rsidRPr="001D6101">
              <w:rPr>
                <w:rFonts w:asciiTheme="minorBidi" w:hAnsiTheme="minorBidi"/>
                <w:sz w:val="20"/>
                <w:szCs w:val="24"/>
                <w:rtl/>
              </w:rPr>
              <w:t xml:space="preserve"> والتأكد من تنفيذها حسب ما هو معتمد والقيام بالإجراءات التي تكفل الإنجاز ورفع مستوى الإداء وتطوير العمل .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وضع الخطط السنوية والشهرية لجميع اقسام الفرع </w:t>
            </w:r>
            <w:proofErr w:type="gramStart"/>
            <w:r w:rsidRPr="001D6101">
              <w:rPr>
                <w:rFonts w:asciiTheme="minorBidi" w:hAnsiTheme="minorBidi"/>
                <w:sz w:val="24"/>
                <w:szCs w:val="24"/>
                <w:rtl/>
              </w:rPr>
              <w:t>النسوي .</w:t>
            </w:r>
            <w:proofErr w:type="gramEnd"/>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الاشراف المباشر على الفرع </w:t>
            </w:r>
            <w:proofErr w:type="gramStart"/>
            <w:r w:rsidRPr="001D6101">
              <w:rPr>
                <w:rFonts w:asciiTheme="minorBidi" w:hAnsiTheme="minorBidi"/>
                <w:sz w:val="24"/>
                <w:szCs w:val="24"/>
                <w:rtl/>
              </w:rPr>
              <w:t>النسوي  وتقييم</w:t>
            </w:r>
            <w:proofErr w:type="gramEnd"/>
            <w:r w:rsidRPr="001D6101">
              <w:rPr>
                <w:rFonts w:asciiTheme="minorBidi" w:hAnsiTheme="minorBidi"/>
                <w:sz w:val="24"/>
                <w:szCs w:val="24"/>
                <w:rtl/>
              </w:rPr>
              <w:t xml:space="preserve"> أداء الموظفين .</w:t>
            </w:r>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اعتماد الإجراءات الإدارية والمالية والاجتماعية والرفع بها للإدارة </w:t>
            </w:r>
            <w:proofErr w:type="gramStart"/>
            <w:r w:rsidRPr="001D6101">
              <w:rPr>
                <w:rFonts w:asciiTheme="minorBidi" w:hAnsiTheme="minorBidi"/>
                <w:sz w:val="24"/>
                <w:szCs w:val="24"/>
                <w:rtl/>
              </w:rPr>
              <w:t>التنفيذية .</w:t>
            </w:r>
            <w:proofErr w:type="gramEnd"/>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التأكد من تطبيق لوائح وأنظمة </w:t>
            </w:r>
            <w:proofErr w:type="gramStart"/>
            <w:r w:rsidRPr="001D6101">
              <w:rPr>
                <w:rFonts w:asciiTheme="minorBidi" w:hAnsiTheme="minorBidi"/>
                <w:sz w:val="24"/>
                <w:szCs w:val="24"/>
                <w:rtl/>
              </w:rPr>
              <w:t>الجمعية .</w:t>
            </w:r>
            <w:proofErr w:type="gramEnd"/>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الاشراف </w:t>
            </w:r>
            <w:proofErr w:type="gramStart"/>
            <w:r w:rsidRPr="001D6101">
              <w:rPr>
                <w:rFonts w:asciiTheme="minorBidi" w:hAnsiTheme="minorBidi"/>
                <w:sz w:val="24"/>
                <w:szCs w:val="24"/>
                <w:rtl/>
              </w:rPr>
              <w:t>على  صرف</w:t>
            </w:r>
            <w:proofErr w:type="gramEnd"/>
            <w:r w:rsidRPr="001D6101">
              <w:rPr>
                <w:rFonts w:asciiTheme="minorBidi" w:hAnsiTheme="minorBidi"/>
                <w:sz w:val="24"/>
                <w:szCs w:val="24"/>
                <w:rtl/>
              </w:rPr>
              <w:t xml:space="preserve"> العهد واستلام الإيرادات للقسم النسائي .</w:t>
            </w:r>
          </w:p>
          <w:p w:rsidR="00050199" w:rsidRPr="001D6101" w:rsidRDefault="00050199" w:rsidP="00050199">
            <w:pPr>
              <w:pStyle w:val="a6"/>
              <w:numPr>
                <w:ilvl w:val="0"/>
                <w:numId w:val="33"/>
              </w:numPr>
              <w:spacing w:after="5" w:line="249" w:lineRule="auto"/>
              <w:rPr>
                <w:rFonts w:asciiTheme="minorBidi" w:hAnsiTheme="minorBidi"/>
                <w:sz w:val="24"/>
                <w:szCs w:val="24"/>
              </w:rPr>
            </w:pPr>
            <w:proofErr w:type="gramStart"/>
            <w:r w:rsidRPr="001D6101">
              <w:rPr>
                <w:rFonts w:asciiTheme="minorBidi" w:hAnsiTheme="minorBidi"/>
                <w:sz w:val="24"/>
                <w:szCs w:val="24"/>
                <w:rtl/>
              </w:rPr>
              <w:t>متابعة  تنفيذ</w:t>
            </w:r>
            <w:proofErr w:type="gramEnd"/>
            <w:r w:rsidRPr="001D6101">
              <w:rPr>
                <w:rFonts w:asciiTheme="minorBidi" w:hAnsiTheme="minorBidi"/>
                <w:sz w:val="24"/>
                <w:szCs w:val="24"/>
                <w:rtl/>
              </w:rPr>
              <w:t xml:space="preserve"> الخطط والبرامج حسب ما هو معتمد . </w:t>
            </w:r>
          </w:p>
          <w:p w:rsidR="00050199" w:rsidRPr="001D6101" w:rsidRDefault="00050199" w:rsidP="00050199">
            <w:pPr>
              <w:pStyle w:val="a6"/>
              <w:numPr>
                <w:ilvl w:val="0"/>
                <w:numId w:val="33"/>
              </w:numPr>
              <w:spacing w:after="5" w:line="249" w:lineRule="auto"/>
              <w:rPr>
                <w:rFonts w:asciiTheme="minorBidi" w:hAnsiTheme="minorBidi"/>
                <w:sz w:val="24"/>
                <w:szCs w:val="24"/>
              </w:rPr>
            </w:pPr>
            <w:r w:rsidRPr="001D6101">
              <w:rPr>
                <w:rFonts w:asciiTheme="minorBidi" w:hAnsiTheme="minorBidi"/>
                <w:sz w:val="24"/>
                <w:szCs w:val="24"/>
                <w:rtl/>
              </w:rPr>
              <w:t xml:space="preserve">العمل على تحفيز الموظفين و رفع مستوى </w:t>
            </w:r>
            <w:proofErr w:type="gramStart"/>
            <w:r w:rsidRPr="001D6101">
              <w:rPr>
                <w:rFonts w:asciiTheme="minorBidi" w:hAnsiTheme="minorBidi"/>
                <w:sz w:val="24"/>
                <w:szCs w:val="24"/>
                <w:rtl/>
              </w:rPr>
              <w:t>الانتاجية .</w:t>
            </w:r>
            <w:proofErr w:type="gramEnd"/>
            <w:r w:rsidRPr="001D6101">
              <w:rPr>
                <w:rFonts w:asciiTheme="minorBidi" w:hAnsiTheme="minorBidi"/>
                <w:sz w:val="24"/>
                <w:szCs w:val="24"/>
                <w:rtl/>
              </w:rPr>
              <w:t xml:space="preserve"> </w:t>
            </w:r>
          </w:p>
          <w:p w:rsidR="00050199" w:rsidRPr="001D6101" w:rsidRDefault="00050199" w:rsidP="00050199">
            <w:pPr>
              <w:pStyle w:val="a6"/>
              <w:numPr>
                <w:ilvl w:val="0"/>
                <w:numId w:val="33"/>
              </w:numPr>
              <w:spacing w:after="5" w:line="249" w:lineRule="auto"/>
              <w:rPr>
                <w:rFonts w:asciiTheme="minorBidi" w:hAnsiTheme="minorBidi"/>
                <w:szCs w:val="28"/>
                <w:rtl/>
              </w:rPr>
            </w:pPr>
            <w:r w:rsidRPr="001D6101">
              <w:rPr>
                <w:rFonts w:asciiTheme="minorBidi" w:hAnsiTheme="minorBidi"/>
                <w:sz w:val="24"/>
                <w:szCs w:val="24"/>
                <w:rtl/>
              </w:rPr>
              <w:t xml:space="preserve">تنسيق اجتماعات اللجان وتنفيذ التوصيات </w:t>
            </w:r>
            <w:proofErr w:type="gramStart"/>
            <w:r w:rsidRPr="001D6101">
              <w:rPr>
                <w:rFonts w:asciiTheme="minorBidi" w:hAnsiTheme="minorBidi"/>
                <w:sz w:val="24"/>
                <w:szCs w:val="24"/>
                <w:rtl/>
              </w:rPr>
              <w:t>المعتمدة .</w:t>
            </w:r>
            <w:proofErr w:type="gramEnd"/>
            <w:r w:rsidRPr="001D6101">
              <w:rPr>
                <w:rFonts w:asciiTheme="minorBidi" w:hAnsiTheme="minorBidi"/>
                <w:szCs w:val="28"/>
                <w:rtl/>
              </w:rPr>
              <w:t xml:space="preserve">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815"/>
        <w:gridCol w:w="6821"/>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موظفة الشؤون الإدارية والمالية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مديرة إدارة 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655" w:type="dxa"/>
            <w:vAlign w:val="bottom"/>
          </w:tcPr>
          <w:p w:rsidR="00050199" w:rsidRPr="001D6101" w:rsidRDefault="00050199" w:rsidP="00174C43">
            <w:pPr>
              <w:ind w:left="74"/>
              <w:rPr>
                <w:rFonts w:asciiTheme="minorBidi" w:hAnsiTheme="minorBidi"/>
                <w:sz w:val="24"/>
                <w:szCs w:val="24"/>
                <w:rtl/>
              </w:rPr>
            </w:pPr>
            <w:r w:rsidRPr="001D6101">
              <w:rPr>
                <w:rFonts w:asciiTheme="minorBidi" w:hAnsiTheme="minorBidi"/>
                <w:sz w:val="24"/>
                <w:szCs w:val="24"/>
                <w:rtl/>
              </w:rPr>
              <w:t xml:space="preserve">لا يوجد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0"/>
                <w:szCs w:val="24"/>
                <w:rtl/>
              </w:rPr>
            </w:pPr>
            <w:r w:rsidRPr="001D6101">
              <w:rPr>
                <w:rFonts w:asciiTheme="minorBidi" w:hAnsiTheme="minorBidi"/>
                <w:sz w:val="20"/>
                <w:szCs w:val="24"/>
                <w:rtl/>
              </w:rPr>
              <w:t xml:space="preserve">تختص بالإجراءات الإدارية والمالية للفرع </w:t>
            </w:r>
            <w:proofErr w:type="gramStart"/>
            <w:r w:rsidRPr="001D6101">
              <w:rPr>
                <w:rFonts w:asciiTheme="minorBidi" w:hAnsiTheme="minorBidi"/>
                <w:sz w:val="20"/>
                <w:szCs w:val="24"/>
                <w:rtl/>
              </w:rPr>
              <w:t xml:space="preserve">النسائي.  </w:t>
            </w:r>
            <w:proofErr w:type="gramEnd"/>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القيام برفع طلبات التعيين وانهاء الخدمة لمنسوبات </w:t>
            </w:r>
            <w:proofErr w:type="gramStart"/>
            <w:r w:rsidRPr="001D6101">
              <w:rPr>
                <w:rFonts w:asciiTheme="minorBidi" w:hAnsiTheme="minorBidi"/>
                <w:sz w:val="20"/>
                <w:szCs w:val="24"/>
                <w:rtl/>
              </w:rPr>
              <w:t>الجمعية .</w:t>
            </w:r>
            <w:proofErr w:type="gramEnd"/>
            <w:r w:rsidRPr="001D6101">
              <w:rPr>
                <w:rFonts w:asciiTheme="minorBidi" w:hAnsiTheme="minorBidi"/>
                <w:sz w:val="20"/>
                <w:szCs w:val="24"/>
                <w:rtl/>
              </w:rPr>
              <w:t xml:space="preserve">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القيام بإجراءات الإجازات بأنواعها.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القيام برفع مسيرات الرواتب والمكافآت والمزايا المالية والحسومات.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تنظيم وحفظ ملفات الموظفات والمتطوعات لدى </w:t>
            </w:r>
            <w:proofErr w:type="gramStart"/>
            <w:r w:rsidRPr="001D6101">
              <w:rPr>
                <w:rFonts w:asciiTheme="minorBidi" w:hAnsiTheme="minorBidi"/>
                <w:sz w:val="20"/>
                <w:szCs w:val="24"/>
                <w:rtl/>
              </w:rPr>
              <w:t>الجمعية .</w:t>
            </w:r>
            <w:proofErr w:type="gramEnd"/>
            <w:r w:rsidRPr="001D6101">
              <w:rPr>
                <w:rFonts w:asciiTheme="minorBidi" w:hAnsiTheme="minorBidi"/>
                <w:sz w:val="20"/>
                <w:szCs w:val="24"/>
                <w:rtl/>
              </w:rPr>
              <w:t xml:space="preserve">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متابعة سجل الدوام </w:t>
            </w:r>
            <w:proofErr w:type="gramStart"/>
            <w:r w:rsidRPr="001D6101">
              <w:rPr>
                <w:rFonts w:asciiTheme="minorBidi" w:hAnsiTheme="minorBidi"/>
                <w:sz w:val="20"/>
                <w:szCs w:val="24"/>
                <w:rtl/>
              </w:rPr>
              <w:t>للموظفات  واجراءات</w:t>
            </w:r>
            <w:proofErr w:type="gramEnd"/>
            <w:r w:rsidRPr="001D6101">
              <w:rPr>
                <w:rFonts w:asciiTheme="minorBidi" w:hAnsiTheme="minorBidi"/>
                <w:sz w:val="20"/>
                <w:szCs w:val="24"/>
                <w:rtl/>
              </w:rPr>
              <w:t xml:space="preserve"> الغياب والاستئذان.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تسجيل وتدقيق إجراءات المصروفات والإيرادات للقسم النسائي.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تسليم الرواتب والمستحقات المالية.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استلام التبرعات والإيرادات المالية المقدمة في مقر القسم النسائي.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متابعة صرف وتسديد العهد المالية. </w:t>
            </w:r>
          </w:p>
          <w:p w:rsidR="00050199" w:rsidRPr="001D6101" w:rsidRDefault="00050199" w:rsidP="00050199">
            <w:pPr>
              <w:pStyle w:val="a6"/>
              <w:numPr>
                <w:ilvl w:val="0"/>
                <w:numId w:val="34"/>
              </w:numPr>
              <w:spacing w:after="5" w:line="249" w:lineRule="auto"/>
              <w:rPr>
                <w:rFonts w:asciiTheme="minorBidi" w:hAnsiTheme="minorBidi"/>
                <w:sz w:val="20"/>
                <w:szCs w:val="24"/>
              </w:rPr>
            </w:pPr>
            <w:r w:rsidRPr="001D6101">
              <w:rPr>
                <w:rFonts w:asciiTheme="minorBidi" w:hAnsiTheme="minorBidi"/>
                <w:sz w:val="20"/>
                <w:szCs w:val="24"/>
                <w:rtl/>
              </w:rPr>
              <w:t xml:space="preserve">تطبيق اللوائح والتعليمات المتعلقة بالشؤون الإدارية والمالية. </w:t>
            </w:r>
          </w:p>
          <w:p w:rsidR="00050199" w:rsidRPr="001D6101" w:rsidRDefault="00050199" w:rsidP="00050199">
            <w:pPr>
              <w:pStyle w:val="a6"/>
              <w:numPr>
                <w:ilvl w:val="0"/>
                <w:numId w:val="34"/>
              </w:numPr>
              <w:spacing w:after="5" w:line="249" w:lineRule="auto"/>
              <w:rPr>
                <w:rFonts w:asciiTheme="minorBidi" w:hAnsiTheme="minorBidi"/>
                <w:szCs w:val="28"/>
                <w:rtl/>
              </w:rPr>
            </w:pPr>
            <w:r w:rsidRPr="001D6101">
              <w:rPr>
                <w:rFonts w:asciiTheme="minorBidi" w:hAnsiTheme="minorBidi"/>
                <w:sz w:val="20"/>
                <w:szCs w:val="24"/>
                <w:rtl/>
              </w:rPr>
              <w:t xml:space="preserve">تقييم أداء منسوبات الفرع النسائي بشكل دوري. </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 xml:space="preserve">المؤهلات والخبرات </w:t>
            </w:r>
          </w:p>
        </w:tc>
      </w:tr>
      <w:tr w:rsidR="00050199" w:rsidRPr="001D6101" w:rsidTr="00174C43">
        <w:tc>
          <w:tcPr>
            <w:tcW w:w="9577" w:type="dxa"/>
            <w:gridSpan w:val="2"/>
          </w:tcPr>
          <w:p w:rsidR="00050199" w:rsidRPr="001D6101" w:rsidRDefault="00050199" w:rsidP="00050199">
            <w:pPr>
              <w:numPr>
                <w:ilvl w:val="0"/>
                <w:numId w:val="12"/>
              </w:numPr>
              <w:ind w:hanging="358"/>
              <w:rPr>
                <w:rFonts w:asciiTheme="minorBidi" w:hAnsiTheme="minorBidi"/>
                <w:sz w:val="28"/>
                <w:szCs w:val="28"/>
                <w:rtl/>
              </w:rPr>
            </w:pPr>
            <w:r w:rsidRPr="001D6101">
              <w:rPr>
                <w:rFonts w:asciiTheme="minorBidi" w:eastAsia="KacstLetter" w:hAnsiTheme="minorBidi"/>
                <w:sz w:val="24"/>
                <w:szCs w:val="24"/>
                <w:rtl/>
              </w:rPr>
              <w:t>بكالوريوس اداري.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jc w:val="both"/>
              <w:rPr>
                <w:rFonts w:asciiTheme="minorBidi" w:eastAsia="KacstLetter" w:hAnsiTheme="minorBidi"/>
                <w:sz w:val="24"/>
                <w:szCs w:val="24"/>
                <w:rtl/>
              </w:rPr>
            </w:pPr>
            <w:r w:rsidRPr="001D6101">
              <w:rPr>
                <w:rFonts w:asciiTheme="minorBidi" w:hAnsiTheme="minorBidi"/>
                <w:sz w:val="24"/>
                <w:szCs w:val="24"/>
                <w:rtl/>
              </w:rPr>
              <w:t xml:space="preserve">المهارات </w:t>
            </w:r>
            <w:proofErr w:type="spellStart"/>
            <w:r w:rsidRPr="001D6101">
              <w:rPr>
                <w:rFonts w:asciiTheme="minorBidi" w:hAnsiTheme="minorBidi"/>
                <w:sz w:val="24"/>
                <w:szCs w:val="24"/>
                <w:rtl/>
              </w:rPr>
              <w:t>والجدارات</w:t>
            </w:r>
            <w:proofErr w:type="spellEnd"/>
            <w:r w:rsidRPr="001D6101">
              <w:rPr>
                <w:rFonts w:asciiTheme="minorBidi" w:hAnsiTheme="minorBidi"/>
                <w:sz w:val="24"/>
                <w:szCs w:val="24"/>
                <w:rtl/>
              </w:rPr>
              <w:t xml:space="preserve"> </w:t>
            </w:r>
          </w:p>
        </w:tc>
      </w:tr>
      <w:tr w:rsidR="00050199" w:rsidRPr="001D6101" w:rsidTr="00174C43">
        <w:tc>
          <w:tcPr>
            <w:tcW w:w="9577" w:type="dxa"/>
            <w:gridSpan w:val="2"/>
          </w:tcPr>
          <w:p w:rsidR="00050199" w:rsidRPr="001D6101" w:rsidRDefault="00050199" w:rsidP="00050199">
            <w:pPr>
              <w:numPr>
                <w:ilvl w:val="0"/>
                <w:numId w:val="8"/>
              </w:numPr>
              <w:ind w:hanging="360"/>
              <w:rPr>
                <w:rFonts w:asciiTheme="minorBidi" w:hAnsiTheme="minorBidi"/>
                <w:sz w:val="24"/>
                <w:szCs w:val="24"/>
              </w:rPr>
            </w:pPr>
            <w:r w:rsidRPr="001D6101">
              <w:rPr>
                <w:rFonts w:asciiTheme="minorBidi" w:eastAsia="KacstLetter" w:hAnsiTheme="minorBidi"/>
                <w:sz w:val="24"/>
                <w:szCs w:val="24"/>
                <w:rtl/>
              </w:rPr>
              <w:t>مهارة التواصل مع الغير.</w:t>
            </w:r>
          </w:p>
          <w:p w:rsidR="00050199" w:rsidRPr="001D6101" w:rsidRDefault="00050199" w:rsidP="00050199">
            <w:pPr>
              <w:numPr>
                <w:ilvl w:val="0"/>
                <w:numId w:val="8"/>
              </w:numPr>
              <w:ind w:hanging="360"/>
              <w:rPr>
                <w:rFonts w:asciiTheme="minorBidi" w:hAnsiTheme="minorBidi"/>
                <w:sz w:val="24"/>
                <w:szCs w:val="24"/>
              </w:rPr>
            </w:pPr>
            <w:proofErr w:type="gramStart"/>
            <w:r w:rsidRPr="001D6101">
              <w:rPr>
                <w:rFonts w:asciiTheme="minorBidi" w:hAnsiTheme="minorBidi"/>
                <w:sz w:val="24"/>
                <w:szCs w:val="24"/>
                <w:rtl/>
              </w:rPr>
              <w:t>مهارة  استخدام</w:t>
            </w:r>
            <w:proofErr w:type="gramEnd"/>
            <w:r w:rsidRPr="001D6101">
              <w:rPr>
                <w:rFonts w:asciiTheme="minorBidi" w:hAnsiTheme="minorBidi"/>
                <w:sz w:val="24"/>
                <w:szCs w:val="24"/>
                <w:rtl/>
              </w:rPr>
              <w:t xml:space="preserve"> الحاسب الالي .</w:t>
            </w:r>
          </w:p>
          <w:p w:rsidR="00050199" w:rsidRPr="001D6101" w:rsidRDefault="00050199" w:rsidP="00050199">
            <w:pPr>
              <w:numPr>
                <w:ilvl w:val="0"/>
                <w:numId w:val="8"/>
              </w:numPr>
              <w:ind w:hanging="360"/>
              <w:rPr>
                <w:rFonts w:asciiTheme="minorBidi" w:hAnsiTheme="minorBidi"/>
                <w:sz w:val="28"/>
                <w:szCs w:val="28"/>
                <w:rtl/>
              </w:rPr>
            </w:pPr>
            <w:proofErr w:type="gramStart"/>
            <w:r w:rsidRPr="001D6101">
              <w:rPr>
                <w:rFonts w:asciiTheme="minorBidi" w:hAnsiTheme="minorBidi"/>
                <w:sz w:val="24"/>
                <w:szCs w:val="24"/>
                <w:rtl/>
              </w:rPr>
              <w:t>القدرة  على</w:t>
            </w:r>
            <w:proofErr w:type="gramEnd"/>
            <w:r w:rsidRPr="001D6101">
              <w:rPr>
                <w:rFonts w:asciiTheme="minorBidi" w:hAnsiTheme="minorBidi"/>
                <w:sz w:val="24"/>
                <w:szCs w:val="24"/>
                <w:rtl/>
              </w:rPr>
              <w:t xml:space="preserve"> صياغة وإعداد  التقارير</w:t>
            </w:r>
            <w:r w:rsidRPr="001D6101">
              <w:rPr>
                <w:rFonts w:asciiTheme="minorBidi" w:hAnsiTheme="minorBidi"/>
                <w:sz w:val="28"/>
                <w:szCs w:val="28"/>
                <w:rtl/>
              </w:rPr>
              <w:t xml:space="preserve"> . </w:t>
            </w: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Default="00050199" w:rsidP="00050199">
      <w:pPr>
        <w:bidi w:val="0"/>
        <w:rPr>
          <w:rFonts w:asciiTheme="minorBidi" w:hAnsiTheme="minorBidi"/>
          <w:rtl/>
        </w:rPr>
      </w:pPr>
      <w:r>
        <w:rPr>
          <w:rFonts w:asciiTheme="minorBidi" w:hAnsiTheme="minorBidi"/>
          <w:rtl/>
        </w:rPr>
        <w:br w:type="page"/>
      </w:r>
    </w:p>
    <w:p w:rsidR="00050199" w:rsidRDefault="00050199" w:rsidP="00050199">
      <w:pPr>
        <w:rPr>
          <w:rFonts w:asciiTheme="minorBidi" w:hAnsiTheme="minorBidi"/>
          <w:rtl/>
        </w:rPr>
      </w:pPr>
    </w:p>
    <w:p w:rsidR="00050199" w:rsidRDefault="00050199" w:rsidP="00050199">
      <w:pPr>
        <w:rPr>
          <w:rFonts w:asciiTheme="minorBidi" w:hAnsiTheme="minorBidi"/>
          <w:rtl/>
        </w:rPr>
      </w:pPr>
    </w:p>
    <w:p w:rsidR="00050199" w:rsidRPr="001D6101" w:rsidRDefault="00050199" w:rsidP="00050199">
      <w:pPr>
        <w:rPr>
          <w:rFonts w:asciiTheme="minorBidi" w:hAnsiTheme="minorBidi"/>
          <w:rtl/>
        </w:rPr>
      </w:pPr>
    </w:p>
    <w:tbl>
      <w:tblPr>
        <w:tblStyle w:val="a5"/>
        <w:bidiVisual/>
        <w:tblW w:w="0" w:type="auto"/>
        <w:tblLook w:val="04A0" w:firstRow="1" w:lastRow="0" w:firstColumn="1" w:lastColumn="0" w:noHBand="0" w:noVBand="1"/>
      </w:tblPr>
      <w:tblGrid>
        <w:gridCol w:w="1788"/>
        <w:gridCol w:w="6848"/>
      </w:tblGrid>
      <w:tr w:rsidR="00050199" w:rsidRPr="001D6101" w:rsidTr="00174C43">
        <w:tc>
          <w:tcPr>
            <w:tcW w:w="9577" w:type="dxa"/>
            <w:gridSpan w:val="2"/>
            <w:shd w:val="clear" w:color="auto" w:fill="D9D9D9" w:themeFill="background1" w:themeFillShade="D9"/>
          </w:tcPr>
          <w:p w:rsidR="00050199" w:rsidRPr="001D6101" w:rsidRDefault="00050199" w:rsidP="00174C43">
            <w:pPr>
              <w:ind w:left="74"/>
              <w:rPr>
                <w:rFonts w:asciiTheme="minorBidi" w:eastAsia="KacstLetter" w:hAnsiTheme="minorBidi"/>
                <w:sz w:val="28"/>
                <w:szCs w:val="28"/>
                <w:rtl/>
              </w:rPr>
            </w:pPr>
            <w:r w:rsidRPr="001D6101">
              <w:rPr>
                <w:rFonts w:asciiTheme="minorBidi" w:hAnsiTheme="minorBidi"/>
                <w:sz w:val="24"/>
                <w:szCs w:val="24"/>
                <w:rtl/>
              </w:rPr>
              <w:t xml:space="preserve">الوصف الوظيفي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655" w:type="dxa"/>
            <w:vAlign w:val="bottom"/>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 xml:space="preserve">إدارية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655" w:type="dxa"/>
          </w:tcPr>
          <w:p w:rsidR="00050199" w:rsidRPr="001D6101" w:rsidRDefault="00050199" w:rsidP="00174C43">
            <w:pPr>
              <w:ind w:left="71"/>
              <w:rPr>
                <w:rFonts w:asciiTheme="minorBidi" w:hAnsiTheme="minorBidi"/>
                <w:sz w:val="24"/>
                <w:szCs w:val="24"/>
              </w:rPr>
            </w:pPr>
            <w:r w:rsidRPr="001D6101">
              <w:rPr>
                <w:rFonts w:asciiTheme="minorBidi" w:eastAsia="KacstLetter" w:hAnsiTheme="minorBidi"/>
                <w:sz w:val="24"/>
                <w:szCs w:val="24"/>
                <w:rtl/>
              </w:rPr>
              <w:t xml:space="preserve">الفرع النسائي  </w:t>
            </w:r>
          </w:p>
        </w:tc>
      </w:tr>
      <w:tr w:rsidR="00050199" w:rsidRPr="001D6101" w:rsidTr="00174C43">
        <w:tc>
          <w:tcPr>
            <w:tcW w:w="1922"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655" w:type="dxa"/>
          </w:tcPr>
          <w:p w:rsidR="00050199" w:rsidRPr="001D6101" w:rsidRDefault="00050199" w:rsidP="00174C43">
            <w:pPr>
              <w:ind w:left="74"/>
              <w:rPr>
                <w:rFonts w:asciiTheme="minorBidi" w:hAnsiTheme="minorBidi"/>
                <w:sz w:val="24"/>
                <w:szCs w:val="24"/>
              </w:rPr>
            </w:pPr>
            <w:r w:rsidRPr="001D6101">
              <w:rPr>
                <w:rFonts w:asciiTheme="minorBidi" w:eastAsia="KacstLetter" w:hAnsiTheme="minorBidi"/>
                <w:sz w:val="24"/>
                <w:szCs w:val="24"/>
                <w:rtl/>
              </w:rPr>
              <w:t>المدير التنفيذي</w:t>
            </w:r>
          </w:p>
        </w:tc>
      </w:tr>
      <w:tr w:rsidR="00050199" w:rsidRPr="001D6101" w:rsidTr="00174C43">
        <w:tc>
          <w:tcPr>
            <w:tcW w:w="9577"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4"/>
                <w:szCs w:val="24"/>
                <w:rtl/>
              </w:rPr>
            </w:pPr>
            <w:r w:rsidRPr="001D6101">
              <w:rPr>
                <w:rFonts w:asciiTheme="minorBidi" w:hAnsiTheme="minorBidi"/>
                <w:sz w:val="24"/>
                <w:szCs w:val="24"/>
                <w:rtl/>
              </w:rPr>
              <w:t>طبيعة العمل</w:t>
            </w:r>
          </w:p>
        </w:tc>
      </w:tr>
      <w:tr w:rsidR="00050199" w:rsidRPr="001D6101" w:rsidTr="00174C43">
        <w:tc>
          <w:tcPr>
            <w:tcW w:w="9577" w:type="dxa"/>
            <w:gridSpan w:val="2"/>
          </w:tcPr>
          <w:p w:rsidR="00050199" w:rsidRPr="001D6101" w:rsidRDefault="00050199" w:rsidP="00174C43">
            <w:pPr>
              <w:ind w:left="3" w:right="101" w:hanging="3"/>
              <w:jc w:val="both"/>
              <w:rPr>
                <w:rFonts w:asciiTheme="minorBidi" w:hAnsiTheme="minorBidi"/>
                <w:sz w:val="20"/>
                <w:szCs w:val="24"/>
                <w:rtl/>
              </w:rPr>
            </w:pPr>
            <w:r w:rsidRPr="001D6101">
              <w:rPr>
                <w:rFonts w:asciiTheme="minorBidi" w:hAnsiTheme="minorBidi"/>
                <w:sz w:val="20"/>
                <w:szCs w:val="24"/>
                <w:rtl/>
              </w:rPr>
              <w:t xml:space="preserve">تختص بالإجراءات الإدارية والمالية للفرع </w:t>
            </w:r>
            <w:proofErr w:type="gramStart"/>
            <w:r w:rsidRPr="001D6101">
              <w:rPr>
                <w:rFonts w:asciiTheme="minorBidi" w:hAnsiTheme="minorBidi"/>
                <w:sz w:val="20"/>
                <w:szCs w:val="24"/>
                <w:rtl/>
              </w:rPr>
              <w:t xml:space="preserve">النسائي.  </w:t>
            </w:r>
            <w:proofErr w:type="gramEnd"/>
          </w:p>
        </w:tc>
      </w:tr>
      <w:tr w:rsidR="00050199" w:rsidRPr="001D6101" w:rsidTr="00174C43">
        <w:tc>
          <w:tcPr>
            <w:tcW w:w="9577"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4"/>
                <w:szCs w:val="24"/>
                <w:rtl/>
              </w:rPr>
            </w:pPr>
            <w:r w:rsidRPr="001D6101">
              <w:rPr>
                <w:rFonts w:asciiTheme="minorBidi" w:hAnsiTheme="minorBidi"/>
                <w:sz w:val="24"/>
                <w:szCs w:val="24"/>
                <w:rtl/>
              </w:rPr>
              <w:t>مهام ونشاطات الوظيفة</w:t>
            </w:r>
          </w:p>
        </w:tc>
      </w:tr>
      <w:tr w:rsidR="00050199" w:rsidRPr="001D6101" w:rsidTr="00174C43">
        <w:tc>
          <w:tcPr>
            <w:tcW w:w="9577" w:type="dxa"/>
            <w:gridSpan w:val="2"/>
          </w:tcPr>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الأشراف على سير العمل في القسم النسائي</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استقبال الحالات وتوجيه البحث الاجتماعي في الفرع بالتعامل مع الحالة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الرفع بنتيجة البحث الاجتماعي الى الادارة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اقتراح برامج ومشاريع تتلاءم واحتياجات المستفيدات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المشاركة في وضع الخطط والبرامج والمشاريع للفرع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متابعة تنفيذ الخطط ورفع تقارير الإنجاز للإدارة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متابعة سجل الدوام والرفع المسير للموارد البشرية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استلام العهد والاشراف على صرفها واستخدام وتحمل مسؤوليتها </w:t>
            </w:r>
          </w:p>
          <w:p w:rsidR="00050199" w:rsidRPr="001D6101" w:rsidRDefault="00050199" w:rsidP="00050199">
            <w:pPr>
              <w:pStyle w:val="a6"/>
              <w:numPr>
                <w:ilvl w:val="0"/>
                <w:numId w:val="36"/>
              </w:numPr>
              <w:spacing w:after="5" w:line="249" w:lineRule="auto"/>
              <w:rPr>
                <w:rFonts w:asciiTheme="minorBidi" w:hAnsiTheme="minorBidi"/>
                <w:sz w:val="20"/>
                <w:szCs w:val="24"/>
              </w:rPr>
            </w:pPr>
            <w:r w:rsidRPr="001D6101">
              <w:rPr>
                <w:rFonts w:asciiTheme="minorBidi" w:hAnsiTheme="minorBidi"/>
                <w:sz w:val="20"/>
                <w:szCs w:val="24"/>
                <w:rtl/>
              </w:rPr>
              <w:t xml:space="preserve">تنفيذ المهام الطارئة والمطلوبة من قبل الإدارة لصلاح الفرع بشكل خاص أو الجمعية بشكل عام </w:t>
            </w:r>
          </w:p>
          <w:p w:rsidR="00050199" w:rsidRPr="001D6101" w:rsidRDefault="00050199" w:rsidP="00050199">
            <w:pPr>
              <w:pStyle w:val="a6"/>
              <w:numPr>
                <w:ilvl w:val="0"/>
                <w:numId w:val="36"/>
              </w:numPr>
              <w:spacing w:after="5" w:line="249" w:lineRule="auto"/>
              <w:rPr>
                <w:rFonts w:asciiTheme="minorBidi" w:hAnsiTheme="minorBidi"/>
                <w:szCs w:val="28"/>
              </w:rPr>
            </w:pPr>
            <w:r w:rsidRPr="001D6101">
              <w:rPr>
                <w:rFonts w:asciiTheme="minorBidi" w:hAnsiTheme="minorBidi"/>
                <w:sz w:val="20"/>
                <w:szCs w:val="24"/>
                <w:rtl/>
              </w:rPr>
              <w:t xml:space="preserve">ما يستجد من مهام في مجال </w:t>
            </w:r>
            <w:proofErr w:type="gramStart"/>
            <w:r w:rsidRPr="001D6101">
              <w:rPr>
                <w:rFonts w:asciiTheme="minorBidi" w:hAnsiTheme="minorBidi"/>
                <w:sz w:val="20"/>
                <w:szCs w:val="24"/>
                <w:rtl/>
              </w:rPr>
              <w:t>الاختصاص .</w:t>
            </w:r>
            <w:proofErr w:type="gramEnd"/>
            <w:r w:rsidRPr="001D6101">
              <w:rPr>
                <w:rFonts w:asciiTheme="minorBidi" w:hAnsiTheme="minorBidi"/>
                <w:sz w:val="20"/>
                <w:szCs w:val="24"/>
                <w:rtl/>
              </w:rPr>
              <w:t xml:space="preserve">  </w:t>
            </w:r>
          </w:p>
          <w:p w:rsidR="00050199" w:rsidRPr="001D6101" w:rsidRDefault="00050199" w:rsidP="00174C43">
            <w:pPr>
              <w:spacing w:after="5" w:line="249" w:lineRule="auto"/>
              <w:ind w:left="186"/>
              <w:rPr>
                <w:rFonts w:asciiTheme="minorBidi" w:hAnsiTheme="minorBidi"/>
                <w:szCs w:val="28"/>
                <w:rtl/>
              </w:rPr>
            </w:pPr>
          </w:p>
        </w:tc>
      </w:tr>
    </w:tbl>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rtl/>
        </w:rPr>
      </w:pPr>
    </w:p>
    <w:p w:rsidR="00050199" w:rsidRPr="001D6101" w:rsidRDefault="00050199" w:rsidP="00050199">
      <w:pPr>
        <w:rPr>
          <w:rFonts w:asciiTheme="minorBidi" w:hAnsiTheme="minorBidi"/>
          <w:sz w:val="28"/>
          <w:szCs w:val="28"/>
          <w:rtl/>
        </w:rPr>
      </w:pPr>
    </w:p>
    <w:p w:rsidR="00050199" w:rsidRDefault="00050199" w:rsidP="00050199">
      <w:pPr>
        <w:bidi w:val="0"/>
        <w:rPr>
          <w:rFonts w:asciiTheme="minorBidi" w:hAnsiTheme="minorBidi"/>
          <w:sz w:val="28"/>
          <w:szCs w:val="28"/>
          <w:rtl/>
        </w:rPr>
      </w:pPr>
      <w:r>
        <w:rPr>
          <w:rFonts w:asciiTheme="minorBidi" w:hAnsiTheme="minorBidi"/>
          <w:sz w:val="28"/>
          <w:szCs w:val="28"/>
          <w:rtl/>
        </w:rPr>
        <w:br w:type="page"/>
      </w:r>
    </w:p>
    <w:p w:rsidR="00050199" w:rsidRDefault="00050199" w:rsidP="00050199">
      <w:pPr>
        <w:rPr>
          <w:rFonts w:asciiTheme="minorBidi" w:hAnsiTheme="minorBidi"/>
          <w:sz w:val="28"/>
          <w:szCs w:val="28"/>
          <w:rtl/>
        </w:rPr>
      </w:pPr>
    </w:p>
    <w:p w:rsidR="00050199" w:rsidRDefault="00050199" w:rsidP="00050199">
      <w:pPr>
        <w:rPr>
          <w:rFonts w:asciiTheme="minorBidi" w:hAnsiTheme="minorBidi"/>
          <w:sz w:val="28"/>
          <w:szCs w:val="28"/>
          <w:rtl/>
        </w:rPr>
      </w:pPr>
    </w:p>
    <w:p w:rsidR="00050199" w:rsidRPr="001D6101" w:rsidRDefault="00050199" w:rsidP="00050199">
      <w:pPr>
        <w:rPr>
          <w:rFonts w:asciiTheme="minorBidi" w:hAnsiTheme="minorBidi"/>
          <w:sz w:val="28"/>
          <w:szCs w:val="28"/>
          <w:rtl/>
        </w:rPr>
      </w:pPr>
    </w:p>
    <w:tbl>
      <w:tblPr>
        <w:tblStyle w:val="a5"/>
        <w:bidiVisual/>
        <w:tblW w:w="9861" w:type="dxa"/>
        <w:tblLook w:val="04A0" w:firstRow="1" w:lastRow="0" w:firstColumn="1" w:lastColumn="0" w:noHBand="0" w:noVBand="1"/>
      </w:tblPr>
      <w:tblGrid>
        <w:gridCol w:w="2031"/>
        <w:gridCol w:w="7830"/>
      </w:tblGrid>
      <w:tr w:rsidR="00050199" w:rsidRPr="001D6101" w:rsidTr="00174C43">
        <w:tc>
          <w:tcPr>
            <w:tcW w:w="9861" w:type="dxa"/>
            <w:gridSpan w:val="2"/>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الوصف الوظيفي </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الوظيفة </w:t>
            </w:r>
          </w:p>
        </w:tc>
        <w:tc>
          <w:tcPr>
            <w:tcW w:w="7830" w:type="dxa"/>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فني حاسب الي </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الإدارة / القسم </w:t>
            </w:r>
          </w:p>
        </w:tc>
        <w:tc>
          <w:tcPr>
            <w:tcW w:w="7830" w:type="dxa"/>
          </w:tcPr>
          <w:p w:rsidR="00050199" w:rsidRPr="001D6101" w:rsidRDefault="00050199" w:rsidP="00174C43">
            <w:pPr>
              <w:rPr>
                <w:rFonts w:asciiTheme="minorBidi" w:hAnsiTheme="minorBidi"/>
                <w:sz w:val="28"/>
                <w:szCs w:val="28"/>
                <w:rtl/>
              </w:rPr>
            </w:pPr>
            <w:r w:rsidRPr="001D6101">
              <w:rPr>
                <w:rFonts w:asciiTheme="minorBidi" w:hAnsiTheme="minorBidi"/>
                <w:sz w:val="28"/>
                <w:szCs w:val="28"/>
                <w:rtl/>
              </w:rPr>
              <w:t xml:space="preserve">الاعلام والتقنية </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التبعية الإدارية</w:t>
            </w:r>
          </w:p>
        </w:tc>
        <w:tc>
          <w:tcPr>
            <w:tcW w:w="7830" w:type="dxa"/>
          </w:tcPr>
          <w:p w:rsidR="00050199" w:rsidRPr="001D6101" w:rsidRDefault="00050199" w:rsidP="00174C43">
            <w:pPr>
              <w:rPr>
                <w:rFonts w:asciiTheme="minorBidi" w:hAnsiTheme="minorBidi"/>
                <w:sz w:val="28"/>
                <w:szCs w:val="28"/>
                <w:rtl/>
              </w:rPr>
            </w:pPr>
            <w:r w:rsidRPr="001D6101">
              <w:rPr>
                <w:rFonts w:asciiTheme="minorBidi" w:hAnsiTheme="minorBidi"/>
                <w:sz w:val="28"/>
                <w:szCs w:val="28"/>
                <w:rtl/>
              </w:rPr>
              <w:t>المدير التنفيذي</w:t>
            </w:r>
          </w:p>
        </w:tc>
      </w:tr>
      <w:tr w:rsidR="00050199" w:rsidRPr="001D6101" w:rsidTr="00174C43">
        <w:tc>
          <w:tcPr>
            <w:tcW w:w="2031" w:type="dxa"/>
            <w:shd w:val="clear" w:color="auto" w:fill="D9D9D9" w:themeFill="background1" w:themeFillShade="D9"/>
          </w:tcPr>
          <w:p w:rsidR="00050199" w:rsidRPr="001D6101" w:rsidRDefault="00050199" w:rsidP="00174C43">
            <w:pPr>
              <w:rPr>
                <w:rFonts w:asciiTheme="minorBidi" w:hAnsiTheme="minorBidi"/>
                <w:sz w:val="24"/>
                <w:szCs w:val="24"/>
                <w:rtl/>
              </w:rPr>
            </w:pPr>
            <w:r w:rsidRPr="001D6101">
              <w:rPr>
                <w:rFonts w:asciiTheme="minorBidi" w:hAnsiTheme="minorBidi"/>
                <w:sz w:val="24"/>
                <w:szCs w:val="24"/>
                <w:rtl/>
              </w:rPr>
              <w:t xml:space="preserve">المرؤوسين </w:t>
            </w:r>
          </w:p>
        </w:tc>
        <w:tc>
          <w:tcPr>
            <w:tcW w:w="7830" w:type="dxa"/>
          </w:tcPr>
          <w:p w:rsidR="00050199" w:rsidRPr="001D6101" w:rsidRDefault="00050199" w:rsidP="00174C43">
            <w:pPr>
              <w:rPr>
                <w:rFonts w:asciiTheme="minorBidi" w:hAnsiTheme="minorBidi"/>
                <w:sz w:val="28"/>
                <w:szCs w:val="28"/>
                <w:rtl/>
              </w:rPr>
            </w:pPr>
            <w:r w:rsidRPr="001D6101">
              <w:rPr>
                <w:rFonts w:asciiTheme="minorBidi" w:hAnsiTheme="minorBidi"/>
                <w:sz w:val="28"/>
                <w:szCs w:val="28"/>
                <w:rtl/>
              </w:rPr>
              <w:t xml:space="preserve">لا يوجد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left="3" w:right="134" w:hanging="3"/>
              <w:jc w:val="both"/>
              <w:rPr>
                <w:rFonts w:asciiTheme="minorBidi" w:eastAsia="KacstLetter" w:hAnsiTheme="minorBidi"/>
                <w:sz w:val="28"/>
                <w:szCs w:val="28"/>
                <w:rtl/>
              </w:rPr>
            </w:pPr>
            <w:r w:rsidRPr="001D6101">
              <w:rPr>
                <w:rFonts w:asciiTheme="minorBidi" w:hAnsiTheme="minorBidi"/>
                <w:sz w:val="28"/>
                <w:szCs w:val="28"/>
                <w:rtl/>
              </w:rPr>
              <w:t>طبيعة العمل</w:t>
            </w:r>
          </w:p>
        </w:tc>
      </w:tr>
      <w:tr w:rsidR="00050199" w:rsidRPr="001D6101" w:rsidTr="00174C43">
        <w:tc>
          <w:tcPr>
            <w:tcW w:w="9861" w:type="dxa"/>
            <w:gridSpan w:val="2"/>
          </w:tcPr>
          <w:p w:rsidR="00050199" w:rsidRPr="001D6101" w:rsidRDefault="00050199" w:rsidP="00174C43">
            <w:pPr>
              <w:ind w:left="3" w:right="134" w:hanging="3"/>
              <w:jc w:val="both"/>
              <w:rPr>
                <w:rFonts w:asciiTheme="minorBidi" w:hAnsiTheme="minorBidi"/>
                <w:sz w:val="28"/>
                <w:szCs w:val="28"/>
              </w:rPr>
            </w:pPr>
            <w:r w:rsidRPr="001D6101">
              <w:rPr>
                <w:rFonts w:asciiTheme="minorBidi" w:eastAsia="KacstLetter" w:hAnsiTheme="minorBidi"/>
                <w:sz w:val="28"/>
                <w:szCs w:val="28"/>
                <w:rtl/>
              </w:rPr>
              <w:t xml:space="preserve">يقوم شاغل هذه الوظيفة بتنظيم جميع الأعمال الخاصة بالحاسب الالي وتقنيته وتنفيذ </w:t>
            </w:r>
            <w:proofErr w:type="gramStart"/>
            <w:r w:rsidRPr="001D6101">
              <w:rPr>
                <w:rFonts w:asciiTheme="minorBidi" w:eastAsia="KacstLetter" w:hAnsiTheme="minorBidi"/>
                <w:sz w:val="28"/>
                <w:szCs w:val="28"/>
                <w:rtl/>
              </w:rPr>
              <w:t>الشبكات .</w:t>
            </w:r>
            <w:proofErr w:type="gramEnd"/>
            <w:r w:rsidRPr="001D6101">
              <w:rPr>
                <w:rFonts w:asciiTheme="minorBidi" w:eastAsia="KacstLetter" w:hAnsiTheme="minorBidi"/>
                <w:sz w:val="28"/>
                <w:szCs w:val="28"/>
                <w:rtl/>
              </w:rPr>
              <w:t xml:space="preserve">  </w:t>
            </w:r>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sz w:val="28"/>
                <w:szCs w:val="28"/>
                <w:rtl/>
              </w:rPr>
            </w:pPr>
            <w:r w:rsidRPr="001D6101">
              <w:rPr>
                <w:rFonts w:asciiTheme="minorBidi" w:hAnsiTheme="minorBidi"/>
                <w:sz w:val="28"/>
                <w:szCs w:val="28"/>
                <w:rtl/>
              </w:rPr>
              <w:t>مهام ونشاطات الوظيفة</w:t>
            </w:r>
          </w:p>
        </w:tc>
      </w:tr>
      <w:tr w:rsidR="00050199" w:rsidRPr="001D6101" w:rsidTr="00174C43">
        <w:tc>
          <w:tcPr>
            <w:tcW w:w="9861" w:type="dxa"/>
            <w:gridSpan w:val="2"/>
          </w:tcPr>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تهيئة الأجهزة وتنزيل البرامج عليها.</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rtl/>
              </w:rPr>
              <w:t>المحافظة على سلامة البيانات وخلوها من الفيروسات.</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sz w:val="24"/>
                <w:rtl/>
              </w:rPr>
              <w:t xml:space="preserve">المحافظة علي سرية </w:t>
            </w:r>
            <w:proofErr w:type="gramStart"/>
            <w:r w:rsidRPr="001D6101">
              <w:rPr>
                <w:rFonts w:asciiTheme="minorBidi" w:eastAsia="Times New Roman" w:hAnsiTheme="minorBidi"/>
                <w:color w:val="000000"/>
                <w:sz w:val="24"/>
                <w:rtl/>
              </w:rPr>
              <w:t>البيانات .</w:t>
            </w:r>
            <w:proofErr w:type="gramEnd"/>
            <w:r w:rsidRPr="001D6101">
              <w:rPr>
                <w:rFonts w:asciiTheme="minorBidi" w:eastAsia="Times New Roman" w:hAnsiTheme="minorBidi"/>
                <w:color w:val="000000"/>
                <w:sz w:val="24"/>
                <w:rtl/>
              </w:rPr>
              <w:t xml:space="preserve"> </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التأكد من سلامة أجهزة الحاسوب والأجهزة المكتبية وتوابعها وقدرتها على العمل اليومي.</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التأكد من اتصال الشبكة ومعالجة مشاكلها.</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أداء أو ضمان التثبيت السليم للكابلات.</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ضمان التثبيت السليم لأنظمة التشغيل والبرامج المناسبة.</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مسئول عن تحميل البرامج وأنظمة التشغيل على الأجهزة والحفاظ على نسخ أصول البرامج.</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تحضير وتجهيز قاعات الاجتماعات بما يلزم من أدوات تقنية وضمان عمل </w:t>
            </w:r>
            <w:r w:rsidRPr="001D6101">
              <w:rPr>
                <w:rFonts w:asciiTheme="minorBidi" w:eastAsia="Times New Roman" w:hAnsiTheme="minorBidi"/>
                <w:color w:val="000000"/>
              </w:rPr>
              <w:t>video conference</w:t>
            </w:r>
            <w:r w:rsidRPr="001D6101">
              <w:rPr>
                <w:rFonts w:asciiTheme="minorBidi" w:eastAsia="Times New Roman" w:hAnsiTheme="minorBidi"/>
                <w:color w:val="000000"/>
                <w:rtl/>
              </w:rPr>
              <w:t>.</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تعريف حسابات الموظفين على الأجهزة.</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عمل الصيانة وضمان استمرار عمل برنامج الجمعية وموقع </w:t>
            </w:r>
            <w:proofErr w:type="gramStart"/>
            <w:r w:rsidRPr="001D6101">
              <w:rPr>
                <w:rFonts w:asciiTheme="minorBidi" w:eastAsia="Times New Roman" w:hAnsiTheme="minorBidi"/>
                <w:color w:val="000000"/>
                <w:rtl/>
              </w:rPr>
              <w:t>الجمعية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تقييم البرامج أو الأجهزة، والتوصية بالتحسينات أو التحديث.</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عمل اختبارات للتقنيات والبرامج الحديثة المستخدمة في </w:t>
            </w:r>
            <w:proofErr w:type="gramStart"/>
            <w:r w:rsidRPr="001D6101">
              <w:rPr>
                <w:rFonts w:asciiTheme="minorBidi" w:eastAsia="Times New Roman" w:hAnsiTheme="minorBidi"/>
                <w:color w:val="000000"/>
                <w:rtl/>
              </w:rPr>
              <w:t>الجمعية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 xml:space="preserve">تجهيز القاعات </w:t>
            </w:r>
            <w:proofErr w:type="gramStart"/>
            <w:r w:rsidRPr="001D6101">
              <w:rPr>
                <w:rFonts w:asciiTheme="minorBidi" w:eastAsia="Times New Roman" w:hAnsiTheme="minorBidi"/>
                <w:color w:val="000000"/>
                <w:rtl/>
              </w:rPr>
              <w:t>والمكاتب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tl/>
              </w:rPr>
            </w:pPr>
            <w:r w:rsidRPr="001D6101">
              <w:rPr>
                <w:rFonts w:asciiTheme="minorBidi" w:eastAsia="Times New Roman" w:hAnsiTheme="minorBidi"/>
                <w:color w:val="000000"/>
                <w:rtl/>
              </w:rPr>
              <w:t>متابعة أعمال الصيانة (</w:t>
            </w:r>
            <w:r w:rsidRPr="001D6101">
              <w:rPr>
                <w:rFonts w:asciiTheme="minorBidi" w:eastAsia="Times New Roman" w:hAnsiTheme="minorBidi"/>
                <w:color w:val="000000"/>
              </w:rPr>
              <w:t>Hardware and Software</w:t>
            </w:r>
            <w:r w:rsidRPr="001D6101">
              <w:rPr>
                <w:rFonts w:asciiTheme="minorBidi" w:eastAsia="Times New Roman" w:hAnsiTheme="minorBidi"/>
                <w:color w:val="000000"/>
                <w:rtl/>
              </w:rPr>
              <w:t>) لأجهزة الموظفين القاعات وبرنامج الجمعية وموقع الجمعية الإلكتروني والتأكد من قدرتها على تسهيل الأعمال وعدم اعاقتها للأعمال أو تأخيرها، وتقديم المساعدة التقنية لمستخدمي أجهزة الحاسب الآلي.</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rtl/>
              </w:rPr>
              <w:t xml:space="preserve">تمديدات كيبل الشبكة </w:t>
            </w:r>
            <w:proofErr w:type="gramStart"/>
            <w:r w:rsidRPr="001D6101">
              <w:rPr>
                <w:rFonts w:asciiTheme="minorBidi" w:eastAsia="Times New Roman" w:hAnsiTheme="minorBidi"/>
                <w:color w:val="000000"/>
                <w:rtl/>
              </w:rPr>
              <w:t>وصيانة  الكاميرات</w:t>
            </w:r>
            <w:proofErr w:type="gramEnd"/>
            <w:r w:rsidRPr="001D6101">
              <w:rPr>
                <w:rFonts w:asciiTheme="minorBidi" w:eastAsia="Times New Roman" w:hAnsiTheme="minorBidi"/>
                <w:color w:val="000000"/>
                <w:rtl/>
              </w:rPr>
              <w:t xml:space="preserve"> الأمنية.</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sz w:val="24"/>
                <w:rtl/>
              </w:rPr>
              <w:t xml:space="preserve">عمل نسخ احتياطية لجميع البرامج والأجهزة باستمرار وحفظها في مكان </w:t>
            </w:r>
            <w:proofErr w:type="gramStart"/>
            <w:r w:rsidRPr="001D6101">
              <w:rPr>
                <w:rFonts w:asciiTheme="minorBidi" w:eastAsia="Times New Roman" w:hAnsiTheme="minorBidi"/>
                <w:color w:val="000000"/>
                <w:sz w:val="24"/>
                <w:rtl/>
              </w:rPr>
              <w:t>امن .</w:t>
            </w:r>
            <w:proofErr w:type="gramEnd"/>
            <w:r w:rsidRPr="001D6101">
              <w:rPr>
                <w:rFonts w:asciiTheme="minorBidi" w:eastAsia="Times New Roman" w:hAnsiTheme="minorBidi"/>
                <w:color w:val="000000"/>
                <w:sz w:val="24"/>
                <w:rtl/>
              </w:rPr>
              <w:t xml:space="preserve"> </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eastAsia="Times New Roman" w:hAnsiTheme="minorBidi"/>
                <w:color w:val="000000"/>
                <w:sz w:val="24"/>
              </w:rPr>
            </w:pPr>
            <w:r w:rsidRPr="001D6101">
              <w:rPr>
                <w:rFonts w:asciiTheme="minorBidi" w:eastAsia="Times New Roman" w:hAnsiTheme="minorBidi"/>
                <w:color w:val="000000"/>
                <w:sz w:val="24"/>
                <w:rtl/>
              </w:rPr>
              <w:t xml:space="preserve">متابعة عمل البرامج وتعديل الأخطاء وتحديثها وفق لما </w:t>
            </w:r>
            <w:proofErr w:type="gramStart"/>
            <w:r w:rsidRPr="001D6101">
              <w:rPr>
                <w:rFonts w:asciiTheme="minorBidi" w:eastAsia="Times New Roman" w:hAnsiTheme="minorBidi"/>
                <w:color w:val="000000"/>
                <w:sz w:val="24"/>
                <w:rtl/>
              </w:rPr>
              <w:t>يستجد .</w:t>
            </w:r>
            <w:proofErr w:type="gramEnd"/>
            <w:r w:rsidRPr="001D6101">
              <w:rPr>
                <w:rFonts w:asciiTheme="minorBidi" w:eastAsia="Times New Roman" w:hAnsiTheme="minorBidi"/>
                <w:color w:val="000000"/>
                <w:sz w:val="24"/>
                <w:rtl/>
              </w:rPr>
              <w:t xml:space="preserve"> </w:t>
            </w:r>
          </w:p>
          <w:p w:rsidR="00050199" w:rsidRPr="001D6101" w:rsidRDefault="00050199" w:rsidP="00050199">
            <w:pPr>
              <w:numPr>
                <w:ilvl w:val="0"/>
                <w:numId w:val="37"/>
              </w:numPr>
              <w:shd w:val="clear" w:color="auto" w:fill="FFFFFF"/>
              <w:spacing w:before="100" w:beforeAutospacing="1" w:line="300" w:lineRule="atLeast"/>
              <w:ind w:right="375"/>
              <w:rPr>
                <w:rFonts w:asciiTheme="minorBidi" w:hAnsiTheme="minorBidi"/>
              </w:rPr>
            </w:pPr>
            <w:r w:rsidRPr="001D6101">
              <w:rPr>
                <w:rFonts w:asciiTheme="minorBidi" w:eastAsia="Times New Roman" w:hAnsiTheme="minorBidi"/>
                <w:color w:val="000000"/>
                <w:sz w:val="24"/>
                <w:rtl/>
              </w:rPr>
              <w:t xml:space="preserve">انشاء ربط لبرامج الجمعية مع جميع فروعها و </w:t>
            </w:r>
            <w:proofErr w:type="gramStart"/>
            <w:r w:rsidRPr="001D6101">
              <w:rPr>
                <w:rFonts w:asciiTheme="minorBidi" w:eastAsia="Times New Roman" w:hAnsiTheme="minorBidi"/>
                <w:color w:val="000000"/>
                <w:sz w:val="24"/>
                <w:rtl/>
              </w:rPr>
              <w:t>مكاتبها .</w:t>
            </w:r>
            <w:proofErr w:type="gramEnd"/>
          </w:p>
          <w:p w:rsidR="00050199" w:rsidRPr="001D6101" w:rsidRDefault="00050199" w:rsidP="00050199">
            <w:pPr>
              <w:numPr>
                <w:ilvl w:val="0"/>
                <w:numId w:val="37"/>
              </w:numPr>
              <w:shd w:val="clear" w:color="auto" w:fill="FFFFFF"/>
              <w:spacing w:before="100" w:beforeAutospacing="1" w:line="300" w:lineRule="atLeast"/>
              <w:ind w:right="375"/>
              <w:rPr>
                <w:rFonts w:asciiTheme="minorBidi" w:hAnsiTheme="minorBidi"/>
                <w:sz w:val="28"/>
                <w:szCs w:val="28"/>
                <w:rtl/>
              </w:rPr>
            </w:pPr>
            <w:r w:rsidRPr="001D6101">
              <w:rPr>
                <w:rFonts w:asciiTheme="minorBidi" w:eastAsia="Times New Roman" w:hAnsiTheme="minorBidi"/>
                <w:color w:val="000000"/>
                <w:sz w:val="24"/>
                <w:rtl/>
              </w:rPr>
              <w:t xml:space="preserve"> </w:t>
            </w:r>
            <w:r w:rsidRPr="001D6101">
              <w:rPr>
                <w:rFonts w:asciiTheme="minorBidi" w:eastAsia="KacstLetter" w:hAnsiTheme="minorBidi"/>
                <w:sz w:val="24"/>
                <w:rtl/>
              </w:rPr>
              <w:t xml:space="preserve">القيام بما يوكل إليه من مهام مرتبطة بأهداف </w:t>
            </w:r>
            <w:proofErr w:type="gramStart"/>
            <w:r w:rsidRPr="001D6101">
              <w:rPr>
                <w:rFonts w:asciiTheme="minorBidi" w:eastAsia="KacstLetter" w:hAnsiTheme="minorBidi"/>
                <w:sz w:val="24"/>
                <w:rtl/>
              </w:rPr>
              <w:t xml:space="preserve">وظيفته.   </w:t>
            </w:r>
            <w:proofErr w:type="gramEnd"/>
          </w:p>
        </w:tc>
      </w:tr>
      <w:tr w:rsidR="00050199" w:rsidRPr="001D6101" w:rsidTr="00174C43">
        <w:tc>
          <w:tcPr>
            <w:tcW w:w="9861" w:type="dxa"/>
            <w:gridSpan w:val="2"/>
            <w:shd w:val="clear" w:color="auto" w:fill="D9D9D9" w:themeFill="background1" w:themeFillShade="D9"/>
          </w:tcPr>
          <w:p w:rsidR="00050199" w:rsidRPr="001D6101" w:rsidRDefault="00050199" w:rsidP="00174C43">
            <w:pPr>
              <w:ind w:right="290"/>
              <w:jc w:val="both"/>
              <w:rPr>
                <w:rFonts w:asciiTheme="minorBidi" w:eastAsia="KacstLetter" w:hAnsiTheme="minorBidi"/>
                <w:rtl/>
              </w:rPr>
            </w:pPr>
            <w:bookmarkStart w:id="0" w:name="_GoBack"/>
            <w:r>
              <w:rPr>
                <w:noProof/>
                <w:sz w:val="28"/>
                <w:szCs w:val="28"/>
                <w:rtl/>
              </w:rPr>
              <w:drawing>
                <wp:anchor distT="0" distB="0" distL="114300" distR="114300" simplePos="0" relativeHeight="251658240" behindDoc="1" locked="0" layoutInCell="1" allowOverlap="1" wp14:anchorId="69CE5D12" wp14:editId="2CD57081">
                  <wp:simplePos x="0" y="0"/>
                  <wp:positionH relativeFrom="column">
                    <wp:posOffset>488950</wp:posOffset>
                  </wp:positionH>
                  <wp:positionV relativeFrom="paragraph">
                    <wp:posOffset>0</wp:posOffset>
                  </wp:positionV>
                  <wp:extent cx="1352550" cy="1422400"/>
                  <wp:effectExtent l="0" t="0" r="0" b="0"/>
                  <wp:wrapTight wrapText="bothSides">
                    <wp:wrapPolygon edited="0">
                      <wp:start x="3813" y="9404"/>
                      <wp:lineTo x="2702" y="14536"/>
                      <wp:lineTo x="10421" y="17222"/>
                      <wp:lineTo x="12431" y="16017"/>
                      <wp:lineTo x="14817" y="13712"/>
                      <wp:lineTo x="15490" y="13616"/>
                      <wp:lineTo x="16523" y="10589"/>
                      <wp:lineTo x="16038" y="10135"/>
                      <wp:lineTo x="15436" y="7213"/>
                      <wp:lineTo x="11659" y="4222"/>
                      <wp:lineTo x="11370" y="4133"/>
                      <wp:lineTo x="5715" y="6645"/>
                      <wp:lineTo x="4753" y="6653"/>
                      <wp:lineTo x="3813" y="9404"/>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2).png"/>
                          <pic:cNvPicPr/>
                        </pic:nvPicPr>
                        <pic:blipFill>
                          <a:blip r:embed="rId7" cstate="print">
                            <a:extLst>
                              <a:ext uri="{28A0092B-C50C-407E-A947-70E740481C1C}">
                                <a14:useLocalDpi xmlns:a14="http://schemas.microsoft.com/office/drawing/2010/main" val="0"/>
                              </a:ext>
                            </a:extLst>
                          </a:blip>
                          <a:stretch>
                            <a:fillRect/>
                          </a:stretch>
                        </pic:blipFill>
                        <pic:spPr>
                          <a:xfrm rot="4321113">
                            <a:off x="0" y="0"/>
                            <a:ext cx="1352550" cy="1422400"/>
                          </a:xfrm>
                          <a:prstGeom prst="rect">
                            <a:avLst/>
                          </a:prstGeom>
                        </pic:spPr>
                      </pic:pic>
                    </a:graphicData>
                  </a:graphic>
                  <wp14:sizeRelH relativeFrom="margin">
                    <wp14:pctWidth>0</wp14:pctWidth>
                  </wp14:sizeRelH>
                  <wp14:sizeRelV relativeFrom="margin">
                    <wp14:pctHeight>0</wp14:pctHeight>
                  </wp14:sizeRelV>
                </wp:anchor>
              </w:drawing>
            </w:r>
            <w:bookmarkEnd w:id="0"/>
            <w:r w:rsidRPr="001D6101">
              <w:rPr>
                <w:rFonts w:asciiTheme="minorBidi" w:hAnsiTheme="minorBidi"/>
                <w:rtl/>
              </w:rPr>
              <w:t xml:space="preserve">المؤهلات والخبرات </w:t>
            </w:r>
          </w:p>
        </w:tc>
      </w:tr>
      <w:tr w:rsidR="00050199" w:rsidRPr="001D6101" w:rsidTr="00174C43">
        <w:tc>
          <w:tcPr>
            <w:tcW w:w="9861" w:type="dxa"/>
            <w:gridSpan w:val="2"/>
          </w:tcPr>
          <w:p w:rsidR="00050199" w:rsidRPr="001D6101" w:rsidRDefault="00050199" w:rsidP="00050199">
            <w:pPr>
              <w:pStyle w:val="a6"/>
              <w:numPr>
                <w:ilvl w:val="0"/>
                <w:numId w:val="4"/>
              </w:numPr>
              <w:ind w:right="290"/>
              <w:jc w:val="both"/>
              <w:rPr>
                <w:rFonts w:asciiTheme="minorBidi" w:eastAsia="KacstLetter" w:hAnsiTheme="minorBidi"/>
              </w:rPr>
            </w:pPr>
            <w:r w:rsidRPr="001D6101">
              <w:rPr>
                <w:rFonts w:asciiTheme="minorBidi" w:eastAsia="KacstLetter" w:hAnsiTheme="minorBidi"/>
                <w:rtl/>
              </w:rPr>
              <w:t xml:space="preserve">بكالوريوس حساب </w:t>
            </w:r>
            <w:proofErr w:type="gramStart"/>
            <w:r w:rsidRPr="001D6101">
              <w:rPr>
                <w:rFonts w:asciiTheme="minorBidi" w:eastAsia="KacstLetter" w:hAnsiTheme="minorBidi"/>
                <w:rtl/>
              </w:rPr>
              <w:t>الي  /</w:t>
            </w:r>
            <w:proofErr w:type="gramEnd"/>
            <w:r w:rsidRPr="001D6101">
              <w:rPr>
                <w:rFonts w:asciiTheme="minorBidi" w:eastAsia="KacstLetter" w:hAnsiTheme="minorBidi"/>
                <w:rtl/>
              </w:rPr>
              <w:t xml:space="preserve"> برمجه </w:t>
            </w:r>
          </w:p>
          <w:p w:rsidR="00050199" w:rsidRPr="001D6101" w:rsidRDefault="00050199" w:rsidP="00050199">
            <w:pPr>
              <w:pStyle w:val="a6"/>
              <w:numPr>
                <w:ilvl w:val="0"/>
                <w:numId w:val="4"/>
              </w:numPr>
              <w:ind w:right="290"/>
              <w:jc w:val="both"/>
              <w:rPr>
                <w:rFonts w:asciiTheme="minorBidi" w:eastAsia="KacstLetter" w:hAnsiTheme="minorBidi"/>
                <w:sz w:val="24"/>
                <w:szCs w:val="24"/>
                <w:rtl/>
              </w:rPr>
            </w:pPr>
            <w:r w:rsidRPr="001D6101">
              <w:rPr>
                <w:rFonts w:asciiTheme="minorBidi" w:eastAsia="KacstLetter" w:hAnsiTheme="minorBidi"/>
                <w:rtl/>
              </w:rPr>
              <w:t xml:space="preserve">خبرة خمس سنوات </w:t>
            </w:r>
            <w:proofErr w:type="gramStart"/>
            <w:r w:rsidRPr="001D6101">
              <w:rPr>
                <w:rFonts w:asciiTheme="minorBidi" w:eastAsia="KacstLetter" w:hAnsiTheme="minorBidi"/>
                <w:rtl/>
              </w:rPr>
              <w:t>في  مجال</w:t>
            </w:r>
            <w:proofErr w:type="gramEnd"/>
            <w:r w:rsidRPr="001D6101">
              <w:rPr>
                <w:rFonts w:asciiTheme="minorBidi" w:eastAsia="KacstLetter" w:hAnsiTheme="minorBidi"/>
                <w:rtl/>
              </w:rPr>
              <w:t xml:space="preserve"> مهام  وانشطة  الوظيفة </w:t>
            </w:r>
          </w:p>
        </w:tc>
      </w:tr>
      <w:tr w:rsidR="00050199" w:rsidRPr="001D6101" w:rsidTr="00174C43">
        <w:tc>
          <w:tcPr>
            <w:tcW w:w="9861" w:type="dxa"/>
            <w:gridSpan w:val="2"/>
            <w:shd w:val="clear" w:color="auto" w:fill="D9D9D9" w:themeFill="background1" w:themeFillShade="D9"/>
          </w:tcPr>
          <w:p w:rsidR="00050199" w:rsidRPr="001D6101" w:rsidRDefault="00050199" w:rsidP="00174C43">
            <w:pPr>
              <w:jc w:val="both"/>
              <w:rPr>
                <w:rFonts w:asciiTheme="minorBidi" w:eastAsia="KacstLetter" w:hAnsiTheme="minorBidi"/>
                <w:rtl/>
              </w:rPr>
            </w:pPr>
            <w:r w:rsidRPr="001D6101">
              <w:rPr>
                <w:rFonts w:asciiTheme="minorBidi" w:hAnsiTheme="minorBidi"/>
                <w:rtl/>
              </w:rPr>
              <w:lastRenderedPageBreak/>
              <w:t xml:space="preserve">المهارات </w:t>
            </w:r>
            <w:proofErr w:type="spellStart"/>
            <w:r w:rsidRPr="001D6101">
              <w:rPr>
                <w:rFonts w:asciiTheme="minorBidi" w:hAnsiTheme="minorBidi"/>
                <w:rtl/>
              </w:rPr>
              <w:t>والجدارات</w:t>
            </w:r>
            <w:proofErr w:type="spellEnd"/>
            <w:r w:rsidRPr="001D6101">
              <w:rPr>
                <w:rFonts w:asciiTheme="minorBidi" w:hAnsiTheme="minorBidi"/>
                <w:rtl/>
              </w:rPr>
              <w:t xml:space="preserve"> </w:t>
            </w:r>
          </w:p>
        </w:tc>
      </w:tr>
      <w:tr w:rsidR="00050199" w:rsidRPr="001D6101" w:rsidTr="00174C43">
        <w:tc>
          <w:tcPr>
            <w:tcW w:w="9861" w:type="dxa"/>
            <w:gridSpan w:val="2"/>
          </w:tcPr>
          <w:p w:rsidR="00050199" w:rsidRPr="001D6101" w:rsidRDefault="00050199" w:rsidP="00050199">
            <w:pPr>
              <w:numPr>
                <w:ilvl w:val="0"/>
                <w:numId w:val="3"/>
              </w:numPr>
              <w:ind w:left="719" w:hanging="358"/>
              <w:jc w:val="both"/>
              <w:rPr>
                <w:rFonts w:asciiTheme="minorBidi" w:hAnsiTheme="minorBidi"/>
                <w:sz w:val="24"/>
                <w:szCs w:val="24"/>
                <w:rtl/>
              </w:rPr>
            </w:pPr>
            <w:r w:rsidRPr="001D6101">
              <w:rPr>
                <w:rFonts w:asciiTheme="minorBidi" w:eastAsia="KacstLetter" w:hAnsiTheme="minorBidi"/>
                <w:rtl/>
              </w:rPr>
              <w:t>مهارات عالية في المتابعة.</w:t>
            </w:r>
            <w:r w:rsidRPr="001D6101">
              <w:rPr>
                <w:rFonts w:asciiTheme="minorBidi" w:eastAsia="Times New Roman" w:hAnsiTheme="minorBidi"/>
                <w:rtl/>
              </w:rPr>
              <w:t xml:space="preserve"> </w:t>
            </w:r>
          </w:p>
        </w:tc>
      </w:tr>
    </w:tbl>
    <w:p w:rsidR="00050199" w:rsidRPr="00D67A22" w:rsidRDefault="00050199" w:rsidP="00D67A22">
      <w:pPr>
        <w:rPr>
          <w:sz w:val="28"/>
          <w:szCs w:val="28"/>
          <w:rtl/>
        </w:rPr>
      </w:pPr>
    </w:p>
    <w:sectPr w:rsidR="00050199" w:rsidRPr="00D67A22" w:rsidSect="00CC73BA">
      <w:headerReference w:type="even" r:id="rId8"/>
      <w:headerReference w:type="default" r:id="rId9"/>
      <w:footerReference w:type="even" r:id="rId10"/>
      <w:footerReference w:type="default" r:id="rId11"/>
      <w:headerReference w:type="first" r:id="rId12"/>
      <w:footerReference w:type="first" r:id="rId13"/>
      <w:pgSz w:w="12240" w:h="15840" w:code="1"/>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555" w:rsidRDefault="00A14555" w:rsidP="000659BC">
      <w:pPr>
        <w:spacing w:after="0" w:line="240" w:lineRule="auto"/>
      </w:pPr>
      <w:r>
        <w:separator/>
      </w:r>
    </w:p>
  </w:endnote>
  <w:endnote w:type="continuationSeparator" w:id="0">
    <w:p w:rsidR="00A14555" w:rsidRDefault="00A14555" w:rsidP="0006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cstLetter">
    <w:altName w:val="Times New Roman"/>
    <w:charset w:val="B2"/>
    <w:family w:val="auto"/>
    <w:pitch w:val="variable"/>
    <w:sig w:usb0="00002000" w:usb1="00000000" w:usb2="00000000" w:usb3="00000000" w:csb0="00000040" w:csb1="00000000"/>
  </w:font>
  <w:font w:name="AL-Mohanad Bold">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555" w:rsidRDefault="00A14555" w:rsidP="000659BC">
      <w:pPr>
        <w:spacing w:after="0" w:line="240" w:lineRule="auto"/>
      </w:pPr>
      <w:r>
        <w:separator/>
      </w:r>
    </w:p>
  </w:footnote>
  <w:footnote w:type="continuationSeparator" w:id="0">
    <w:p w:rsidR="00A14555" w:rsidRDefault="00A14555" w:rsidP="000659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BC" w:rsidRDefault="00830F47" w:rsidP="00830F47">
    <w:pPr>
      <w:pStyle w:val="a3"/>
      <w:tabs>
        <w:tab w:val="center" w:pos="4323"/>
        <w:tab w:val="right" w:pos="8646"/>
      </w:tabs>
    </w:pPr>
    <w:r>
      <w:rPr>
        <w:rtl/>
      </w:rPr>
      <w:tab/>
    </w:r>
    <w:r>
      <w:rPr>
        <w:rtl/>
      </w:rPr>
      <w:tab/>
    </w:r>
    <w:r w:rsidR="000659BC" w:rsidRPr="000659BC">
      <w:rPr>
        <w:rFonts w:ascii="Calibri" w:eastAsia="Times New Roman" w:hAnsi="Calibri" w:cs="Arial"/>
        <w:noProof/>
      </w:rPr>
      <w:drawing>
        <wp:anchor distT="0" distB="0" distL="114300" distR="114300" simplePos="0" relativeHeight="251659264" behindDoc="1" locked="0" layoutInCell="1" allowOverlap="1" wp14:anchorId="424AB8C4" wp14:editId="479F1576">
          <wp:simplePos x="0" y="0"/>
          <wp:positionH relativeFrom="page">
            <wp:posOffset>6349</wp:posOffset>
          </wp:positionH>
          <wp:positionV relativeFrom="paragraph">
            <wp:posOffset>-437516</wp:posOffset>
          </wp:positionV>
          <wp:extent cx="7740157" cy="1010285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747148" cy="1011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47" w:rsidRDefault="00830F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61B00"/>
    <w:multiLevelType w:val="multilevel"/>
    <w:tmpl w:val="FE76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36795"/>
    <w:multiLevelType w:val="hybridMultilevel"/>
    <w:tmpl w:val="39F01840"/>
    <w:lvl w:ilvl="0" w:tplc="1D20D2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D37A0"/>
    <w:multiLevelType w:val="hybridMultilevel"/>
    <w:tmpl w:val="0714D976"/>
    <w:lvl w:ilvl="0" w:tplc="7988B1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42E42"/>
    <w:multiLevelType w:val="hybridMultilevel"/>
    <w:tmpl w:val="D0E8E106"/>
    <w:lvl w:ilvl="0" w:tplc="4C328434">
      <w:start w:val="1"/>
      <w:numFmt w:val="decimal"/>
      <w:lvlText w:val="%1."/>
      <w:lvlJc w:val="left"/>
      <w:pPr>
        <w:ind w:left="415"/>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4D8C5FF4">
      <w:start w:val="1"/>
      <w:numFmt w:val="lowerLetter"/>
      <w:lvlText w:val="%2"/>
      <w:lvlJc w:val="left"/>
      <w:pPr>
        <w:ind w:left="15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B28E8004">
      <w:start w:val="1"/>
      <w:numFmt w:val="lowerRoman"/>
      <w:lvlText w:val="%3"/>
      <w:lvlJc w:val="left"/>
      <w:pPr>
        <w:ind w:left="23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79923774">
      <w:start w:val="1"/>
      <w:numFmt w:val="decimal"/>
      <w:lvlText w:val="%4"/>
      <w:lvlJc w:val="left"/>
      <w:pPr>
        <w:ind w:left="30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D544116A">
      <w:start w:val="1"/>
      <w:numFmt w:val="lowerLetter"/>
      <w:lvlText w:val="%5"/>
      <w:lvlJc w:val="left"/>
      <w:pPr>
        <w:ind w:left="374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8E2489A8">
      <w:start w:val="1"/>
      <w:numFmt w:val="lowerRoman"/>
      <w:lvlText w:val="%6"/>
      <w:lvlJc w:val="left"/>
      <w:pPr>
        <w:ind w:left="446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56B26738">
      <w:start w:val="1"/>
      <w:numFmt w:val="decimal"/>
      <w:lvlText w:val="%7"/>
      <w:lvlJc w:val="left"/>
      <w:pPr>
        <w:ind w:left="51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FEC8CC6">
      <w:start w:val="1"/>
      <w:numFmt w:val="lowerLetter"/>
      <w:lvlText w:val="%8"/>
      <w:lvlJc w:val="left"/>
      <w:pPr>
        <w:ind w:left="59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F7A66780">
      <w:start w:val="1"/>
      <w:numFmt w:val="lowerRoman"/>
      <w:lvlText w:val="%9"/>
      <w:lvlJc w:val="left"/>
      <w:pPr>
        <w:ind w:left="66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4">
    <w:nsid w:val="0A785FEE"/>
    <w:multiLevelType w:val="hybridMultilevel"/>
    <w:tmpl w:val="5F0E3364"/>
    <w:lvl w:ilvl="0" w:tplc="20FEF2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03556"/>
    <w:multiLevelType w:val="hybridMultilevel"/>
    <w:tmpl w:val="72103ECA"/>
    <w:lvl w:ilvl="0" w:tplc="7A4C1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8701A"/>
    <w:multiLevelType w:val="hybridMultilevel"/>
    <w:tmpl w:val="B3289B48"/>
    <w:lvl w:ilvl="0" w:tplc="BF8C1642">
      <w:start w:val="1"/>
      <w:numFmt w:val="decimal"/>
      <w:lvlText w:val="%1-"/>
      <w:lvlJc w:val="left"/>
      <w:pPr>
        <w:ind w:left="546" w:hanging="360"/>
      </w:pPr>
      <w:rPr>
        <w:rFont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7">
    <w:nsid w:val="16EE6A3A"/>
    <w:multiLevelType w:val="hybridMultilevel"/>
    <w:tmpl w:val="026EA3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D5875DA"/>
    <w:multiLevelType w:val="hybridMultilevel"/>
    <w:tmpl w:val="1E2CC060"/>
    <w:lvl w:ilvl="0" w:tplc="BD38BF80">
      <w:start w:val="1"/>
      <w:numFmt w:val="bullet"/>
      <w:lvlText w:val=""/>
      <w:lvlJc w:val="left"/>
      <w:pPr>
        <w:ind w:left="7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6EECD7C">
      <w:start w:val="1"/>
      <w:numFmt w:val="bullet"/>
      <w:lvlText w:val="o"/>
      <w:lvlJc w:val="left"/>
      <w:pPr>
        <w:ind w:left="1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31AAF32">
      <w:start w:val="1"/>
      <w:numFmt w:val="bullet"/>
      <w:lvlText w:val="▪"/>
      <w:lvlJc w:val="left"/>
      <w:pPr>
        <w:ind w:left="2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9B66CE2">
      <w:start w:val="1"/>
      <w:numFmt w:val="bullet"/>
      <w:lvlText w:val="•"/>
      <w:lvlJc w:val="left"/>
      <w:pPr>
        <w:ind w:left="2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E0D5CC">
      <w:start w:val="1"/>
      <w:numFmt w:val="bullet"/>
      <w:lvlText w:val="o"/>
      <w:lvlJc w:val="left"/>
      <w:pPr>
        <w:ind w:left="3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35A8340">
      <w:start w:val="1"/>
      <w:numFmt w:val="bullet"/>
      <w:lvlText w:val="▪"/>
      <w:lvlJc w:val="left"/>
      <w:pPr>
        <w:ind w:left="4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AAC2C8">
      <w:start w:val="1"/>
      <w:numFmt w:val="bullet"/>
      <w:lvlText w:val="•"/>
      <w:lvlJc w:val="left"/>
      <w:pPr>
        <w:ind w:left="5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3027D96">
      <w:start w:val="1"/>
      <w:numFmt w:val="bullet"/>
      <w:lvlText w:val="o"/>
      <w:lvlJc w:val="left"/>
      <w:pPr>
        <w:ind w:left="5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6C45308">
      <w:start w:val="1"/>
      <w:numFmt w:val="bullet"/>
      <w:lvlText w:val="▪"/>
      <w:lvlJc w:val="left"/>
      <w:pPr>
        <w:ind w:left="6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1F106BC8"/>
    <w:multiLevelType w:val="hybridMultilevel"/>
    <w:tmpl w:val="52A4EBAC"/>
    <w:lvl w:ilvl="0" w:tplc="BFC2F64E">
      <w:start w:val="1"/>
      <w:numFmt w:val="bullet"/>
      <w:lvlText w:val=""/>
      <w:lvlJc w:val="left"/>
      <w:pPr>
        <w:ind w:left="7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BA68D4E">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6A88C1E">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0BABFCC">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DA5FA2">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280738">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B6AF8E">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1069436">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81E2ECA">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nsid w:val="2C573A18"/>
    <w:multiLevelType w:val="hybridMultilevel"/>
    <w:tmpl w:val="F092D1CA"/>
    <w:lvl w:ilvl="0" w:tplc="C52A5886">
      <w:start w:val="1"/>
      <w:numFmt w:val="decimal"/>
      <w:lvlText w:val="%1."/>
      <w:lvlJc w:val="left"/>
      <w:pPr>
        <w:ind w:left="3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937C6C54">
      <w:start w:val="1"/>
      <w:numFmt w:val="lowerLetter"/>
      <w:lvlText w:val="%2"/>
      <w:lvlJc w:val="left"/>
      <w:pPr>
        <w:ind w:left="15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570CFC4E">
      <w:start w:val="1"/>
      <w:numFmt w:val="lowerRoman"/>
      <w:lvlText w:val="%3"/>
      <w:lvlJc w:val="left"/>
      <w:pPr>
        <w:ind w:left="22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CF6E5CF2">
      <w:start w:val="1"/>
      <w:numFmt w:val="decimal"/>
      <w:lvlText w:val="%4"/>
      <w:lvlJc w:val="left"/>
      <w:pPr>
        <w:ind w:left="30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3DC87D60">
      <w:start w:val="1"/>
      <w:numFmt w:val="lowerLetter"/>
      <w:lvlText w:val="%5"/>
      <w:lvlJc w:val="left"/>
      <w:pPr>
        <w:ind w:left="372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4022B86C">
      <w:start w:val="1"/>
      <w:numFmt w:val="lowerRoman"/>
      <w:lvlText w:val="%6"/>
      <w:lvlJc w:val="left"/>
      <w:pPr>
        <w:ind w:left="444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9F24B3C6">
      <w:start w:val="1"/>
      <w:numFmt w:val="decimal"/>
      <w:lvlText w:val="%7"/>
      <w:lvlJc w:val="left"/>
      <w:pPr>
        <w:ind w:left="51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ED48FE2">
      <w:start w:val="1"/>
      <w:numFmt w:val="lowerLetter"/>
      <w:lvlText w:val="%8"/>
      <w:lvlJc w:val="left"/>
      <w:pPr>
        <w:ind w:left="58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35C2E344">
      <w:start w:val="1"/>
      <w:numFmt w:val="lowerRoman"/>
      <w:lvlText w:val="%9"/>
      <w:lvlJc w:val="left"/>
      <w:pPr>
        <w:ind w:left="66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11">
    <w:nsid w:val="2D50185B"/>
    <w:multiLevelType w:val="hybridMultilevel"/>
    <w:tmpl w:val="8904F7F6"/>
    <w:lvl w:ilvl="0" w:tplc="87DA37BC">
      <w:start w:val="1"/>
      <w:numFmt w:val="bullet"/>
      <w:lvlText w:val=""/>
      <w:lvlJc w:val="left"/>
      <w:pPr>
        <w:ind w:left="775" w:hanging="360"/>
      </w:pPr>
      <w:rPr>
        <w:rFonts w:ascii="Symbol" w:eastAsia="KacstLetter" w:hAnsi="Symbol" w:cs="AL-Mohanad Bold"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nsid w:val="2D9F7A9A"/>
    <w:multiLevelType w:val="hybridMultilevel"/>
    <w:tmpl w:val="7FD6926A"/>
    <w:lvl w:ilvl="0" w:tplc="53BCDD20">
      <w:start w:val="1"/>
      <w:numFmt w:val="bullet"/>
      <w:lvlText w:val=""/>
      <w:lvlJc w:val="left"/>
      <w:pPr>
        <w:ind w:left="7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AF4F75C">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ACF9D8">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DFE8922">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A420A2">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90C347E">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BA63896">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B4A5710">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846A4F8">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nsid w:val="2FFC0CD1"/>
    <w:multiLevelType w:val="hybridMultilevel"/>
    <w:tmpl w:val="9D34736C"/>
    <w:lvl w:ilvl="0" w:tplc="0409000D">
      <w:start w:val="1"/>
      <w:numFmt w:val="bullet"/>
      <w:lvlText w:val=""/>
      <w:lvlJc w:val="left"/>
      <w:pPr>
        <w:ind w:left="546" w:hanging="360"/>
      </w:pPr>
      <w:rPr>
        <w:rFonts w:ascii="Wingdings" w:hAnsi="Wingding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4">
    <w:nsid w:val="3602308E"/>
    <w:multiLevelType w:val="hybridMultilevel"/>
    <w:tmpl w:val="E8F835D2"/>
    <w:lvl w:ilvl="0" w:tplc="47E8E63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1F0C4B"/>
    <w:multiLevelType w:val="hybridMultilevel"/>
    <w:tmpl w:val="AB8216A6"/>
    <w:lvl w:ilvl="0" w:tplc="61960F90">
      <w:start w:val="1"/>
      <w:numFmt w:val="bullet"/>
      <w:lvlText w:val=""/>
      <w:lvlJc w:val="left"/>
      <w:pPr>
        <w:ind w:left="7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AA329C">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030804C">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22270AE">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64CB0AA">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6EAD4A">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862C0F2">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F32B746">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5F0C560">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nsid w:val="367A2834"/>
    <w:multiLevelType w:val="hybridMultilevel"/>
    <w:tmpl w:val="BF0A63E0"/>
    <w:lvl w:ilvl="0" w:tplc="FCB43F10">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9A558E"/>
    <w:multiLevelType w:val="hybridMultilevel"/>
    <w:tmpl w:val="A0B60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B62681"/>
    <w:multiLevelType w:val="hybridMultilevel"/>
    <w:tmpl w:val="CE76F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171360"/>
    <w:multiLevelType w:val="hybridMultilevel"/>
    <w:tmpl w:val="10DE90C6"/>
    <w:lvl w:ilvl="0" w:tplc="8794C2AA">
      <w:start w:val="1"/>
      <w:numFmt w:val="decimal"/>
      <w:lvlText w:val="%1."/>
      <w:lvlJc w:val="left"/>
      <w:pPr>
        <w:ind w:left="359"/>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863ACF68">
      <w:start w:val="1"/>
      <w:numFmt w:val="lowerLetter"/>
      <w:lvlText w:val="%2"/>
      <w:lvlJc w:val="left"/>
      <w:pPr>
        <w:ind w:left="158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83FE2DE0">
      <w:start w:val="1"/>
      <w:numFmt w:val="lowerRoman"/>
      <w:lvlText w:val="%3"/>
      <w:lvlJc w:val="left"/>
      <w:pPr>
        <w:ind w:left="230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66F42ACA">
      <w:start w:val="1"/>
      <w:numFmt w:val="decimal"/>
      <w:lvlText w:val="%4"/>
      <w:lvlJc w:val="left"/>
      <w:pPr>
        <w:ind w:left="302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FE908648">
      <w:start w:val="1"/>
      <w:numFmt w:val="lowerLetter"/>
      <w:lvlText w:val="%5"/>
      <w:lvlJc w:val="left"/>
      <w:pPr>
        <w:ind w:left="374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D816868A">
      <w:start w:val="1"/>
      <w:numFmt w:val="lowerRoman"/>
      <w:lvlText w:val="%6"/>
      <w:lvlJc w:val="left"/>
      <w:pPr>
        <w:ind w:left="446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F02A307A">
      <w:start w:val="1"/>
      <w:numFmt w:val="decimal"/>
      <w:lvlText w:val="%7"/>
      <w:lvlJc w:val="left"/>
      <w:pPr>
        <w:ind w:left="518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1D56F012">
      <w:start w:val="1"/>
      <w:numFmt w:val="lowerLetter"/>
      <w:lvlText w:val="%8"/>
      <w:lvlJc w:val="left"/>
      <w:pPr>
        <w:ind w:left="590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797C16FA">
      <w:start w:val="1"/>
      <w:numFmt w:val="lowerRoman"/>
      <w:lvlText w:val="%9"/>
      <w:lvlJc w:val="left"/>
      <w:pPr>
        <w:ind w:left="6626"/>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20">
    <w:nsid w:val="42446432"/>
    <w:multiLevelType w:val="hybridMultilevel"/>
    <w:tmpl w:val="52DE5F5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45174BB4"/>
    <w:multiLevelType w:val="hybridMultilevel"/>
    <w:tmpl w:val="E6D40848"/>
    <w:lvl w:ilvl="0" w:tplc="B2282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8215D5"/>
    <w:multiLevelType w:val="hybridMultilevel"/>
    <w:tmpl w:val="EA8C9E26"/>
    <w:lvl w:ilvl="0" w:tplc="C7DAA888">
      <w:start w:val="1"/>
      <w:numFmt w:val="decimal"/>
      <w:lvlText w:val="%1."/>
      <w:lvlJc w:val="left"/>
      <w:pPr>
        <w:ind w:left="424" w:hanging="36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23">
    <w:nsid w:val="4ECD66C6"/>
    <w:multiLevelType w:val="hybridMultilevel"/>
    <w:tmpl w:val="F20A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D57BF6"/>
    <w:multiLevelType w:val="hybridMultilevel"/>
    <w:tmpl w:val="B3289B48"/>
    <w:lvl w:ilvl="0" w:tplc="BF8C1642">
      <w:start w:val="1"/>
      <w:numFmt w:val="decimal"/>
      <w:lvlText w:val="%1-"/>
      <w:lvlJc w:val="left"/>
      <w:pPr>
        <w:ind w:left="546" w:hanging="360"/>
      </w:pPr>
      <w:rPr>
        <w:rFont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5">
    <w:nsid w:val="51851092"/>
    <w:multiLevelType w:val="hybridMultilevel"/>
    <w:tmpl w:val="A47EE432"/>
    <w:lvl w:ilvl="0" w:tplc="08F02044">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B1E7C16">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B680A8">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442CC08">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4EE5870">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C6C7034">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585B24">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FC9CEE">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8E6BE9E">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nsid w:val="52D034EE"/>
    <w:multiLevelType w:val="hybridMultilevel"/>
    <w:tmpl w:val="BF0A63E0"/>
    <w:lvl w:ilvl="0" w:tplc="FCB43F10">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9C617A"/>
    <w:multiLevelType w:val="hybridMultilevel"/>
    <w:tmpl w:val="BB2C3BA4"/>
    <w:lvl w:ilvl="0" w:tplc="AE9E9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4D52DC4"/>
    <w:multiLevelType w:val="hybridMultilevel"/>
    <w:tmpl w:val="B3289B48"/>
    <w:lvl w:ilvl="0" w:tplc="BF8C1642">
      <w:start w:val="1"/>
      <w:numFmt w:val="decimal"/>
      <w:lvlText w:val="%1-"/>
      <w:lvlJc w:val="left"/>
      <w:pPr>
        <w:ind w:left="546" w:hanging="360"/>
      </w:pPr>
      <w:rPr>
        <w:rFonts w:hint="default"/>
        <w:sz w:val="22"/>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nsid w:val="5B504A18"/>
    <w:multiLevelType w:val="hybridMultilevel"/>
    <w:tmpl w:val="39F01840"/>
    <w:lvl w:ilvl="0" w:tplc="1D20D2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996107"/>
    <w:multiLevelType w:val="hybridMultilevel"/>
    <w:tmpl w:val="BB2C3BA4"/>
    <w:lvl w:ilvl="0" w:tplc="AE9E9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7A6688D"/>
    <w:multiLevelType w:val="hybridMultilevel"/>
    <w:tmpl w:val="39F01840"/>
    <w:lvl w:ilvl="0" w:tplc="1D20D2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0A5AB1"/>
    <w:multiLevelType w:val="hybridMultilevel"/>
    <w:tmpl w:val="F092D1CA"/>
    <w:lvl w:ilvl="0" w:tplc="C52A5886">
      <w:start w:val="1"/>
      <w:numFmt w:val="decimal"/>
      <w:lvlText w:val="%1."/>
      <w:lvlJc w:val="left"/>
      <w:pPr>
        <w:ind w:left="3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937C6C54">
      <w:start w:val="1"/>
      <w:numFmt w:val="lowerLetter"/>
      <w:lvlText w:val="%2"/>
      <w:lvlJc w:val="left"/>
      <w:pPr>
        <w:ind w:left="15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570CFC4E">
      <w:start w:val="1"/>
      <w:numFmt w:val="lowerRoman"/>
      <w:lvlText w:val="%3"/>
      <w:lvlJc w:val="left"/>
      <w:pPr>
        <w:ind w:left="22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CF6E5CF2">
      <w:start w:val="1"/>
      <w:numFmt w:val="decimal"/>
      <w:lvlText w:val="%4"/>
      <w:lvlJc w:val="left"/>
      <w:pPr>
        <w:ind w:left="30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3DC87D60">
      <w:start w:val="1"/>
      <w:numFmt w:val="lowerLetter"/>
      <w:lvlText w:val="%5"/>
      <w:lvlJc w:val="left"/>
      <w:pPr>
        <w:ind w:left="372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4022B86C">
      <w:start w:val="1"/>
      <w:numFmt w:val="lowerRoman"/>
      <w:lvlText w:val="%6"/>
      <w:lvlJc w:val="left"/>
      <w:pPr>
        <w:ind w:left="444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9F24B3C6">
      <w:start w:val="1"/>
      <w:numFmt w:val="decimal"/>
      <w:lvlText w:val="%7"/>
      <w:lvlJc w:val="left"/>
      <w:pPr>
        <w:ind w:left="516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ED48FE2">
      <w:start w:val="1"/>
      <w:numFmt w:val="lowerLetter"/>
      <w:lvlText w:val="%8"/>
      <w:lvlJc w:val="left"/>
      <w:pPr>
        <w:ind w:left="588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35C2E344">
      <w:start w:val="1"/>
      <w:numFmt w:val="lowerRoman"/>
      <w:lvlText w:val="%9"/>
      <w:lvlJc w:val="left"/>
      <w:pPr>
        <w:ind w:left="6607"/>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33">
    <w:nsid w:val="783C5CBF"/>
    <w:multiLevelType w:val="hybridMultilevel"/>
    <w:tmpl w:val="97840EA8"/>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ABD783C"/>
    <w:multiLevelType w:val="hybridMultilevel"/>
    <w:tmpl w:val="E996C14A"/>
    <w:lvl w:ilvl="0" w:tplc="EE889684">
      <w:start w:val="19"/>
      <w:numFmt w:val="decimal"/>
      <w:lvlText w:val="%1."/>
      <w:lvlJc w:val="left"/>
      <w:pPr>
        <w:ind w:left="4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B8FAFEBE">
      <w:start w:val="1"/>
      <w:numFmt w:val="lowerLetter"/>
      <w:lvlText w:val="%2"/>
      <w:lvlJc w:val="left"/>
      <w:pPr>
        <w:ind w:left="161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6CDE0B14">
      <w:start w:val="1"/>
      <w:numFmt w:val="lowerRoman"/>
      <w:lvlText w:val="%3"/>
      <w:lvlJc w:val="left"/>
      <w:pPr>
        <w:ind w:left="233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3ECA6038">
      <w:start w:val="1"/>
      <w:numFmt w:val="decimal"/>
      <w:lvlText w:val="%4"/>
      <w:lvlJc w:val="left"/>
      <w:pPr>
        <w:ind w:left="305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BDDEA464">
      <w:start w:val="1"/>
      <w:numFmt w:val="lowerLetter"/>
      <w:lvlText w:val="%5"/>
      <w:lvlJc w:val="left"/>
      <w:pPr>
        <w:ind w:left="377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137CD01C">
      <w:start w:val="1"/>
      <w:numFmt w:val="lowerRoman"/>
      <w:lvlText w:val="%6"/>
      <w:lvlJc w:val="left"/>
      <w:pPr>
        <w:ind w:left="449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37563ADE">
      <w:start w:val="1"/>
      <w:numFmt w:val="decimal"/>
      <w:lvlText w:val="%7"/>
      <w:lvlJc w:val="left"/>
      <w:pPr>
        <w:ind w:left="521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BD9ED00E">
      <w:start w:val="1"/>
      <w:numFmt w:val="lowerLetter"/>
      <w:lvlText w:val="%8"/>
      <w:lvlJc w:val="left"/>
      <w:pPr>
        <w:ind w:left="593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21BC80B6">
      <w:start w:val="1"/>
      <w:numFmt w:val="lowerRoman"/>
      <w:lvlText w:val="%9"/>
      <w:lvlJc w:val="left"/>
      <w:pPr>
        <w:ind w:left="6654"/>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35">
    <w:nsid w:val="7C715FCB"/>
    <w:multiLevelType w:val="hybridMultilevel"/>
    <w:tmpl w:val="50B80F80"/>
    <w:lvl w:ilvl="0" w:tplc="0D2A7FFC">
      <w:start w:val="1"/>
      <w:numFmt w:val="decimal"/>
      <w:lvlText w:val="%1."/>
      <w:lvlJc w:val="left"/>
      <w:pPr>
        <w:ind w:left="3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5F98C640">
      <w:start w:val="1"/>
      <w:numFmt w:val="lowerLetter"/>
      <w:lvlText w:val="%2"/>
      <w:lvlJc w:val="left"/>
      <w:pPr>
        <w:ind w:left="158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06FC3356">
      <w:start w:val="1"/>
      <w:numFmt w:val="lowerRoman"/>
      <w:lvlText w:val="%3"/>
      <w:lvlJc w:val="left"/>
      <w:pPr>
        <w:ind w:left="230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D90C53FC">
      <w:start w:val="1"/>
      <w:numFmt w:val="decimal"/>
      <w:lvlText w:val="%4"/>
      <w:lvlJc w:val="left"/>
      <w:pPr>
        <w:ind w:left="302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703E9502">
      <w:start w:val="1"/>
      <w:numFmt w:val="lowerLetter"/>
      <w:lvlText w:val="%5"/>
      <w:lvlJc w:val="left"/>
      <w:pPr>
        <w:ind w:left="374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E9F86C76">
      <w:start w:val="1"/>
      <w:numFmt w:val="lowerRoman"/>
      <w:lvlText w:val="%6"/>
      <w:lvlJc w:val="left"/>
      <w:pPr>
        <w:ind w:left="446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71D0B88C">
      <w:start w:val="1"/>
      <w:numFmt w:val="decimal"/>
      <w:lvlText w:val="%7"/>
      <w:lvlJc w:val="left"/>
      <w:pPr>
        <w:ind w:left="518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A44718A">
      <w:start w:val="1"/>
      <w:numFmt w:val="lowerLetter"/>
      <w:lvlText w:val="%8"/>
      <w:lvlJc w:val="left"/>
      <w:pPr>
        <w:ind w:left="590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58ECCA6A">
      <w:start w:val="1"/>
      <w:numFmt w:val="lowerRoman"/>
      <w:lvlText w:val="%9"/>
      <w:lvlJc w:val="left"/>
      <w:pPr>
        <w:ind w:left="6623"/>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abstractNum w:abstractNumId="36">
    <w:nsid w:val="7D6969EC"/>
    <w:multiLevelType w:val="hybridMultilevel"/>
    <w:tmpl w:val="B32AC8DC"/>
    <w:lvl w:ilvl="0" w:tplc="07F81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CD5BEE"/>
    <w:multiLevelType w:val="hybridMultilevel"/>
    <w:tmpl w:val="D0E8E106"/>
    <w:lvl w:ilvl="0" w:tplc="4C328434">
      <w:start w:val="1"/>
      <w:numFmt w:val="decimal"/>
      <w:lvlText w:val="%1."/>
      <w:lvlJc w:val="left"/>
      <w:pPr>
        <w:ind w:left="415"/>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1" w:tplc="4D8C5FF4">
      <w:start w:val="1"/>
      <w:numFmt w:val="lowerLetter"/>
      <w:lvlText w:val="%2"/>
      <w:lvlJc w:val="left"/>
      <w:pPr>
        <w:ind w:left="15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2" w:tplc="B28E8004">
      <w:start w:val="1"/>
      <w:numFmt w:val="lowerRoman"/>
      <w:lvlText w:val="%3"/>
      <w:lvlJc w:val="left"/>
      <w:pPr>
        <w:ind w:left="23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3" w:tplc="79923774">
      <w:start w:val="1"/>
      <w:numFmt w:val="decimal"/>
      <w:lvlText w:val="%4"/>
      <w:lvlJc w:val="left"/>
      <w:pPr>
        <w:ind w:left="30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4" w:tplc="D544116A">
      <w:start w:val="1"/>
      <w:numFmt w:val="lowerLetter"/>
      <w:lvlText w:val="%5"/>
      <w:lvlJc w:val="left"/>
      <w:pPr>
        <w:ind w:left="374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5" w:tplc="8E2489A8">
      <w:start w:val="1"/>
      <w:numFmt w:val="lowerRoman"/>
      <w:lvlText w:val="%6"/>
      <w:lvlJc w:val="left"/>
      <w:pPr>
        <w:ind w:left="446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6" w:tplc="56B26738">
      <w:start w:val="1"/>
      <w:numFmt w:val="decimal"/>
      <w:lvlText w:val="%7"/>
      <w:lvlJc w:val="left"/>
      <w:pPr>
        <w:ind w:left="518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7" w:tplc="4FEC8CC6">
      <w:start w:val="1"/>
      <w:numFmt w:val="lowerLetter"/>
      <w:lvlText w:val="%8"/>
      <w:lvlJc w:val="left"/>
      <w:pPr>
        <w:ind w:left="590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lvl w:ilvl="8" w:tplc="F7A66780">
      <w:start w:val="1"/>
      <w:numFmt w:val="lowerRoman"/>
      <w:lvlText w:val="%9"/>
      <w:lvlJc w:val="left"/>
      <w:pPr>
        <w:ind w:left="6621"/>
      </w:pPr>
      <w:rPr>
        <w:rFonts w:ascii="KacstLetter" w:eastAsia="KacstLetter" w:hAnsi="KacstLetter" w:cs="KacstLetter"/>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3"/>
  </w:num>
  <w:num w:numId="3">
    <w:abstractNumId w:val="8"/>
  </w:num>
  <w:num w:numId="4">
    <w:abstractNumId w:val="11"/>
  </w:num>
  <w:num w:numId="5">
    <w:abstractNumId w:val="35"/>
  </w:num>
  <w:num w:numId="6">
    <w:abstractNumId w:val="9"/>
  </w:num>
  <w:num w:numId="7">
    <w:abstractNumId w:val="32"/>
  </w:num>
  <w:num w:numId="8">
    <w:abstractNumId w:val="12"/>
  </w:num>
  <w:num w:numId="9">
    <w:abstractNumId w:val="19"/>
  </w:num>
  <w:num w:numId="10">
    <w:abstractNumId w:val="34"/>
  </w:num>
  <w:num w:numId="11">
    <w:abstractNumId w:val="10"/>
  </w:num>
  <w:num w:numId="12">
    <w:abstractNumId w:val="15"/>
  </w:num>
  <w:num w:numId="13">
    <w:abstractNumId w:val="25"/>
  </w:num>
  <w:num w:numId="14">
    <w:abstractNumId w:val="18"/>
  </w:num>
  <w:num w:numId="15">
    <w:abstractNumId w:val="36"/>
  </w:num>
  <w:num w:numId="16">
    <w:abstractNumId w:val="21"/>
  </w:num>
  <w:num w:numId="17">
    <w:abstractNumId w:val="22"/>
  </w:num>
  <w:num w:numId="18">
    <w:abstractNumId w:val="17"/>
  </w:num>
  <w:num w:numId="19">
    <w:abstractNumId w:val="30"/>
  </w:num>
  <w:num w:numId="20">
    <w:abstractNumId w:val="2"/>
  </w:num>
  <w:num w:numId="21">
    <w:abstractNumId w:val="4"/>
  </w:num>
  <w:num w:numId="22">
    <w:abstractNumId w:val="1"/>
  </w:num>
  <w:num w:numId="23">
    <w:abstractNumId w:val="31"/>
  </w:num>
  <w:num w:numId="24">
    <w:abstractNumId w:val="29"/>
  </w:num>
  <w:num w:numId="25">
    <w:abstractNumId w:val="26"/>
  </w:num>
  <w:num w:numId="26">
    <w:abstractNumId w:val="27"/>
  </w:num>
  <w:num w:numId="27">
    <w:abstractNumId w:val="16"/>
  </w:num>
  <w:num w:numId="28">
    <w:abstractNumId w:val="14"/>
  </w:num>
  <w:num w:numId="29">
    <w:abstractNumId w:val="33"/>
  </w:num>
  <w:num w:numId="30">
    <w:abstractNumId w:val="20"/>
  </w:num>
  <w:num w:numId="31">
    <w:abstractNumId w:val="7"/>
  </w:num>
  <w:num w:numId="32">
    <w:abstractNumId w:val="5"/>
  </w:num>
  <w:num w:numId="33">
    <w:abstractNumId w:val="24"/>
  </w:num>
  <w:num w:numId="34">
    <w:abstractNumId w:val="28"/>
  </w:num>
  <w:num w:numId="35">
    <w:abstractNumId w:val="6"/>
  </w:num>
  <w:num w:numId="36">
    <w:abstractNumId w:val="13"/>
  </w:num>
  <w:num w:numId="37">
    <w:abstractNumId w:val="37"/>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BC"/>
    <w:rsid w:val="000009E4"/>
    <w:rsid w:val="00050199"/>
    <w:rsid w:val="000659BC"/>
    <w:rsid w:val="001B77ED"/>
    <w:rsid w:val="003B1B73"/>
    <w:rsid w:val="00483E6B"/>
    <w:rsid w:val="004915DE"/>
    <w:rsid w:val="006558F8"/>
    <w:rsid w:val="00721400"/>
    <w:rsid w:val="00764131"/>
    <w:rsid w:val="00810C4B"/>
    <w:rsid w:val="00830F47"/>
    <w:rsid w:val="00871D91"/>
    <w:rsid w:val="00A14555"/>
    <w:rsid w:val="00A624B9"/>
    <w:rsid w:val="00B366E3"/>
    <w:rsid w:val="00C112DA"/>
    <w:rsid w:val="00C628B9"/>
    <w:rsid w:val="00CC73BA"/>
    <w:rsid w:val="00CE5B47"/>
    <w:rsid w:val="00D67A22"/>
    <w:rsid w:val="00DB4E3D"/>
    <w:rsid w:val="00DF7373"/>
    <w:rsid w:val="00E373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4C7FE5-B9AC-4748-8E34-DA590452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19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59BC"/>
    <w:pPr>
      <w:tabs>
        <w:tab w:val="center" w:pos="4153"/>
        <w:tab w:val="right" w:pos="8306"/>
      </w:tabs>
      <w:spacing w:after="0" w:line="240" w:lineRule="auto"/>
    </w:pPr>
  </w:style>
  <w:style w:type="character" w:customStyle="1" w:styleId="Char">
    <w:name w:val="رأس الصفحة Char"/>
    <w:basedOn w:val="a0"/>
    <w:link w:val="a3"/>
    <w:uiPriority w:val="99"/>
    <w:rsid w:val="000659BC"/>
  </w:style>
  <w:style w:type="paragraph" w:styleId="a4">
    <w:name w:val="footer"/>
    <w:basedOn w:val="a"/>
    <w:link w:val="Char0"/>
    <w:uiPriority w:val="99"/>
    <w:unhideWhenUsed/>
    <w:rsid w:val="000659BC"/>
    <w:pPr>
      <w:tabs>
        <w:tab w:val="center" w:pos="4153"/>
        <w:tab w:val="right" w:pos="8306"/>
      </w:tabs>
      <w:spacing w:after="0" w:line="240" w:lineRule="auto"/>
    </w:pPr>
  </w:style>
  <w:style w:type="character" w:customStyle="1" w:styleId="Char0">
    <w:name w:val="تذييل الصفحة Char"/>
    <w:basedOn w:val="a0"/>
    <w:link w:val="a4"/>
    <w:uiPriority w:val="99"/>
    <w:rsid w:val="000659BC"/>
  </w:style>
  <w:style w:type="table" w:styleId="a5">
    <w:name w:val="Table Grid"/>
    <w:basedOn w:val="a1"/>
    <w:uiPriority w:val="39"/>
    <w:rsid w:val="00D67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50199"/>
    <w:pPr>
      <w:ind w:left="720"/>
      <w:contextualSpacing/>
    </w:pPr>
  </w:style>
  <w:style w:type="character" w:customStyle="1" w:styleId="apple-converted-space">
    <w:name w:val="apple-converted-space"/>
    <w:basedOn w:val="a0"/>
    <w:rsid w:val="00050199"/>
  </w:style>
  <w:style w:type="paragraph" w:styleId="a7">
    <w:name w:val="Balloon Text"/>
    <w:basedOn w:val="a"/>
    <w:link w:val="Char1"/>
    <w:uiPriority w:val="99"/>
    <w:semiHidden/>
    <w:unhideWhenUsed/>
    <w:rsid w:val="00050199"/>
    <w:pPr>
      <w:spacing w:after="0" w:line="240" w:lineRule="auto"/>
    </w:pPr>
    <w:rPr>
      <w:rFonts w:ascii="Tahoma" w:hAnsi="Tahoma" w:cs="Tahoma"/>
      <w:sz w:val="18"/>
      <w:szCs w:val="18"/>
    </w:rPr>
  </w:style>
  <w:style w:type="character" w:customStyle="1" w:styleId="Char1">
    <w:name w:val="نص في بالون Char"/>
    <w:basedOn w:val="a0"/>
    <w:link w:val="a7"/>
    <w:uiPriority w:val="99"/>
    <w:semiHidden/>
    <w:rsid w:val="00050199"/>
    <w:rPr>
      <w:rFonts w:ascii="Tahoma" w:hAnsi="Tahoma" w:cs="Tahoma"/>
      <w:sz w:val="18"/>
      <w:szCs w:val="18"/>
    </w:rPr>
  </w:style>
  <w:style w:type="paragraph" w:styleId="a8">
    <w:name w:val="No Spacing"/>
    <w:link w:val="Char2"/>
    <w:uiPriority w:val="1"/>
    <w:qFormat/>
    <w:rsid w:val="00050199"/>
    <w:pPr>
      <w:bidi/>
      <w:spacing w:after="0" w:line="240" w:lineRule="auto"/>
    </w:pPr>
    <w:rPr>
      <w:rFonts w:eastAsiaTheme="minorEastAsia"/>
    </w:rPr>
  </w:style>
  <w:style w:type="character" w:customStyle="1" w:styleId="Char2">
    <w:name w:val="بلا تباعد Char"/>
    <w:basedOn w:val="a0"/>
    <w:link w:val="a8"/>
    <w:uiPriority w:val="1"/>
    <w:rsid w:val="0005019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4592</Words>
  <Characters>26180</Characters>
  <Application>Microsoft Office Word</Application>
  <DocSecurity>0</DocSecurity>
  <Lines>218</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2</cp:revision>
  <dcterms:created xsi:type="dcterms:W3CDTF">2024-11-09T16:42:00Z</dcterms:created>
  <dcterms:modified xsi:type="dcterms:W3CDTF">2024-11-09T16:42:00Z</dcterms:modified>
</cp:coreProperties>
</file>